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67ABE" w14:textId="0F29FED6" w:rsidR="00E349FD" w:rsidRPr="00EF3FEB" w:rsidRDefault="00E349FD" w:rsidP="00EF3FEB">
      <w:pPr>
        <w:spacing w:line="276" w:lineRule="auto"/>
        <w:ind w:left="3540" w:firstLine="708"/>
        <w:jc w:val="right"/>
        <w:rPr>
          <w:rFonts w:ascii="Arial" w:hAnsi="Arial" w:cs="Arial"/>
          <w:b/>
          <w:sz w:val="22"/>
          <w:szCs w:val="22"/>
        </w:rPr>
      </w:pPr>
      <w:r w:rsidRPr="00EF3FEB">
        <w:rPr>
          <w:rFonts w:ascii="Arial" w:hAnsi="Arial" w:cs="Arial"/>
          <w:b/>
          <w:sz w:val="22"/>
          <w:szCs w:val="22"/>
        </w:rPr>
        <w:t xml:space="preserve">Wzór umowy </w:t>
      </w:r>
    </w:p>
    <w:p w14:paraId="058F9608" w14:textId="77777777" w:rsidR="00E349FD" w:rsidRPr="00EF3FEB" w:rsidRDefault="00E349FD" w:rsidP="00EF3FEB">
      <w:pPr>
        <w:spacing w:line="276" w:lineRule="auto"/>
        <w:jc w:val="center"/>
        <w:rPr>
          <w:rFonts w:ascii="Arial" w:hAnsi="Arial" w:cs="Arial"/>
          <w:b/>
          <w:sz w:val="22"/>
          <w:szCs w:val="22"/>
        </w:rPr>
      </w:pPr>
    </w:p>
    <w:p w14:paraId="707B5D90" w14:textId="77777777" w:rsidR="00E349FD" w:rsidRPr="00EF3FEB" w:rsidRDefault="00E349FD" w:rsidP="00EF3FEB">
      <w:pPr>
        <w:spacing w:line="276" w:lineRule="auto"/>
        <w:jc w:val="center"/>
        <w:rPr>
          <w:rFonts w:ascii="Arial" w:hAnsi="Arial" w:cs="Arial"/>
          <w:b/>
          <w:sz w:val="22"/>
          <w:szCs w:val="22"/>
        </w:rPr>
      </w:pPr>
      <w:r w:rsidRPr="00EF3FEB">
        <w:rPr>
          <w:rFonts w:ascii="Arial" w:hAnsi="Arial" w:cs="Arial"/>
          <w:b/>
          <w:sz w:val="22"/>
          <w:szCs w:val="22"/>
        </w:rPr>
        <w:t>UMOWA NR .....</w:t>
      </w:r>
    </w:p>
    <w:p w14:paraId="47C1410B" w14:textId="77777777" w:rsidR="00E349FD" w:rsidRPr="00EF3FEB" w:rsidRDefault="00E349FD" w:rsidP="00EF3FEB">
      <w:pPr>
        <w:spacing w:line="276" w:lineRule="auto"/>
        <w:jc w:val="center"/>
        <w:rPr>
          <w:rFonts w:ascii="Arial" w:hAnsi="Arial" w:cs="Arial"/>
          <w:b/>
          <w:sz w:val="22"/>
          <w:szCs w:val="22"/>
        </w:rPr>
      </w:pPr>
    </w:p>
    <w:p w14:paraId="5BE913D8" w14:textId="77777777" w:rsidR="00E349FD" w:rsidRPr="00EF3FEB" w:rsidRDefault="00E349FD" w:rsidP="00EF3FEB">
      <w:pPr>
        <w:spacing w:line="276" w:lineRule="auto"/>
        <w:jc w:val="both"/>
        <w:rPr>
          <w:rFonts w:ascii="Arial" w:hAnsi="Arial" w:cs="Arial"/>
          <w:b/>
          <w:sz w:val="22"/>
          <w:szCs w:val="22"/>
        </w:rPr>
      </w:pPr>
    </w:p>
    <w:p w14:paraId="17AB1EF0" w14:textId="77777777" w:rsidR="00BB69F1" w:rsidRPr="00EF3FEB" w:rsidRDefault="00BB69F1" w:rsidP="00EF3FEB">
      <w:pPr>
        <w:pStyle w:val="Standard"/>
        <w:spacing w:after="0"/>
        <w:jc w:val="both"/>
        <w:rPr>
          <w:rFonts w:ascii="Arial" w:hAnsi="Arial" w:cs="Arial"/>
          <w:sz w:val="22"/>
          <w:szCs w:val="22"/>
        </w:rPr>
      </w:pPr>
      <w:r w:rsidRPr="00EF3FEB">
        <w:rPr>
          <w:rFonts w:ascii="Arial" w:hAnsi="Arial" w:cs="Arial"/>
          <w:sz w:val="22"/>
          <w:szCs w:val="22"/>
        </w:rPr>
        <w:t>zawarta w dniu</w:t>
      </w:r>
      <w:r w:rsidRPr="00EF3FEB">
        <w:rPr>
          <w:rFonts w:ascii="Arial" w:hAnsi="Arial" w:cs="Arial"/>
          <w:b/>
          <w:sz w:val="22"/>
          <w:szCs w:val="22"/>
        </w:rPr>
        <w:t xml:space="preserve"> </w:t>
      </w:r>
      <w:r w:rsidRPr="00EF3FEB">
        <w:rPr>
          <w:rFonts w:ascii="Arial" w:hAnsi="Arial" w:cs="Arial"/>
          <w:sz w:val="22"/>
          <w:szCs w:val="22"/>
        </w:rPr>
        <w:t>…………….…. w Opolu pomiędzy:</w:t>
      </w:r>
    </w:p>
    <w:p w14:paraId="1ACE8C05" w14:textId="77777777" w:rsidR="00BB69F1" w:rsidRPr="00EF3FEB" w:rsidRDefault="00BB69F1" w:rsidP="00EF3FEB">
      <w:pPr>
        <w:pStyle w:val="Standard"/>
        <w:spacing w:after="0"/>
        <w:jc w:val="both"/>
        <w:rPr>
          <w:rFonts w:ascii="Arial" w:hAnsi="Arial" w:cs="Arial"/>
          <w:sz w:val="22"/>
          <w:szCs w:val="22"/>
        </w:rPr>
      </w:pPr>
      <w:r w:rsidRPr="00EF3FEB">
        <w:rPr>
          <w:rFonts w:ascii="Arial" w:hAnsi="Arial" w:cs="Arial"/>
          <w:b/>
          <w:sz w:val="22"/>
          <w:szCs w:val="22"/>
        </w:rPr>
        <w:t>MIASTO OPOLE</w:t>
      </w:r>
      <w:r w:rsidRPr="00EF3FEB">
        <w:rPr>
          <w:rFonts w:ascii="Arial" w:hAnsi="Arial" w:cs="Arial"/>
          <w:sz w:val="22"/>
          <w:szCs w:val="22"/>
        </w:rPr>
        <w:t xml:space="preserve"> </w:t>
      </w:r>
      <w:r w:rsidRPr="00EF3FEB">
        <w:rPr>
          <w:rFonts w:ascii="Arial" w:hAnsi="Arial" w:cs="Arial"/>
          <w:b/>
          <w:sz w:val="22"/>
          <w:szCs w:val="22"/>
        </w:rPr>
        <w:t>z siedzibą w Opolu, Rynek-Ratusz, 45-015 Opole, NIP 7543009977 reprezentowane przez Dyrektora Miejskiego Zarządu Dróg w Opolu,  ul. Obrońców Stalingradu 66, 45-512 Opole</w:t>
      </w:r>
      <w:r w:rsidRPr="00EF3FEB">
        <w:rPr>
          <w:rFonts w:ascii="Arial" w:hAnsi="Arial" w:cs="Arial"/>
          <w:sz w:val="22"/>
          <w:szCs w:val="22"/>
        </w:rPr>
        <w:t xml:space="preserve"> w osobie ………………..</w:t>
      </w:r>
      <w:r w:rsidRPr="00EF3FEB">
        <w:rPr>
          <w:rFonts w:ascii="Arial" w:hAnsi="Arial" w:cs="Arial"/>
          <w:b/>
          <w:sz w:val="22"/>
          <w:szCs w:val="22"/>
        </w:rPr>
        <w:t xml:space="preserve"> </w:t>
      </w:r>
      <w:r w:rsidRPr="00EF3FEB">
        <w:rPr>
          <w:rFonts w:ascii="Arial" w:hAnsi="Arial" w:cs="Arial"/>
          <w:sz w:val="22"/>
          <w:szCs w:val="22"/>
        </w:rPr>
        <w:t xml:space="preserve">działającego na podstawie </w:t>
      </w:r>
      <w:r w:rsidRPr="001C1F36">
        <w:rPr>
          <w:rFonts w:ascii="Arial" w:hAnsi="Arial" w:cs="Arial"/>
          <w:color w:val="000000" w:themeColor="text1"/>
          <w:sz w:val="22"/>
          <w:szCs w:val="22"/>
        </w:rPr>
        <w:t xml:space="preserve">właściwego </w:t>
      </w:r>
      <w:r w:rsidRPr="00EF3FEB">
        <w:rPr>
          <w:rFonts w:ascii="Arial" w:hAnsi="Arial" w:cs="Arial"/>
          <w:sz w:val="22"/>
          <w:szCs w:val="22"/>
        </w:rPr>
        <w:t>pełnomocnictwa udzielonego przez Prezydenta Miasta Opola, zwanym dalej „Zamawiającym”,</w:t>
      </w:r>
    </w:p>
    <w:p w14:paraId="00DE6374" w14:textId="77777777" w:rsidR="00BB69F1" w:rsidRPr="00EF3FEB" w:rsidRDefault="00BB69F1" w:rsidP="00EF3FEB">
      <w:pPr>
        <w:pStyle w:val="Standard"/>
        <w:spacing w:after="0"/>
        <w:jc w:val="both"/>
        <w:rPr>
          <w:rFonts w:ascii="Arial" w:hAnsi="Arial" w:cs="Arial"/>
          <w:b/>
          <w:sz w:val="22"/>
          <w:szCs w:val="22"/>
        </w:rPr>
      </w:pPr>
      <w:r w:rsidRPr="00EF3FEB">
        <w:rPr>
          <w:rFonts w:ascii="Arial" w:hAnsi="Arial" w:cs="Arial"/>
          <w:sz w:val="22"/>
          <w:szCs w:val="22"/>
        </w:rPr>
        <w:t xml:space="preserve">a  </w:t>
      </w:r>
      <w:r w:rsidRPr="00EF3FEB">
        <w:rPr>
          <w:rFonts w:ascii="Arial" w:hAnsi="Arial" w:cs="Arial"/>
          <w:b/>
          <w:sz w:val="22"/>
          <w:szCs w:val="22"/>
        </w:rPr>
        <w:t xml:space="preserve"> </w:t>
      </w:r>
    </w:p>
    <w:p w14:paraId="6E99FF20" w14:textId="77777777" w:rsidR="00BB69F1" w:rsidRPr="00EF3FEB" w:rsidRDefault="00BB69F1" w:rsidP="00EF3FEB">
      <w:pPr>
        <w:pStyle w:val="Standard"/>
        <w:spacing w:after="0"/>
        <w:jc w:val="both"/>
        <w:rPr>
          <w:rFonts w:ascii="Arial" w:hAnsi="Arial" w:cs="Arial"/>
          <w:sz w:val="22"/>
          <w:szCs w:val="22"/>
        </w:rPr>
      </w:pPr>
      <w:r w:rsidRPr="00EF3FEB">
        <w:rPr>
          <w:rFonts w:ascii="Arial" w:hAnsi="Arial" w:cs="Arial"/>
          <w:sz w:val="22"/>
          <w:szCs w:val="22"/>
        </w:rPr>
        <w:t>……………………………………………………………………………………………………… z siedzibą …………………..…….</w:t>
      </w:r>
      <w:r w:rsidRPr="00EF3FEB">
        <w:rPr>
          <w:rFonts w:ascii="Arial" w:hAnsi="Arial" w:cs="Arial"/>
          <w:b/>
          <w:sz w:val="22"/>
          <w:szCs w:val="22"/>
        </w:rPr>
        <w:t xml:space="preserve"> </w:t>
      </w:r>
      <w:r w:rsidRPr="00EF3FEB">
        <w:rPr>
          <w:rFonts w:ascii="Arial" w:hAnsi="Arial" w:cs="Arial"/>
          <w:sz w:val="22"/>
          <w:szCs w:val="22"/>
        </w:rPr>
        <w:t xml:space="preserve">NIP: …………………………. REGON: ……………………, zwanym dalej „Wykonawcą”, </w:t>
      </w:r>
    </w:p>
    <w:p w14:paraId="24DD725A" w14:textId="77777777" w:rsidR="00BB69F1" w:rsidRPr="00EF3FEB" w:rsidRDefault="00BB69F1" w:rsidP="00EF3FEB">
      <w:pPr>
        <w:pStyle w:val="Standard"/>
        <w:spacing w:after="0"/>
        <w:jc w:val="both"/>
        <w:rPr>
          <w:rFonts w:ascii="Arial" w:hAnsi="Arial" w:cs="Arial"/>
          <w:sz w:val="22"/>
          <w:szCs w:val="22"/>
        </w:rPr>
      </w:pPr>
    </w:p>
    <w:p w14:paraId="5E78B226" w14:textId="51C5963F" w:rsidR="00BB69F1" w:rsidRPr="00EF3FEB" w:rsidRDefault="00BB69F1" w:rsidP="00EF3FEB">
      <w:pPr>
        <w:pStyle w:val="Standard"/>
        <w:spacing w:after="0"/>
        <w:jc w:val="both"/>
        <w:rPr>
          <w:rFonts w:ascii="Arial" w:hAnsi="Arial" w:cs="Arial"/>
          <w:sz w:val="22"/>
          <w:szCs w:val="22"/>
        </w:rPr>
      </w:pPr>
      <w:r w:rsidRPr="00EF3FEB">
        <w:rPr>
          <w:rFonts w:ascii="Arial" w:hAnsi="Arial" w:cs="Arial"/>
          <w:sz w:val="22"/>
          <w:szCs w:val="22"/>
        </w:rPr>
        <w:t>w wyniku przeprowadzonego postępowania przetargowego zgodnie z </w:t>
      </w:r>
      <w:r w:rsidRPr="00EF3FEB">
        <w:rPr>
          <w:rFonts w:ascii="Arial" w:hAnsi="Arial" w:cs="Arial"/>
          <w:sz w:val="22"/>
          <w:szCs w:val="22"/>
          <w:lang w:eastAsia="ar-SA"/>
        </w:rPr>
        <w:t xml:space="preserve">ustawą z dnia 29 stycznia 2004 r. </w:t>
      </w:r>
      <w:r w:rsidRPr="00EF3FEB">
        <w:rPr>
          <w:rFonts w:ascii="Arial" w:hAnsi="Arial" w:cs="Arial"/>
          <w:i/>
          <w:sz w:val="22"/>
          <w:szCs w:val="22"/>
          <w:lang w:eastAsia="ar-SA"/>
        </w:rPr>
        <w:t>Prawo zamówień publicznych</w:t>
      </w:r>
      <w:r w:rsidRPr="00EF3FEB">
        <w:rPr>
          <w:rFonts w:ascii="Arial" w:hAnsi="Arial" w:cs="Arial"/>
          <w:sz w:val="22"/>
          <w:szCs w:val="22"/>
        </w:rPr>
        <w:t xml:space="preserve"> (tj. Dz. U. 201</w:t>
      </w:r>
      <w:r w:rsidR="00773810">
        <w:rPr>
          <w:rFonts w:ascii="Arial" w:hAnsi="Arial" w:cs="Arial"/>
          <w:sz w:val="22"/>
          <w:szCs w:val="22"/>
        </w:rPr>
        <w:t>7</w:t>
      </w:r>
      <w:r w:rsidRPr="00EF3FEB">
        <w:rPr>
          <w:rFonts w:ascii="Arial" w:hAnsi="Arial" w:cs="Arial"/>
          <w:sz w:val="22"/>
          <w:szCs w:val="22"/>
        </w:rPr>
        <w:t xml:space="preserve"> poz. </w:t>
      </w:r>
      <w:r w:rsidR="00773810">
        <w:rPr>
          <w:rFonts w:ascii="Arial" w:hAnsi="Arial" w:cs="Arial"/>
          <w:sz w:val="22"/>
          <w:szCs w:val="22"/>
        </w:rPr>
        <w:t>1579</w:t>
      </w:r>
      <w:r w:rsidR="00773810" w:rsidRPr="00EF3FEB">
        <w:rPr>
          <w:rFonts w:ascii="Arial" w:hAnsi="Arial" w:cs="Arial"/>
          <w:sz w:val="22"/>
          <w:szCs w:val="22"/>
        </w:rPr>
        <w:t xml:space="preserve"> </w:t>
      </w:r>
      <w:r w:rsidRPr="00EF3FEB">
        <w:rPr>
          <w:rFonts w:ascii="Arial" w:hAnsi="Arial" w:cs="Arial"/>
          <w:sz w:val="22"/>
          <w:szCs w:val="22"/>
        </w:rPr>
        <w:t>ze zm.) w trybie przetargu nieograniczonego o następującej treści:</w:t>
      </w:r>
    </w:p>
    <w:p w14:paraId="57573245" w14:textId="77777777" w:rsidR="00E349FD" w:rsidRPr="00EF3FEB" w:rsidRDefault="00E349FD" w:rsidP="00EF3FEB">
      <w:pPr>
        <w:numPr>
          <w:ilvl w:val="12"/>
          <w:numId w:val="0"/>
        </w:numPr>
        <w:spacing w:line="276" w:lineRule="auto"/>
        <w:jc w:val="both"/>
        <w:rPr>
          <w:rFonts w:ascii="Arial" w:hAnsi="Arial" w:cs="Arial"/>
          <w:sz w:val="22"/>
          <w:szCs w:val="22"/>
        </w:rPr>
      </w:pPr>
    </w:p>
    <w:p w14:paraId="4730726F" w14:textId="77777777" w:rsidR="00E349FD" w:rsidRPr="00EF3FEB" w:rsidRDefault="00E349FD" w:rsidP="00EF3FEB">
      <w:pPr>
        <w:tabs>
          <w:tab w:val="left" w:pos="417"/>
          <w:tab w:val="left" w:pos="4320"/>
        </w:tabs>
        <w:spacing w:line="276" w:lineRule="auto"/>
        <w:jc w:val="center"/>
        <w:rPr>
          <w:rFonts w:ascii="Arial" w:hAnsi="Arial" w:cs="Arial"/>
          <w:b/>
          <w:sz w:val="22"/>
          <w:szCs w:val="22"/>
        </w:rPr>
      </w:pPr>
    </w:p>
    <w:p w14:paraId="28A2DF59" w14:textId="77777777" w:rsidR="00E349FD" w:rsidRPr="00EF3FEB" w:rsidRDefault="00E349FD" w:rsidP="00EF3FEB">
      <w:pPr>
        <w:tabs>
          <w:tab w:val="left" w:pos="417"/>
          <w:tab w:val="left" w:pos="4320"/>
        </w:tabs>
        <w:spacing w:line="276" w:lineRule="auto"/>
        <w:jc w:val="center"/>
        <w:rPr>
          <w:rFonts w:ascii="Arial" w:hAnsi="Arial" w:cs="Arial"/>
          <w:b/>
          <w:sz w:val="22"/>
          <w:szCs w:val="22"/>
        </w:rPr>
      </w:pPr>
      <w:r w:rsidRPr="00EF3FEB">
        <w:rPr>
          <w:rFonts w:ascii="Arial" w:hAnsi="Arial" w:cs="Arial"/>
          <w:b/>
          <w:sz w:val="22"/>
          <w:szCs w:val="22"/>
        </w:rPr>
        <w:t>§ 1</w:t>
      </w:r>
    </w:p>
    <w:p w14:paraId="0B5F16B4" w14:textId="77777777" w:rsidR="00E349FD" w:rsidRPr="00EF3FEB" w:rsidRDefault="00E349FD" w:rsidP="00EF3FEB">
      <w:pPr>
        <w:tabs>
          <w:tab w:val="left" w:pos="417"/>
          <w:tab w:val="left" w:pos="4320"/>
        </w:tabs>
        <w:spacing w:line="276" w:lineRule="auto"/>
        <w:jc w:val="center"/>
        <w:rPr>
          <w:rFonts w:ascii="Arial" w:hAnsi="Arial" w:cs="Arial"/>
          <w:b/>
          <w:sz w:val="22"/>
          <w:szCs w:val="22"/>
        </w:rPr>
      </w:pPr>
      <w:r w:rsidRPr="00EF3FEB">
        <w:rPr>
          <w:rFonts w:ascii="Arial" w:hAnsi="Arial" w:cs="Arial"/>
          <w:b/>
          <w:sz w:val="22"/>
          <w:szCs w:val="22"/>
        </w:rPr>
        <w:t>PRZEDMIOT UMOWY</w:t>
      </w:r>
    </w:p>
    <w:p w14:paraId="59F6A1CC" w14:textId="60396145" w:rsidR="004837DB" w:rsidRPr="00BB6B88" w:rsidRDefault="00C5718F" w:rsidP="004A558A">
      <w:pPr>
        <w:pStyle w:val="Akapitzlist"/>
        <w:numPr>
          <w:ilvl w:val="0"/>
          <w:numId w:val="7"/>
        </w:numPr>
        <w:spacing w:before="120" w:line="276" w:lineRule="auto"/>
        <w:jc w:val="both"/>
        <w:rPr>
          <w:rFonts w:ascii="Arial" w:hAnsi="Arial" w:cs="Arial"/>
          <w:b/>
          <w:sz w:val="22"/>
          <w:szCs w:val="22"/>
        </w:rPr>
      </w:pPr>
      <w:r w:rsidRPr="00EF3FEB">
        <w:rPr>
          <w:rFonts w:ascii="Arial" w:hAnsi="Arial" w:cs="Arial"/>
          <w:iCs/>
          <w:sz w:val="22"/>
          <w:szCs w:val="22"/>
        </w:rPr>
        <w:t xml:space="preserve">Celem umowy jest ustalenie warunków dotyczących zamówień cząstkowych </w:t>
      </w:r>
      <w:r w:rsidRPr="00EF3FEB">
        <w:rPr>
          <w:rFonts w:ascii="Arial" w:hAnsi="Arial" w:cs="Arial"/>
          <w:iCs/>
          <w:color w:val="000000" w:themeColor="text1"/>
          <w:sz w:val="22"/>
          <w:szCs w:val="22"/>
        </w:rPr>
        <w:t xml:space="preserve">na </w:t>
      </w:r>
      <w:r w:rsidR="006802A3" w:rsidRPr="00EF3FEB">
        <w:rPr>
          <w:rFonts w:ascii="Arial" w:hAnsi="Arial" w:cs="Arial"/>
          <w:iCs/>
          <w:color w:val="000000" w:themeColor="text1"/>
          <w:sz w:val="22"/>
          <w:szCs w:val="22"/>
        </w:rPr>
        <w:t xml:space="preserve">wykonanie </w:t>
      </w:r>
      <w:r w:rsidR="004837DB" w:rsidRPr="00EF3FEB">
        <w:rPr>
          <w:rFonts w:ascii="Arial" w:hAnsi="Arial" w:cs="Arial"/>
          <w:iCs/>
          <w:color w:val="000000" w:themeColor="text1"/>
          <w:sz w:val="22"/>
          <w:szCs w:val="22"/>
        </w:rPr>
        <w:t>robót budowlanych</w:t>
      </w:r>
      <w:r w:rsidRPr="00EF3FEB">
        <w:rPr>
          <w:rFonts w:ascii="Arial" w:hAnsi="Arial" w:cs="Arial"/>
          <w:iCs/>
          <w:color w:val="000000" w:themeColor="text1"/>
          <w:sz w:val="22"/>
          <w:szCs w:val="22"/>
        </w:rPr>
        <w:t>,</w:t>
      </w:r>
      <w:r w:rsidRPr="00EF3FEB">
        <w:rPr>
          <w:rFonts w:ascii="Arial" w:hAnsi="Arial" w:cs="Arial"/>
          <w:iCs/>
          <w:color w:val="FF0000"/>
          <w:sz w:val="22"/>
          <w:szCs w:val="22"/>
        </w:rPr>
        <w:t xml:space="preserve"> </w:t>
      </w:r>
      <w:r w:rsidRPr="00EF3FEB">
        <w:rPr>
          <w:rFonts w:ascii="Arial" w:hAnsi="Arial" w:cs="Arial"/>
          <w:iCs/>
          <w:sz w:val="22"/>
          <w:szCs w:val="22"/>
        </w:rPr>
        <w:t>jakie mogą zostać udzielone w okresie obowiązywania umowy w ramach zadania</w:t>
      </w:r>
      <w:r w:rsidR="000C14F0">
        <w:rPr>
          <w:rFonts w:ascii="Arial" w:hAnsi="Arial" w:cs="Arial"/>
          <w:iCs/>
          <w:sz w:val="22"/>
          <w:szCs w:val="22"/>
        </w:rPr>
        <w:t xml:space="preserve"> </w:t>
      </w:r>
      <w:r w:rsidR="000C14F0" w:rsidRPr="00EF3FEB">
        <w:rPr>
          <w:rFonts w:ascii="Arial" w:hAnsi="Arial" w:cs="Arial"/>
          <w:b/>
          <w:sz w:val="22"/>
          <w:szCs w:val="22"/>
        </w:rPr>
        <w:t>„</w:t>
      </w:r>
      <w:r w:rsidR="000C14F0">
        <w:rPr>
          <w:rFonts w:ascii="Arial" w:hAnsi="Arial" w:cs="Arial"/>
          <w:b/>
          <w:color w:val="000000" w:themeColor="text1"/>
          <w:sz w:val="22"/>
          <w:szCs w:val="22"/>
        </w:rPr>
        <w:t xml:space="preserve">Remonty i bieżące utrzymanie dróg – zakup usług pozostałych, roboty polegające na utrzymaniu i remontach nawierzchni chodnikowych przy drogach krajowych, wojewódzkich, powiatowych, gminnych </w:t>
      </w:r>
      <w:r w:rsidR="00186EC5">
        <w:rPr>
          <w:rFonts w:ascii="Arial" w:hAnsi="Arial" w:cs="Arial"/>
          <w:b/>
          <w:color w:val="000000" w:themeColor="text1"/>
          <w:sz w:val="22"/>
          <w:szCs w:val="22"/>
        </w:rPr>
        <w:t>i wewnę</w:t>
      </w:r>
      <w:bookmarkStart w:id="0" w:name="_GoBack"/>
      <w:bookmarkEnd w:id="0"/>
      <w:r w:rsidR="00186EC5">
        <w:rPr>
          <w:rFonts w:ascii="Arial" w:hAnsi="Arial" w:cs="Arial"/>
          <w:b/>
          <w:color w:val="000000" w:themeColor="text1"/>
          <w:sz w:val="22"/>
          <w:szCs w:val="22"/>
        </w:rPr>
        <w:t xml:space="preserve">trznych </w:t>
      </w:r>
      <w:r w:rsidR="000C14F0">
        <w:rPr>
          <w:rFonts w:ascii="Arial" w:hAnsi="Arial" w:cs="Arial"/>
          <w:b/>
          <w:color w:val="000000" w:themeColor="text1"/>
          <w:sz w:val="22"/>
          <w:szCs w:val="22"/>
        </w:rPr>
        <w:t>na terenie miasta Opola w zakresie obrębów  : Bierkowice, Półwieś, Szczepanowice, Wójtowa Wieś, Groszowice, Malina, Groszowice, Malina, Grotowice, Nowa Wieś Królewska, Wrzoski, Sławice, Karczów, Chmielowice, Żerkowice, Winów oraz południowej części obrębu Opole do osi ulic Ozimska, Mozarta, Strzelców Bytomskich</w:t>
      </w:r>
      <w:r w:rsidR="000C14F0" w:rsidRPr="00EF3FEB">
        <w:rPr>
          <w:rFonts w:ascii="Arial" w:hAnsi="Arial" w:cs="Arial"/>
          <w:b/>
          <w:sz w:val="22"/>
          <w:szCs w:val="22"/>
        </w:rPr>
        <w:t>”</w:t>
      </w:r>
      <w:r w:rsidR="000C14F0">
        <w:rPr>
          <w:rFonts w:ascii="Arial" w:hAnsi="Arial" w:cs="Arial"/>
          <w:b/>
          <w:sz w:val="22"/>
          <w:szCs w:val="22"/>
        </w:rPr>
        <w:t>,</w:t>
      </w:r>
      <w:r w:rsidR="004837DB" w:rsidRPr="00EF3FEB">
        <w:rPr>
          <w:rFonts w:ascii="Arial" w:hAnsi="Arial" w:cs="Arial"/>
          <w:b/>
          <w:sz w:val="22"/>
          <w:szCs w:val="22"/>
        </w:rPr>
        <w:t xml:space="preserve"> </w:t>
      </w:r>
      <w:r w:rsidR="00371394" w:rsidRPr="00EF3FEB">
        <w:rPr>
          <w:rFonts w:ascii="Arial" w:hAnsi="Arial" w:cs="Arial"/>
          <w:sz w:val="22"/>
          <w:szCs w:val="22"/>
        </w:rPr>
        <w:t>dalej w treści</w:t>
      </w:r>
      <w:r w:rsidR="00A2134B" w:rsidRPr="00EF3FEB">
        <w:rPr>
          <w:rFonts w:ascii="Arial" w:hAnsi="Arial" w:cs="Arial"/>
          <w:sz w:val="22"/>
          <w:szCs w:val="22"/>
        </w:rPr>
        <w:t xml:space="preserve"> umowy </w:t>
      </w:r>
      <w:r w:rsidR="00371394" w:rsidRPr="00EF3FEB">
        <w:rPr>
          <w:rFonts w:ascii="Arial" w:hAnsi="Arial" w:cs="Arial"/>
          <w:sz w:val="22"/>
          <w:szCs w:val="22"/>
        </w:rPr>
        <w:t xml:space="preserve">zwany „Zadaniem”, </w:t>
      </w:r>
      <w:r w:rsidR="00A2134B" w:rsidRPr="00EF3FEB">
        <w:rPr>
          <w:rFonts w:ascii="Arial" w:hAnsi="Arial" w:cs="Arial"/>
          <w:sz w:val="22"/>
          <w:szCs w:val="22"/>
        </w:rPr>
        <w:t>w zakresie</w:t>
      </w:r>
      <w:r w:rsidR="004837DB" w:rsidRPr="00EF3FEB">
        <w:rPr>
          <w:rFonts w:ascii="Arial" w:hAnsi="Arial" w:cs="Arial"/>
          <w:sz w:val="22"/>
          <w:szCs w:val="22"/>
        </w:rPr>
        <w:t>:</w:t>
      </w:r>
    </w:p>
    <w:p w14:paraId="544B1405" w14:textId="094BCFF6"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Rozbiórki i remont chodników</w:t>
      </w:r>
    </w:p>
    <w:p w14:paraId="53629DC7" w14:textId="29E87DDB"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koryta i nasypu</w:t>
      </w:r>
    </w:p>
    <w:p w14:paraId="0BD5F36E" w14:textId="0F952DFE"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podbudowy</w:t>
      </w:r>
    </w:p>
    <w:p w14:paraId="57310B8E" w14:textId="74F759AA"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chodników z płyt betonowych i betonu</w:t>
      </w:r>
    </w:p>
    <w:p w14:paraId="69120FDC" w14:textId="04F7E88E"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chodników z kostki brukowej betonowej i kamiennej</w:t>
      </w:r>
    </w:p>
    <w:p w14:paraId="5037BA6E" w14:textId="670F0CA1"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Wykonanie chodników z mas bitumicznych</w:t>
      </w:r>
    </w:p>
    <w:p w14:paraId="044F08BE" w14:textId="736CB6DA"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Przestawienie i regulacja krawężników kamiennych</w:t>
      </w:r>
    </w:p>
    <w:p w14:paraId="476471C0" w14:textId="6CEB3587"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Rozbiórka i ustawienie oraz przełożenie krawężników betonowych</w:t>
      </w:r>
    </w:p>
    <w:p w14:paraId="2CAFBCD0" w14:textId="1637A292"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Rozbiórka i ustawienie obrzeży betonowych</w:t>
      </w:r>
    </w:p>
    <w:p w14:paraId="16715E34" w14:textId="7D66134D" w:rsidR="008B4821" w:rsidRPr="00BB6B88"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Regulacje wysokościowe studzienek</w:t>
      </w:r>
    </w:p>
    <w:p w14:paraId="6F647EEC" w14:textId="41452BD0" w:rsidR="008B4821" w:rsidRPr="00EF3FEB" w:rsidRDefault="008B4821" w:rsidP="00BB6B88">
      <w:pPr>
        <w:pStyle w:val="Akapitzlist"/>
        <w:numPr>
          <w:ilvl w:val="2"/>
          <w:numId w:val="7"/>
        </w:numPr>
        <w:spacing w:before="120" w:line="276" w:lineRule="auto"/>
        <w:jc w:val="both"/>
        <w:rPr>
          <w:rFonts w:ascii="Arial" w:hAnsi="Arial" w:cs="Arial"/>
          <w:b/>
          <w:sz w:val="22"/>
          <w:szCs w:val="22"/>
        </w:rPr>
      </w:pPr>
      <w:r>
        <w:rPr>
          <w:rFonts w:ascii="Arial" w:hAnsi="Arial" w:cs="Arial"/>
          <w:sz w:val="22"/>
          <w:szCs w:val="22"/>
        </w:rPr>
        <w:t xml:space="preserve">Roboty różne ( zgodnie z punktem 11 Kosztorysu Ofertowego) </w:t>
      </w:r>
    </w:p>
    <w:p w14:paraId="47008E68" w14:textId="77777777" w:rsidR="00A2134B" w:rsidRPr="00EF3FEB" w:rsidRDefault="00A2134B" w:rsidP="00EF3FEB">
      <w:pPr>
        <w:overflowPunct w:val="0"/>
        <w:autoSpaceDE w:val="0"/>
        <w:autoSpaceDN w:val="0"/>
        <w:adjustRightInd w:val="0"/>
        <w:spacing w:line="276" w:lineRule="auto"/>
        <w:ind w:left="349"/>
        <w:jc w:val="both"/>
        <w:textAlignment w:val="baseline"/>
        <w:rPr>
          <w:rFonts w:ascii="Arial" w:hAnsi="Arial" w:cs="Arial"/>
          <w:sz w:val="22"/>
          <w:szCs w:val="22"/>
        </w:rPr>
      </w:pPr>
      <w:r w:rsidRPr="00EF3FEB">
        <w:rPr>
          <w:rFonts w:ascii="Arial" w:hAnsi="Arial" w:cs="Arial"/>
          <w:sz w:val="22"/>
          <w:szCs w:val="22"/>
        </w:rPr>
        <w:t>dalej w treści umowy zwana „Robotami”.</w:t>
      </w:r>
    </w:p>
    <w:p w14:paraId="7B641966" w14:textId="1FA0447B" w:rsidR="008A0601" w:rsidRPr="0007145E" w:rsidRDefault="008A0601" w:rsidP="003815AB">
      <w:pPr>
        <w:pStyle w:val="Akapitzlist"/>
        <w:widowControl w:val="0"/>
        <w:numPr>
          <w:ilvl w:val="0"/>
          <w:numId w:val="39"/>
        </w:numPr>
        <w:tabs>
          <w:tab w:val="left" w:pos="284"/>
        </w:tabs>
        <w:autoSpaceDN w:val="0"/>
        <w:spacing w:line="276" w:lineRule="auto"/>
        <w:ind w:left="284" w:hanging="284"/>
        <w:jc w:val="both"/>
        <w:textAlignment w:val="baseline"/>
        <w:rPr>
          <w:rFonts w:ascii="Arial" w:hAnsi="Arial" w:cs="Arial"/>
          <w:color w:val="FF0000"/>
          <w:sz w:val="22"/>
          <w:szCs w:val="22"/>
        </w:rPr>
      </w:pPr>
      <w:r w:rsidRPr="00EF3FEB">
        <w:rPr>
          <w:rFonts w:ascii="Arial" w:hAnsi="Arial" w:cs="Arial"/>
          <w:sz w:val="22"/>
          <w:szCs w:val="22"/>
        </w:rPr>
        <w:t xml:space="preserve">Na podstawie umowy przewiduje się udzielanie zamówień cząstkowych Wykonawcy na </w:t>
      </w:r>
      <w:r w:rsidRPr="00EF3FEB">
        <w:rPr>
          <w:rFonts w:ascii="Arial" w:hAnsi="Arial" w:cs="Arial"/>
          <w:sz w:val="22"/>
          <w:szCs w:val="22"/>
        </w:rPr>
        <w:lastRenderedPageBreak/>
        <w:t xml:space="preserve">wykonanie </w:t>
      </w:r>
      <w:r w:rsidRPr="00EF3FEB">
        <w:rPr>
          <w:rFonts w:ascii="Arial" w:hAnsi="Arial" w:cs="Arial"/>
          <w:color w:val="000000"/>
          <w:sz w:val="22"/>
          <w:szCs w:val="22"/>
        </w:rPr>
        <w:t>określonego przez Zamawiającego zakresu robót budowlanych w ramach zadania określonego w ust. 1 umowy.</w:t>
      </w:r>
      <w:r w:rsidRPr="00EF3FEB">
        <w:rPr>
          <w:rFonts w:ascii="Arial" w:hAnsi="Arial" w:cs="Arial"/>
          <w:sz w:val="22"/>
          <w:szCs w:val="22"/>
        </w:rPr>
        <w:t xml:space="preserve"> </w:t>
      </w:r>
      <w:r w:rsidRPr="00FB7C49">
        <w:rPr>
          <w:rFonts w:ascii="Arial" w:hAnsi="Arial" w:cs="Arial"/>
          <w:color w:val="000000" w:themeColor="text1"/>
          <w:sz w:val="22"/>
          <w:szCs w:val="22"/>
        </w:rPr>
        <w:t>Zamówienie cząstkowe uważa się za udzielone w dniu podpisania przez Strony zlecenia zgodnie z § 3 umowy na wykonanie określonego przez Zamawiającego zakresu robót, zwanego dalej w treści umowy „Zleceniem”</w:t>
      </w:r>
      <w:r w:rsidR="002D2869" w:rsidRPr="00FB7C49">
        <w:rPr>
          <w:rFonts w:ascii="Arial" w:hAnsi="Arial" w:cs="Arial"/>
          <w:color w:val="000000" w:themeColor="text1"/>
          <w:sz w:val="22"/>
          <w:szCs w:val="22"/>
        </w:rPr>
        <w:t>.</w:t>
      </w:r>
    </w:p>
    <w:p w14:paraId="4A2F544B" w14:textId="77777777" w:rsidR="00E349FD" w:rsidRPr="00EF3FEB" w:rsidRDefault="00E349FD" w:rsidP="003815AB">
      <w:pPr>
        <w:pStyle w:val="Akapitzlist"/>
        <w:numPr>
          <w:ilvl w:val="0"/>
          <w:numId w:val="39"/>
        </w:numPr>
        <w:spacing w:line="276" w:lineRule="auto"/>
        <w:ind w:left="284" w:hanging="284"/>
        <w:jc w:val="both"/>
        <w:rPr>
          <w:rFonts w:ascii="Arial" w:hAnsi="Arial" w:cs="Arial"/>
          <w:iCs/>
          <w:sz w:val="22"/>
          <w:szCs w:val="22"/>
        </w:rPr>
      </w:pPr>
      <w:r w:rsidRPr="00EF3FEB">
        <w:rPr>
          <w:rFonts w:ascii="Arial" w:hAnsi="Arial" w:cs="Arial"/>
          <w:sz w:val="22"/>
          <w:szCs w:val="22"/>
        </w:rPr>
        <w:t xml:space="preserve">Szczegółowy zakres </w:t>
      </w:r>
      <w:r w:rsidR="00A2134B" w:rsidRPr="00EF3FEB">
        <w:rPr>
          <w:rFonts w:ascii="Arial" w:hAnsi="Arial" w:cs="Arial"/>
          <w:sz w:val="22"/>
          <w:szCs w:val="22"/>
        </w:rPr>
        <w:t>R</w:t>
      </w:r>
      <w:r w:rsidR="004837DB" w:rsidRPr="00EF3FEB">
        <w:rPr>
          <w:rFonts w:ascii="Arial" w:hAnsi="Arial" w:cs="Arial"/>
          <w:sz w:val="22"/>
          <w:szCs w:val="22"/>
        </w:rPr>
        <w:t>obót</w:t>
      </w:r>
      <w:r w:rsidR="00C5398A" w:rsidRPr="00EF3FEB">
        <w:rPr>
          <w:rFonts w:ascii="Arial" w:hAnsi="Arial" w:cs="Arial"/>
          <w:sz w:val="22"/>
          <w:szCs w:val="22"/>
        </w:rPr>
        <w:t xml:space="preserve"> objętych </w:t>
      </w:r>
      <w:r w:rsidR="00A2134B" w:rsidRPr="00EF3FEB">
        <w:rPr>
          <w:rFonts w:ascii="Arial" w:hAnsi="Arial" w:cs="Arial"/>
          <w:sz w:val="22"/>
          <w:szCs w:val="22"/>
        </w:rPr>
        <w:t>Z</w:t>
      </w:r>
      <w:r w:rsidR="00C5398A" w:rsidRPr="00EF3FEB">
        <w:rPr>
          <w:rFonts w:ascii="Arial" w:hAnsi="Arial" w:cs="Arial"/>
          <w:sz w:val="22"/>
          <w:szCs w:val="22"/>
        </w:rPr>
        <w:t>adaniem</w:t>
      </w:r>
      <w:r w:rsidRPr="00EF3FEB">
        <w:rPr>
          <w:rFonts w:ascii="Arial" w:hAnsi="Arial" w:cs="Arial"/>
          <w:sz w:val="22"/>
          <w:szCs w:val="22"/>
        </w:rPr>
        <w:t xml:space="preserve"> i warunki </w:t>
      </w:r>
      <w:r w:rsidR="00C5398A" w:rsidRPr="00EF3FEB">
        <w:rPr>
          <w:rFonts w:ascii="Arial" w:hAnsi="Arial" w:cs="Arial"/>
          <w:sz w:val="22"/>
          <w:szCs w:val="22"/>
        </w:rPr>
        <w:t>realizacji zamówień cząstkowych określa niniejsza umowa oraz</w:t>
      </w:r>
      <w:r w:rsidRPr="00EF3FEB">
        <w:rPr>
          <w:rFonts w:ascii="Arial" w:hAnsi="Arial" w:cs="Arial"/>
          <w:sz w:val="22"/>
          <w:szCs w:val="22"/>
        </w:rPr>
        <w:t xml:space="preserve"> stanowiące integralną część umowy:</w:t>
      </w:r>
    </w:p>
    <w:p w14:paraId="14C18D00" w14:textId="77777777" w:rsidR="004837DB" w:rsidRPr="00EF3FEB" w:rsidRDefault="004837DB" w:rsidP="003815AB">
      <w:pPr>
        <w:pStyle w:val="Standard"/>
        <w:numPr>
          <w:ilvl w:val="2"/>
          <w:numId w:val="39"/>
        </w:numPr>
        <w:spacing w:after="0"/>
        <w:ind w:left="567" w:hanging="283"/>
        <w:rPr>
          <w:rFonts w:ascii="Arial" w:hAnsi="Arial" w:cs="Arial"/>
          <w:sz w:val="22"/>
          <w:szCs w:val="22"/>
        </w:rPr>
      </w:pPr>
      <w:r w:rsidRPr="00EF3FEB">
        <w:rPr>
          <w:rFonts w:ascii="Arial" w:hAnsi="Arial" w:cs="Arial"/>
          <w:sz w:val="22"/>
          <w:szCs w:val="22"/>
        </w:rPr>
        <w:t>Specyfikacja istotnych warunków zamówienia (dalej zwana w treści umowy „SIWZ”) wraz z załącznikami, wyjaśnieniam</w:t>
      </w:r>
      <w:r w:rsidR="008A0601" w:rsidRPr="00EF3FEB">
        <w:rPr>
          <w:rFonts w:ascii="Arial" w:hAnsi="Arial" w:cs="Arial"/>
          <w:sz w:val="22"/>
          <w:szCs w:val="22"/>
        </w:rPr>
        <w:t>i i wprowadzonymi modyfikacjami, w tym:</w:t>
      </w:r>
    </w:p>
    <w:p w14:paraId="604B04FA" w14:textId="77777777" w:rsidR="008A0601" w:rsidRPr="00EF3FEB" w:rsidRDefault="004837DB" w:rsidP="003815AB">
      <w:pPr>
        <w:pStyle w:val="Standard"/>
        <w:numPr>
          <w:ilvl w:val="0"/>
          <w:numId w:val="41"/>
        </w:numPr>
        <w:spacing w:after="0"/>
        <w:ind w:left="851" w:hanging="284"/>
        <w:rPr>
          <w:rFonts w:ascii="Arial" w:hAnsi="Arial" w:cs="Arial"/>
          <w:sz w:val="22"/>
          <w:szCs w:val="22"/>
        </w:rPr>
      </w:pPr>
      <w:r w:rsidRPr="00EF3FEB">
        <w:rPr>
          <w:rFonts w:ascii="Arial" w:hAnsi="Arial" w:cs="Arial"/>
          <w:sz w:val="22"/>
          <w:szCs w:val="22"/>
        </w:rPr>
        <w:t>Przedmiar</w:t>
      </w:r>
      <w:r w:rsidR="00B62928" w:rsidRPr="00EF3FEB">
        <w:rPr>
          <w:rFonts w:ascii="Arial" w:hAnsi="Arial" w:cs="Arial"/>
          <w:sz w:val="22"/>
          <w:szCs w:val="22"/>
        </w:rPr>
        <w:t xml:space="preserve"> robót</w:t>
      </w:r>
      <w:r w:rsidRPr="00EF3FEB">
        <w:rPr>
          <w:rFonts w:ascii="Arial" w:hAnsi="Arial" w:cs="Arial"/>
          <w:sz w:val="22"/>
          <w:szCs w:val="22"/>
        </w:rPr>
        <w:t>;</w:t>
      </w:r>
    </w:p>
    <w:p w14:paraId="390ACBB4" w14:textId="77777777" w:rsidR="00B62928" w:rsidRPr="00EF3FEB" w:rsidRDefault="004837DB" w:rsidP="003815AB">
      <w:pPr>
        <w:pStyle w:val="Standard"/>
        <w:numPr>
          <w:ilvl w:val="0"/>
          <w:numId w:val="41"/>
        </w:numPr>
        <w:spacing w:after="0"/>
        <w:ind w:left="851" w:hanging="284"/>
        <w:rPr>
          <w:rFonts w:ascii="Arial" w:hAnsi="Arial" w:cs="Arial"/>
          <w:sz w:val="22"/>
          <w:szCs w:val="22"/>
        </w:rPr>
      </w:pPr>
      <w:r w:rsidRPr="00EF3FEB">
        <w:rPr>
          <w:rFonts w:ascii="Arial" w:hAnsi="Arial" w:cs="Arial"/>
          <w:sz w:val="22"/>
          <w:szCs w:val="22"/>
        </w:rPr>
        <w:t>Specyfikacje techniczne wykonania i odbioru robót budowlanych (dalej zwane w treści umowy „STWIORB”);</w:t>
      </w:r>
    </w:p>
    <w:p w14:paraId="6E358CE8" w14:textId="77777777" w:rsidR="00B62928" w:rsidRPr="00EF3FEB" w:rsidRDefault="00B62928" w:rsidP="003815AB">
      <w:pPr>
        <w:pStyle w:val="Standard"/>
        <w:numPr>
          <w:ilvl w:val="0"/>
          <w:numId w:val="40"/>
        </w:numPr>
        <w:spacing w:after="0"/>
        <w:ind w:left="567" w:hanging="283"/>
        <w:rPr>
          <w:rFonts w:ascii="Arial" w:hAnsi="Arial" w:cs="Arial"/>
          <w:sz w:val="22"/>
          <w:szCs w:val="22"/>
        </w:rPr>
      </w:pPr>
      <w:r w:rsidRPr="00EF3FEB">
        <w:rPr>
          <w:rFonts w:ascii="Arial" w:hAnsi="Arial" w:cs="Arial"/>
          <w:sz w:val="22"/>
          <w:szCs w:val="22"/>
        </w:rPr>
        <w:t>Oferta Wykonawcy</w:t>
      </w:r>
      <w:r w:rsidR="00E77B53">
        <w:rPr>
          <w:rFonts w:ascii="Arial" w:hAnsi="Arial" w:cs="Arial"/>
          <w:sz w:val="22"/>
          <w:szCs w:val="22"/>
        </w:rPr>
        <w:t xml:space="preserve"> wraz z kosztorysem ofertowym </w:t>
      </w:r>
      <w:r w:rsidR="00E77B53" w:rsidRPr="00EF3FEB">
        <w:rPr>
          <w:rFonts w:ascii="Arial" w:hAnsi="Arial" w:cs="Arial"/>
          <w:sz w:val="22"/>
          <w:szCs w:val="22"/>
        </w:rPr>
        <w:t>(dalej zwan</w:t>
      </w:r>
      <w:r w:rsidR="00E77B53">
        <w:rPr>
          <w:rFonts w:ascii="Arial" w:hAnsi="Arial" w:cs="Arial"/>
          <w:sz w:val="22"/>
          <w:szCs w:val="22"/>
        </w:rPr>
        <w:t>ym</w:t>
      </w:r>
      <w:r w:rsidR="00E77B53" w:rsidRPr="00EF3FEB">
        <w:rPr>
          <w:rFonts w:ascii="Arial" w:hAnsi="Arial" w:cs="Arial"/>
          <w:sz w:val="22"/>
          <w:szCs w:val="22"/>
        </w:rPr>
        <w:t xml:space="preserve"> w treści umowy „</w:t>
      </w:r>
      <w:r w:rsidR="00E77B53">
        <w:rPr>
          <w:rFonts w:ascii="Arial" w:hAnsi="Arial" w:cs="Arial"/>
          <w:sz w:val="22"/>
          <w:szCs w:val="22"/>
        </w:rPr>
        <w:t>Kosztorysem Ofertowym</w:t>
      </w:r>
      <w:r w:rsidR="00E77B53" w:rsidRPr="00EF3FEB">
        <w:rPr>
          <w:rFonts w:ascii="Arial" w:hAnsi="Arial" w:cs="Arial"/>
          <w:sz w:val="22"/>
          <w:szCs w:val="22"/>
        </w:rPr>
        <w:t>”)</w:t>
      </w:r>
      <w:r w:rsidRPr="00EF3FEB">
        <w:rPr>
          <w:rFonts w:ascii="Arial" w:hAnsi="Arial" w:cs="Arial"/>
          <w:sz w:val="22"/>
          <w:szCs w:val="22"/>
        </w:rPr>
        <w:t>.</w:t>
      </w:r>
    </w:p>
    <w:p w14:paraId="176B9C4A" w14:textId="77777777" w:rsidR="00725DB4" w:rsidRPr="00967F0E" w:rsidRDefault="00E349FD" w:rsidP="004A558A">
      <w:pPr>
        <w:pStyle w:val="Standard"/>
        <w:numPr>
          <w:ilvl w:val="0"/>
          <w:numId w:val="8"/>
        </w:numPr>
        <w:tabs>
          <w:tab w:val="left" w:pos="284"/>
        </w:tabs>
        <w:spacing w:after="0"/>
        <w:ind w:left="284" w:hanging="284"/>
        <w:jc w:val="both"/>
        <w:rPr>
          <w:rFonts w:ascii="Arial" w:hAnsi="Arial" w:cs="Arial"/>
          <w:color w:val="000000" w:themeColor="text1"/>
          <w:sz w:val="22"/>
          <w:szCs w:val="22"/>
        </w:rPr>
      </w:pPr>
      <w:r w:rsidRPr="00967F0E">
        <w:rPr>
          <w:rFonts w:ascii="Arial" w:hAnsi="Arial" w:cs="Arial"/>
          <w:color w:val="000000" w:themeColor="text1"/>
          <w:sz w:val="22"/>
          <w:szCs w:val="22"/>
        </w:rPr>
        <w:t xml:space="preserve">W razie sprzeczności postanowień umowy z dokumentami wymienionymi w ust. </w:t>
      </w:r>
      <w:r w:rsidR="007B5AD3" w:rsidRPr="00967F0E">
        <w:rPr>
          <w:rFonts w:ascii="Arial" w:hAnsi="Arial" w:cs="Arial"/>
          <w:color w:val="000000" w:themeColor="text1"/>
          <w:sz w:val="22"/>
          <w:szCs w:val="22"/>
        </w:rPr>
        <w:t>3</w:t>
      </w:r>
      <w:r w:rsidRPr="00967F0E">
        <w:rPr>
          <w:rFonts w:ascii="Arial" w:hAnsi="Arial" w:cs="Arial"/>
          <w:color w:val="000000" w:themeColor="text1"/>
          <w:sz w:val="22"/>
          <w:szCs w:val="22"/>
        </w:rPr>
        <w:t>, pierwszeństwo w stosowaniu będą miały postanowienia niniejszej umowy. W przypadku niejasności lub różnic dokumenty powinny być czytane/mają pierwszeństwo w kolejności określonej w ust.</w:t>
      </w:r>
      <w:r w:rsidR="007B5AD3" w:rsidRPr="00967F0E">
        <w:rPr>
          <w:rFonts w:ascii="Arial" w:hAnsi="Arial" w:cs="Arial"/>
          <w:color w:val="000000" w:themeColor="text1"/>
          <w:sz w:val="22"/>
          <w:szCs w:val="22"/>
        </w:rPr>
        <w:t xml:space="preserve"> 3</w:t>
      </w:r>
      <w:r w:rsidRPr="00967F0E">
        <w:rPr>
          <w:rFonts w:ascii="Arial" w:hAnsi="Arial" w:cs="Arial"/>
          <w:color w:val="000000" w:themeColor="text1"/>
          <w:sz w:val="22"/>
          <w:szCs w:val="22"/>
        </w:rPr>
        <w:t xml:space="preserve"> niniejszego paragrafu.</w:t>
      </w:r>
    </w:p>
    <w:p w14:paraId="16578E0A" w14:textId="77777777" w:rsidR="0099596C" w:rsidRDefault="0099596C" w:rsidP="00EF3FEB">
      <w:pPr>
        <w:widowControl w:val="0"/>
        <w:tabs>
          <w:tab w:val="left" w:pos="4253"/>
        </w:tabs>
        <w:suppressAutoHyphens/>
        <w:spacing w:line="276" w:lineRule="auto"/>
        <w:jc w:val="center"/>
        <w:rPr>
          <w:rFonts w:ascii="Arial" w:hAnsi="Arial" w:cs="Arial"/>
          <w:b/>
          <w:sz w:val="22"/>
          <w:szCs w:val="22"/>
        </w:rPr>
      </w:pPr>
    </w:p>
    <w:p w14:paraId="37F0D03A" w14:textId="77777777" w:rsidR="00E349FD" w:rsidRPr="00EF3FEB" w:rsidRDefault="00E349FD"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 2</w:t>
      </w:r>
    </w:p>
    <w:p w14:paraId="2C711C8F" w14:textId="77777777" w:rsidR="00E349FD" w:rsidRPr="00EF3FEB" w:rsidRDefault="00C5718F"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CZAS TRWANIA</w:t>
      </w:r>
      <w:r w:rsidR="00E349FD" w:rsidRPr="00EF3FEB">
        <w:rPr>
          <w:rFonts w:ascii="Arial" w:hAnsi="Arial" w:cs="Arial"/>
          <w:b/>
          <w:sz w:val="22"/>
          <w:szCs w:val="22"/>
        </w:rPr>
        <w:t xml:space="preserve"> UMOWY</w:t>
      </w:r>
    </w:p>
    <w:p w14:paraId="0A616B7A" w14:textId="6C17AA9C" w:rsidR="006802A3" w:rsidRPr="00967F0E" w:rsidRDefault="00C5718F" w:rsidP="00EF3FEB">
      <w:pPr>
        <w:spacing w:line="276" w:lineRule="auto"/>
        <w:jc w:val="both"/>
        <w:rPr>
          <w:rFonts w:ascii="Arial" w:hAnsi="Arial" w:cs="Arial"/>
          <w:color w:val="000000" w:themeColor="text1"/>
          <w:sz w:val="22"/>
          <w:szCs w:val="22"/>
        </w:rPr>
      </w:pPr>
      <w:r w:rsidRPr="00FB7C49">
        <w:rPr>
          <w:rFonts w:ascii="Arial" w:hAnsi="Arial" w:cs="Arial"/>
          <w:color w:val="000000" w:themeColor="text1"/>
          <w:sz w:val="22"/>
          <w:szCs w:val="22"/>
        </w:rPr>
        <w:t xml:space="preserve">Umowa </w:t>
      </w:r>
      <w:r w:rsidR="000B522D" w:rsidRPr="00FB7C49">
        <w:rPr>
          <w:rFonts w:ascii="Arial" w:hAnsi="Arial" w:cs="Arial"/>
          <w:color w:val="000000" w:themeColor="text1"/>
          <w:sz w:val="22"/>
          <w:szCs w:val="22"/>
        </w:rPr>
        <w:t>obowiązuje</w:t>
      </w:r>
      <w:r w:rsidRPr="00FB7C49">
        <w:rPr>
          <w:rFonts w:ascii="Arial" w:hAnsi="Arial" w:cs="Arial"/>
          <w:color w:val="000000" w:themeColor="text1"/>
          <w:sz w:val="22"/>
          <w:szCs w:val="22"/>
        </w:rPr>
        <w:t xml:space="preserve"> </w:t>
      </w:r>
      <w:r w:rsidR="00B62928" w:rsidRPr="00FB7C49">
        <w:rPr>
          <w:rFonts w:ascii="Arial" w:hAnsi="Arial" w:cs="Arial"/>
          <w:color w:val="000000" w:themeColor="text1"/>
          <w:sz w:val="22"/>
          <w:szCs w:val="22"/>
        </w:rPr>
        <w:t xml:space="preserve">od dnia </w:t>
      </w:r>
      <w:r w:rsidR="000B522D" w:rsidRPr="00FB7C49">
        <w:rPr>
          <w:rFonts w:ascii="Arial" w:hAnsi="Arial" w:cs="Arial"/>
          <w:color w:val="000000" w:themeColor="text1"/>
          <w:sz w:val="22"/>
          <w:szCs w:val="22"/>
        </w:rPr>
        <w:t xml:space="preserve">jej </w:t>
      </w:r>
      <w:r w:rsidR="00B62928" w:rsidRPr="00FB7C49">
        <w:rPr>
          <w:rFonts w:ascii="Arial" w:hAnsi="Arial" w:cs="Arial"/>
          <w:color w:val="000000" w:themeColor="text1"/>
          <w:sz w:val="22"/>
          <w:szCs w:val="22"/>
        </w:rPr>
        <w:t>podpisania</w:t>
      </w:r>
      <w:r w:rsidR="00903D8D">
        <w:rPr>
          <w:rFonts w:ascii="Arial" w:hAnsi="Arial" w:cs="Arial"/>
          <w:color w:val="000000" w:themeColor="text1"/>
          <w:sz w:val="22"/>
          <w:szCs w:val="22"/>
        </w:rPr>
        <w:t>, nie wcześniej jednak niż od dnia 01.01.2018 roku i obowiązuje</w:t>
      </w:r>
      <w:r w:rsidR="00B62928" w:rsidRPr="00FB7C49">
        <w:rPr>
          <w:rFonts w:ascii="Arial" w:hAnsi="Arial" w:cs="Arial"/>
          <w:color w:val="000000" w:themeColor="text1"/>
          <w:sz w:val="22"/>
          <w:szCs w:val="22"/>
        </w:rPr>
        <w:t xml:space="preserve"> do </w:t>
      </w:r>
      <w:r w:rsidR="000B522D" w:rsidRPr="00FB7C49">
        <w:rPr>
          <w:rFonts w:ascii="Arial" w:hAnsi="Arial" w:cs="Arial"/>
          <w:color w:val="000000" w:themeColor="text1"/>
          <w:sz w:val="22"/>
          <w:szCs w:val="22"/>
        </w:rPr>
        <w:t xml:space="preserve">dnia </w:t>
      </w:r>
      <w:r w:rsidR="00903D8D">
        <w:rPr>
          <w:rFonts w:ascii="Arial" w:hAnsi="Arial" w:cs="Arial"/>
          <w:color w:val="000000" w:themeColor="text1"/>
          <w:sz w:val="22"/>
          <w:szCs w:val="22"/>
        </w:rPr>
        <w:t>31.01.2020 roku</w:t>
      </w:r>
      <w:r w:rsidR="00B62928" w:rsidRPr="00FB7C49">
        <w:rPr>
          <w:rFonts w:ascii="Arial" w:hAnsi="Arial" w:cs="Arial"/>
          <w:b/>
          <w:color w:val="000000" w:themeColor="text1"/>
          <w:sz w:val="22"/>
          <w:szCs w:val="22"/>
        </w:rPr>
        <w:t>,</w:t>
      </w:r>
      <w:r w:rsidR="000B522D" w:rsidRPr="00FB7C49">
        <w:rPr>
          <w:rFonts w:ascii="Arial" w:hAnsi="Arial" w:cs="Arial"/>
          <w:color w:val="000000" w:themeColor="text1"/>
          <w:sz w:val="22"/>
          <w:szCs w:val="22"/>
        </w:rPr>
        <w:t xml:space="preserve"> nie dłużej jednak niż do czasu </w:t>
      </w:r>
      <w:r w:rsidRPr="00FB7C49">
        <w:rPr>
          <w:rFonts w:ascii="Arial" w:hAnsi="Arial" w:cs="Arial"/>
          <w:color w:val="000000" w:themeColor="text1"/>
          <w:sz w:val="22"/>
          <w:szCs w:val="22"/>
        </w:rPr>
        <w:t xml:space="preserve">wyczerpania </w:t>
      </w:r>
      <w:r w:rsidR="000B522D" w:rsidRPr="00FB7C49">
        <w:rPr>
          <w:rFonts w:ascii="Arial" w:hAnsi="Arial" w:cs="Arial"/>
          <w:color w:val="000000" w:themeColor="text1"/>
          <w:sz w:val="22"/>
          <w:szCs w:val="22"/>
        </w:rPr>
        <w:t>środków finansowych, o których</w:t>
      </w:r>
      <w:r w:rsidR="002212FE" w:rsidRPr="00FB7C49">
        <w:rPr>
          <w:rFonts w:ascii="Arial" w:hAnsi="Arial" w:cs="Arial"/>
          <w:color w:val="000000" w:themeColor="text1"/>
          <w:sz w:val="22"/>
          <w:szCs w:val="22"/>
        </w:rPr>
        <w:t xml:space="preserve"> mowa w</w:t>
      </w:r>
      <w:r w:rsidRPr="00FB7C49">
        <w:rPr>
          <w:rFonts w:ascii="Arial" w:hAnsi="Arial" w:cs="Arial"/>
          <w:color w:val="000000" w:themeColor="text1"/>
          <w:sz w:val="22"/>
          <w:szCs w:val="22"/>
        </w:rPr>
        <w:t xml:space="preserve"> </w:t>
      </w:r>
      <w:r w:rsidRPr="00FB7C49">
        <w:rPr>
          <w:rFonts w:ascii="Arial" w:hAnsi="Arial" w:cs="Arial"/>
          <w:color w:val="000000" w:themeColor="text1"/>
          <w:sz w:val="22"/>
          <w:szCs w:val="22"/>
        </w:rPr>
        <w:sym w:font="Arial" w:char="00A7"/>
      </w:r>
      <w:r w:rsidR="00967F0E" w:rsidRPr="00FB7C49">
        <w:rPr>
          <w:rFonts w:ascii="Arial" w:hAnsi="Arial" w:cs="Arial"/>
          <w:color w:val="000000" w:themeColor="text1"/>
          <w:sz w:val="22"/>
          <w:szCs w:val="22"/>
        </w:rPr>
        <w:t>4</w:t>
      </w:r>
      <w:r w:rsidRPr="00FB7C49">
        <w:rPr>
          <w:rFonts w:ascii="Arial" w:hAnsi="Arial" w:cs="Arial"/>
          <w:color w:val="000000" w:themeColor="text1"/>
          <w:sz w:val="22"/>
          <w:szCs w:val="22"/>
        </w:rPr>
        <w:t xml:space="preserve"> ust. 1</w:t>
      </w:r>
      <w:r w:rsidR="008A0601" w:rsidRPr="00FB7C49">
        <w:rPr>
          <w:rFonts w:ascii="Arial" w:hAnsi="Arial" w:cs="Arial"/>
          <w:color w:val="000000" w:themeColor="text1"/>
          <w:sz w:val="22"/>
          <w:szCs w:val="22"/>
        </w:rPr>
        <w:t xml:space="preserve"> umowy</w:t>
      </w:r>
      <w:r w:rsidRPr="00FB7C49">
        <w:rPr>
          <w:rFonts w:ascii="Arial" w:hAnsi="Arial" w:cs="Arial"/>
          <w:color w:val="000000" w:themeColor="text1"/>
          <w:sz w:val="22"/>
          <w:szCs w:val="22"/>
        </w:rPr>
        <w:t>.</w:t>
      </w:r>
    </w:p>
    <w:p w14:paraId="5664CC69" w14:textId="77777777" w:rsidR="00E349FD" w:rsidRPr="00967F0E" w:rsidRDefault="00E349FD" w:rsidP="00EF3FEB">
      <w:pPr>
        <w:widowControl w:val="0"/>
        <w:tabs>
          <w:tab w:val="left" w:pos="4253"/>
        </w:tabs>
        <w:suppressAutoHyphens/>
        <w:spacing w:line="276" w:lineRule="auto"/>
        <w:jc w:val="center"/>
        <w:rPr>
          <w:rFonts w:ascii="Arial" w:hAnsi="Arial" w:cs="Arial"/>
          <w:b/>
          <w:color w:val="000000" w:themeColor="text1"/>
          <w:sz w:val="22"/>
          <w:szCs w:val="22"/>
        </w:rPr>
      </w:pPr>
    </w:p>
    <w:p w14:paraId="7402AE9C" w14:textId="77777777" w:rsidR="00E349FD" w:rsidRPr="00EF3FEB" w:rsidRDefault="00E349FD"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 3</w:t>
      </w:r>
    </w:p>
    <w:p w14:paraId="25F1880A" w14:textId="77777777" w:rsidR="00A11F47" w:rsidRPr="00EF3FEB" w:rsidRDefault="0049737B" w:rsidP="00EF3FEB">
      <w:pPr>
        <w:spacing w:line="276" w:lineRule="auto"/>
        <w:jc w:val="center"/>
        <w:rPr>
          <w:rFonts w:ascii="Arial" w:hAnsi="Arial" w:cs="Arial"/>
          <w:sz w:val="22"/>
          <w:szCs w:val="22"/>
        </w:rPr>
      </w:pPr>
      <w:r w:rsidRPr="00EF3FEB">
        <w:rPr>
          <w:rFonts w:ascii="Arial" w:hAnsi="Arial" w:cs="Arial"/>
          <w:b/>
          <w:sz w:val="22"/>
          <w:szCs w:val="22"/>
        </w:rPr>
        <w:t>ZASADY UDZIELANIA ZAMÓWIEŃ CZĄSTKOWYCH</w:t>
      </w:r>
    </w:p>
    <w:p w14:paraId="3DFCBABB" w14:textId="77777777" w:rsidR="00A11F47" w:rsidRPr="00EF3FEB" w:rsidRDefault="00A11F47" w:rsidP="004A558A">
      <w:pPr>
        <w:pStyle w:val="Akapitzlist"/>
        <w:numPr>
          <w:ilvl w:val="0"/>
          <w:numId w:val="9"/>
        </w:numPr>
        <w:tabs>
          <w:tab w:val="left" w:pos="426"/>
        </w:tabs>
        <w:suppressAutoHyphens/>
        <w:spacing w:before="120" w:line="276" w:lineRule="auto"/>
        <w:ind w:left="284" w:hanging="284"/>
        <w:jc w:val="both"/>
        <w:rPr>
          <w:rFonts w:ascii="Arial" w:hAnsi="Arial" w:cs="Arial"/>
          <w:sz w:val="22"/>
          <w:szCs w:val="22"/>
        </w:rPr>
      </w:pPr>
      <w:r w:rsidRPr="00EF3FEB">
        <w:rPr>
          <w:rFonts w:ascii="Arial" w:hAnsi="Arial" w:cs="Arial"/>
          <w:color w:val="000000"/>
          <w:sz w:val="22"/>
          <w:szCs w:val="22"/>
        </w:rPr>
        <w:t xml:space="preserve">Zamówienia cząstkowe udzielane będą według bieżących potrzeb Zamawiającego i środków finansowych przeznaczonych na ten cel. Wykonawcy nie będą przysługiwały roszczenia w sytuacji udzielenia zamówień na mniejszą ilość </w:t>
      </w:r>
      <w:r w:rsidR="008A0601" w:rsidRPr="00EF3FEB">
        <w:rPr>
          <w:rFonts w:ascii="Arial" w:hAnsi="Arial" w:cs="Arial"/>
          <w:color w:val="000000"/>
          <w:sz w:val="22"/>
          <w:szCs w:val="22"/>
        </w:rPr>
        <w:t>robót</w:t>
      </w:r>
      <w:r w:rsidRPr="00EF3FEB">
        <w:rPr>
          <w:rFonts w:ascii="Arial" w:hAnsi="Arial" w:cs="Arial"/>
          <w:color w:val="000000"/>
          <w:sz w:val="22"/>
          <w:szCs w:val="22"/>
        </w:rPr>
        <w:t xml:space="preserve"> niż przewidziano to w </w:t>
      </w:r>
      <w:r w:rsidR="00746645" w:rsidRPr="00EF3FEB">
        <w:rPr>
          <w:rFonts w:ascii="Arial" w:hAnsi="Arial" w:cs="Arial"/>
          <w:color w:val="000000"/>
          <w:sz w:val="22"/>
          <w:szCs w:val="22"/>
        </w:rPr>
        <w:t>SIWZ</w:t>
      </w:r>
      <w:r w:rsidRPr="00EF3FEB">
        <w:rPr>
          <w:rFonts w:ascii="Arial" w:hAnsi="Arial" w:cs="Arial"/>
          <w:color w:val="000000"/>
          <w:sz w:val="22"/>
          <w:szCs w:val="22"/>
        </w:rPr>
        <w:t xml:space="preserve">. </w:t>
      </w:r>
    </w:p>
    <w:p w14:paraId="6C7657EA" w14:textId="341D845B" w:rsidR="003049C5" w:rsidRPr="00B27BE6" w:rsidRDefault="00F3369C" w:rsidP="0094136E">
      <w:pPr>
        <w:pStyle w:val="Akapitzlist"/>
        <w:numPr>
          <w:ilvl w:val="0"/>
          <w:numId w:val="9"/>
        </w:numPr>
        <w:tabs>
          <w:tab w:val="left" w:pos="426"/>
        </w:tabs>
        <w:suppressAutoHyphens/>
        <w:spacing w:before="120" w:line="276" w:lineRule="auto"/>
        <w:ind w:left="284" w:hanging="284"/>
        <w:jc w:val="both"/>
        <w:rPr>
          <w:rFonts w:ascii="Arial" w:hAnsi="Arial" w:cs="Arial"/>
          <w:color w:val="00B050"/>
          <w:sz w:val="22"/>
          <w:szCs w:val="22"/>
        </w:rPr>
      </w:pPr>
      <w:r w:rsidRPr="00B27BE6">
        <w:rPr>
          <w:rFonts w:ascii="Arial" w:hAnsi="Arial" w:cs="Arial"/>
          <w:color w:val="000000"/>
          <w:sz w:val="22"/>
          <w:szCs w:val="22"/>
        </w:rPr>
        <w:t>Podstawą do realizacji z</w:t>
      </w:r>
      <w:r w:rsidR="00A11F47" w:rsidRPr="00B27BE6">
        <w:rPr>
          <w:rFonts w:ascii="Arial" w:hAnsi="Arial" w:cs="Arial"/>
          <w:color w:val="000000"/>
          <w:sz w:val="22"/>
          <w:szCs w:val="22"/>
        </w:rPr>
        <w:t xml:space="preserve">amówienia cząstkowego będzie </w:t>
      </w:r>
      <w:r w:rsidR="000C130C" w:rsidRPr="00B27BE6">
        <w:rPr>
          <w:rFonts w:ascii="Arial" w:hAnsi="Arial" w:cs="Arial"/>
          <w:color w:val="000000"/>
          <w:sz w:val="22"/>
          <w:szCs w:val="22"/>
        </w:rPr>
        <w:t>Zlecenie zawarte</w:t>
      </w:r>
      <w:r w:rsidR="00A11F47" w:rsidRPr="00B27BE6">
        <w:rPr>
          <w:rFonts w:ascii="Arial" w:hAnsi="Arial" w:cs="Arial"/>
          <w:color w:val="000000"/>
          <w:sz w:val="22"/>
          <w:szCs w:val="22"/>
        </w:rPr>
        <w:t xml:space="preserve"> z Wykonawcą w </w:t>
      </w:r>
      <w:r w:rsidR="00A11F47" w:rsidRPr="00B27BE6">
        <w:rPr>
          <w:rFonts w:ascii="Arial" w:hAnsi="Arial" w:cs="Arial"/>
          <w:color w:val="000000" w:themeColor="text1"/>
          <w:sz w:val="22"/>
          <w:szCs w:val="22"/>
        </w:rPr>
        <w:t xml:space="preserve">formie pisemnej pod rygorem nieważności, </w:t>
      </w:r>
      <w:r w:rsidR="000C130C" w:rsidRPr="00B27BE6">
        <w:rPr>
          <w:rFonts w:ascii="Arial" w:hAnsi="Arial" w:cs="Arial"/>
          <w:color w:val="000000" w:themeColor="text1"/>
          <w:sz w:val="22"/>
          <w:szCs w:val="22"/>
        </w:rPr>
        <w:t>określające</w:t>
      </w:r>
      <w:r w:rsidR="00A11F47" w:rsidRPr="00B27BE6">
        <w:rPr>
          <w:rFonts w:ascii="Arial" w:hAnsi="Arial" w:cs="Arial"/>
          <w:color w:val="000000" w:themeColor="text1"/>
          <w:sz w:val="22"/>
          <w:szCs w:val="22"/>
        </w:rPr>
        <w:t xml:space="preserve"> zakres zamówienia cząstkowego wraz z oznaczeniem </w:t>
      </w:r>
      <w:r w:rsidR="000C130C" w:rsidRPr="00B27BE6">
        <w:rPr>
          <w:rFonts w:ascii="Arial" w:hAnsi="Arial" w:cs="Arial"/>
          <w:color w:val="000000" w:themeColor="text1"/>
          <w:sz w:val="22"/>
          <w:szCs w:val="22"/>
        </w:rPr>
        <w:t>miejsca i</w:t>
      </w:r>
      <w:r w:rsidR="00A11F47" w:rsidRPr="00B27BE6">
        <w:rPr>
          <w:rFonts w:ascii="Arial" w:hAnsi="Arial" w:cs="Arial"/>
          <w:color w:val="000000" w:themeColor="text1"/>
          <w:sz w:val="22"/>
          <w:szCs w:val="22"/>
        </w:rPr>
        <w:t xml:space="preserve"> termin</w:t>
      </w:r>
      <w:r w:rsidR="000C130C" w:rsidRPr="00B27BE6">
        <w:rPr>
          <w:rFonts w:ascii="Arial" w:hAnsi="Arial" w:cs="Arial"/>
          <w:color w:val="000000" w:themeColor="text1"/>
          <w:sz w:val="22"/>
          <w:szCs w:val="22"/>
        </w:rPr>
        <w:t>u</w:t>
      </w:r>
      <w:r w:rsidR="00125031" w:rsidRPr="00B27BE6">
        <w:rPr>
          <w:rFonts w:ascii="Arial" w:hAnsi="Arial" w:cs="Arial"/>
          <w:color w:val="000000" w:themeColor="text1"/>
          <w:sz w:val="22"/>
          <w:szCs w:val="22"/>
        </w:rPr>
        <w:t xml:space="preserve"> jego wykonania.</w:t>
      </w:r>
      <w:r w:rsidR="003D2378" w:rsidRPr="00B27BE6">
        <w:rPr>
          <w:rFonts w:ascii="Arial" w:hAnsi="Arial" w:cs="Arial"/>
          <w:color w:val="000000" w:themeColor="text1"/>
          <w:sz w:val="22"/>
          <w:szCs w:val="22"/>
        </w:rPr>
        <w:t xml:space="preserve"> </w:t>
      </w:r>
      <w:r w:rsidRPr="00B27BE6">
        <w:rPr>
          <w:rFonts w:ascii="Arial" w:hAnsi="Arial" w:cs="Arial"/>
          <w:color w:val="000000" w:themeColor="text1"/>
          <w:sz w:val="22"/>
          <w:szCs w:val="22"/>
        </w:rPr>
        <w:t xml:space="preserve">Szczegółowy zakres zamówienia cząstkowego zostanie ustalony w terenie przez Zamawiającego. Niestawienie się kompetentnego przedstawiciela Wykonawcy w wyznaczonym terminie i miejscu spotkania bez usprawiedliwienia spowoduje jednostronne wyznaczenie zakresu robót przez inspektora nadzoru. </w:t>
      </w:r>
    </w:p>
    <w:p w14:paraId="1A80C7C8" w14:textId="77777777" w:rsidR="00C66A9F" w:rsidRPr="003D2378" w:rsidRDefault="00E32689" w:rsidP="00C66A9F">
      <w:pPr>
        <w:pStyle w:val="Akapitzlist"/>
        <w:numPr>
          <w:ilvl w:val="0"/>
          <w:numId w:val="9"/>
        </w:numPr>
        <w:tabs>
          <w:tab w:val="left" w:pos="426"/>
        </w:tabs>
        <w:suppressAutoHyphens/>
        <w:spacing w:before="120" w:line="276" w:lineRule="auto"/>
        <w:ind w:left="284" w:hanging="284"/>
        <w:jc w:val="both"/>
        <w:rPr>
          <w:rFonts w:ascii="Arial" w:hAnsi="Arial" w:cs="Arial"/>
          <w:sz w:val="22"/>
          <w:szCs w:val="22"/>
        </w:rPr>
      </w:pPr>
      <w:r w:rsidRPr="00D409B3">
        <w:rPr>
          <w:rFonts w:ascii="Arial" w:hAnsi="Arial" w:cs="Arial"/>
          <w:color w:val="000000" w:themeColor="text1"/>
          <w:sz w:val="22"/>
          <w:szCs w:val="22"/>
        </w:rPr>
        <w:t>Zlecenie powinno być podpisane przez umocowanego/-</w:t>
      </w:r>
      <w:proofErr w:type="spellStart"/>
      <w:r w:rsidRPr="00D409B3">
        <w:rPr>
          <w:rFonts w:ascii="Arial" w:hAnsi="Arial" w:cs="Arial"/>
          <w:color w:val="000000" w:themeColor="text1"/>
          <w:sz w:val="22"/>
          <w:szCs w:val="22"/>
        </w:rPr>
        <w:t>ych</w:t>
      </w:r>
      <w:proofErr w:type="spellEnd"/>
      <w:r w:rsidRPr="00D409B3">
        <w:rPr>
          <w:rFonts w:ascii="Arial" w:hAnsi="Arial" w:cs="Arial"/>
          <w:color w:val="000000" w:themeColor="text1"/>
          <w:sz w:val="22"/>
          <w:szCs w:val="22"/>
        </w:rPr>
        <w:t xml:space="preserve"> prawnie przedstawiciela/-i </w:t>
      </w:r>
      <w:r w:rsidRPr="00EF3FEB">
        <w:rPr>
          <w:rFonts w:ascii="Arial" w:hAnsi="Arial" w:cs="Arial"/>
          <w:color w:val="000000"/>
          <w:sz w:val="22"/>
          <w:szCs w:val="22"/>
        </w:rPr>
        <w:t>Wykonawcy upoważnionego/-</w:t>
      </w:r>
      <w:proofErr w:type="spellStart"/>
      <w:r w:rsidRPr="00EF3FEB">
        <w:rPr>
          <w:rFonts w:ascii="Arial" w:hAnsi="Arial" w:cs="Arial"/>
          <w:color w:val="000000"/>
          <w:sz w:val="22"/>
          <w:szCs w:val="22"/>
        </w:rPr>
        <w:t>ych</w:t>
      </w:r>
      <w:proofErr w:type="spellEnd"/>
      <w:r w:rsidRPr="00EF3FEB">
        <w:rPr>
          <w:rFonts w:ascii="Arial" w:hAnsi="Arial" w:cs="Arial"/>
          <w:color w:val="000000"/>
          <w:sz w:val="22"/>
          <w:szCs w:val="22"/>
        </w:rPr>
        <w:t xml:space="preserve"> do podejmowania zobowiązań w jego imieniu, zgodnie z wpisem o reprezentacji w stosownym dokumencie uprawniającym do występowania w obrocie prawnym lub udzielonym pełnomocnictwem. Pełnomocnictwo do złożenia i podpisania Zlecenia powinno być do niej dołączone.</w:t>
      </w:r>
    </w:p>
    <w:p w14:paraId="03E87DD3" w14:textId="70E4D512" w:rsidR="00E6178C" w:rsidRPr="00FB7C49" w:rsidRDefault="00E6178C" w:rsidP="00FB7C49">
      <w:pPr>
        <w:pStyle w:val="Akapitzlist"/>
        <w:numPr>
          <w:ilvl w:val="0"/>
          <w:numId w:val="9"/>
        </w:numPr>
        <w:tabs>
          <w:tab w:val="left" w:pos="426"/>
        </w:tabs>
        <w:suppressAutoHyphens/>
        <w:spacing w:line="276" w:lineRule="auto"/>
        <w:ind w:left="284" w:hanging="284"/>
        <w:jc w:val="both"/>
        <w:rPr>
          <w:rFonts w:ascii="Arial" w:hAnsi="Arial" w:cs="Arial"/>
          <w:color w:val="000000" w:themeColor="text1"/>
          <w:sz w:val="22"/>
          <w:szCs w:val="22"/>
        </w:rPr>
      </w:pPr>
      <w:r w:rsidRPr="00FB7C49">
        <w:rPr>
          <w:rFonts w:ascii="Arial" w:hAnsi="Arial" w:cs="Arial"/>
          <w:color w:val="000000" w:themeColor="text1"/>
          <w:sz w:val="22"/>
        </w:rPr>
        <w:t xml:space="preserve">Zlecenie powinno być przyjęte do realizacji w terminie </w:t>
      </w:r>
      <w:r w:rsidR="00ED55E2" w:rsidRPr="00FB7C49">
        <w:rPr>
          <w:rFonts w:ascii="Arial" w:hAnsi="Arial" w:cs="Arial"/>
          <w:color w:val="000000" w:themeColor="text1"/>
          <w:sz w:val="22"/>
        </w:rPr>
        <w:t xml:space="preserve">do </w:t>
      </w:r>
      <w:r w:rsidRPr="00FB7C49">
        <w:rPr>
          <w:rFonts w:ascii="Arial" w:hAnsi="Arial" w:cs="Arial"/>
          <w:color w:val="000000" w:themeColor="text1"/>
          <w:sz w:val="22"/>
        </w:rPr>
        <w:t xml:space="preserve">2 dni roboczych od momentu przekazania go Wykonawcy. </w:t>
      </w:r>
      <w:r w:rsidR="001C2CC1" w:rsidRPr="00FB7C49">
        <w:rPr>
          <w:rFonts w:ascii="Arial" w:hAnsi="Arial" w:cs="Arial"/>
          <w:color w:val="000000" w:themeColor="text1"/>
          <w:sz w:val="22"/>
        </w:rPr>
        <w:t>Za odmowę przyjęcia przez Wykonawcę zamówienia cząstkowego</w:t>
      </w:r>
      <w:r w:rsidR="009D637D">
        <w:rPr>
          <w:rFonts w:ascii="Arial" w:hAnsi="Arial" w:cs="Arial"/>
          <w:color w:val="000000" w:themeColor="text1"/>
          <w:sz w:val="22"/>
        </w:rPr>
        <w:t xml:space="preserve"> do realizacji</w:t>
      </w:r>
      <w:r w:rsidR="001C2CC1" w:rsidRPr="00FB7C49">
        <w:rPr>
          <w:rFonts w:ascii="Arial" w:hAnsi="Arial" w:cs="Arial"/>
          <w:color w:val="000000" w:themeColor="text1"/>
          <w:sz w:val="22"/>
        </w:rPr>
        <w:t xml:space="preserve"> będzie traktowany brak podpisana Zlecenia lub pisemnego potwierdzenia przyjęcia Zlecenia do realizacji we wskazanym terminie. </w:t>
      </w:r>
      <w:r w:rsidRPr="00FB7C49">
        <w:rPr>
          <w:rFonts w:ascii="Arial" w:hAnsi="Arial" w:cs="Arial"/>
          <w:color w:val="000000" w:themeColor="text1"/>
          <w:sz w:val="22"/>
        </w:rPr>
        <w:t xml:space="preserve">Zamawiający </w:t>
      </w:r>
      <w:r w:rsidRPr="00FB7C49">
        <w:rPr>
          <w:rFonts w:ascii="Arial" w:hAnsi="Arial" w:cs="Arial"/>
          <w:color w:val="000000" w:themeColor="text1"/>
          <w:sz w:val="22"/>
        </w:rPr>
        <w:lastRenderedPageBreak/>
        <w:t xml:space="preserve">zastrzega możliwość wydłużenia terminu przyjęcia danego </w:t>
      </w:r>
      <w:r w:rsidR="001C2CC1" w:rsidRPr="00FB7C49">
        <w:rPr>
          <w:rFonts w:ascii="Arial" w:hAnsi="Arial" w:cs="Arial"/>
          <w:color w:val="000000" w:themeColor="text1"/>
          <w:sz w:val="22"/>
        </w:rPr>
        <w:t>Z</w:t>
      </w:r>
      <w:r w:rsidRPr="00FB7C49">
        <w:rPr>
          <w:rFonts w:ascii="Arial" w:hAnsi="Arial" w:cs="Arial"/>
          <w:color w:val="000000" w:themeColor="text1"/>
          <w:sz w:val="22"/>
        </w:rPr>
        <w:t xml:space="preserve">lecania do realizacji przez Wykonawcę, przy czym informacja taka zostanie zawarta </w:t>
      </w:r>
      <w:r w:rsidR="00AB2171" w:rsidRPr="00FB7C49">
        <w:rPr>
          <w:rFonts w:ascii="Arial" w:hAnsi="Arial" w:cs="Arial"/>
          <w:color w:val="000000" w:themeColor="text1"/>
          <w:sz w:val="22"/>
        </w:rPr>
        <w:t>w</w:t>
      </w:r>
      <w:r w:rsidRPr="00FB7C49">
        <w:rPr>
          <w:rFonts w:ascii="Arial" w:hAnsi="Arial" w:cs="Arial"/>
          <w:color w:val="000000" w:themeColor="text1"/>
          <w:sz w:val="22"/>
        </w:rPr>
        <w:t xml:space="preserve"> </w:t>
      </w:r>
      <w:r w:rsidR="001C2CC1" w:rsidRPr="00FB7C49">
        <w:rPr>
          <w:rFonts w:ascii="Arial" w:hAnsi="Arial" w:cs="Arial"/>
          <w:color w:val="000000" w:themeColor="text1"/>
          <w:sz w:val="22"/>
        </w:rPr>
        <w:t>Z</w:t>
      </w:r>
      <w:r w:rsidRPr="00FB7C49">
        <w:rPr>
          <w:rFonts w:ascii="Arial" w:hAnsi="Arial" w:cs="Arial"/>
          <w:color w:val="000000" w:themeColor="text1"/>
          <w:sz w:val="22"/>
        </w:rPr>
        <w:t xml:space="preserve">leceniu.  </w:t>
      </w:r>
    </w:p>
    <w:p w14:paraId="23BA6885" w14:textId="0F9810A5" w:rsidR="001C2AF3" w:rsidRPr="00C66A9F" w:rsidRDefault="00E32689" w:rsidP="00C66A9F">
      <w:pPr>
        <w:pStyle w:val="Akapitzlist"/>
        <w:numPr>
          <w:ilvl w:val="0"/>
          <w:numId w:val="9"/>
        </w:numPr>
        <w:tabs>
          <w:tab w:val="left" w:pos="426"/>
        </w:tabs>
        <w:suppressAutoHyphens/>
        <w:spacing w:before="120" w:line="276" w:lineRule="auto"/>
        <w:ind w:left="284" w:hanging="284"/>
        <w:jc w:val="both"/>
        <w:rPr>
          <w:rFonts w:ascii="Arial" w:hAnsi="Arial" w:cs="Arial"/>
          <w:sz w:val="22"/>
          <w:szCs w:val="22"/>
        </w:rPr>
      </w:pPr>
      <w:r w:rsidRPr="00EF3FEB">
        <w:rPr>
          <w:rFonts w:ascii="Arial" w:hAnsi="Arial" w:cs="Arial"/>
          <w:color w:val="000000"/>
          <w:sz w:val="22"/>
          <w:szCs w:val="22"/>
        </w:rPr>
        <w:t>Rozliczenie</w:t>
      </w:r>
      <w:r w:rsidRPr="00EF3FEB">
        <w:rPr>
          <w:rFonts w:ascii="Arial" w:eastAsia="Arial" w:hAnsi="Arial" w:cs="Arial"/>
          <w:color w:val="000000"/>
          <w:sz w:val="22"/>
          <w:szCs w:val="22"/>
        </w:rPr>
        <w:t xml:space="preserve"> końcowe </w:t>
      </w:r>
      <w:r w:rsidRPr="00EF3FEB">
        <w:rPr>
          <w:rFonts w:ascii="Arial" w:hAnsi="Arial" w:cs="Arial"/>
          <w:color w:val="000000"/>
          <w:sz w:val="22"/>
          <w:szCs w:val="22"/>
        </w:rPr>
        <w:t>Zlecenia</w:t>
      </w:r>
      <w:r w:rsidRPr="00EF3FEB">
        <w:rPr>
          <w:rFonts w:ascii="Arial" w:eastAsia="Arial" w:hAnsi="Arial" w:cs="Arial"/>
          <w:color w:val="000000"/>
          <w:sz w:val="22"/>
          <w:szCs w:val="22"/>
        </w:rPr>
        <w:t xml:space="preserve"> </w:t>
      </w:r>
      <w:r w:rsidRPr="00EF3FEB">
        <w:rPr>
          <w:rFonts w:ascii="Arial" w:hAnsi="Arial" w:cs="Arial"/>
          <w:color w:val="000000"/>
          <w:sz w:val="22"/>
          <w:szCs w:val="22"/>
        </w:rPr>
        <w:t>ma</w:t>
      </w:r>
      <w:r w:rsidRPr="00EF3FEB">
        <w:rPr>
          <w:rFonts w:ascii="Arial" w:eastAsia="Arial" w:hAnsi="Arial" w:cs="Arial"/>
          <w:color w:val="000000"/>
          <w:sz w:val="22"/>
          <w:szCs w:val="22"/>
        </w:rPr>
        <w:t xml:space="preserve"> </w:t>
      </w:r>
      <w:r w:rsidRPr="00EF3FEB">
        <w:rPr>
          <w:rFonts w:ascii="Arial" w:hAnsi="Arial" w:cs="Arial"/>
          <w:color w:val="000000"/>
          <w:sz w:val="22"/>
          <w:szCs w:val="22"/>
        </w:rPr>
        <w:t>charakter</w:t>
      </w:r>
      <w:r w:rsidRPr="00EF3FEB">
        <w:rPr>
          <w:rFonts w:ascii="Arial" w:eastAsia="Arial" w:hAnsi="Arial" w:cs="Arial"/>
          <w:color w:val="000000"/>
          <w:sz w:val="22"/>
          <w:szCs w:val="22"/>
        </w:rPr>
        <w:t xml:space="preserve"> </w:t>
      </w:r>
      <w:r w:rsidRPr="00EF3FEB">
        <w:rPr>
          <w:rFonts w:ascii="Arial" w:hAnsi="Arial" w:cs="Arial"/>
          <w:color w:val="000000"/>
          <w:sz w:val="22"/>
          <w:szCs w:val="22"/>
        </w:rPr>
        <w:t>rozliczenia</w:t>
      </w:r>
      <w:r w:rsidRPr="00EF3FEB">
        <w:rPr>
          <w:rFonts w:ascii="Arial" w:eastAsia="Arial" w:hAnsi="Arial" w:cs="Arial"/>
          <w:color w:val="000000"/>
          <w:sz w:val="22"/>
          <w:szCs w:val="22"/>
        </w:rPr>
        <w:t xml:space="preserve"> </w:t>
      </w:r>
      <w:r w:rsidRPr="00EF3FEB">
        <w:rPr>
          <w:rFonts w:ascii="Arial" w:hAnsi="Arial" w:cs="Arial"/>
          <w:color w:val="000000"/>
          <w:sz w:val="22"/>
          <w:szCs w:val="22"/>
        </w:rPr>
        <w:t>kosztorysowego.</w:t>
      </w:r>
      <w:r w:rsidR="00C66A9F">
        <w:rPr>
          <w:rFonts w:ascii="Arial" w:hAnsi="Arial" w:cs="Arial"/>
          <w:color w:val="000000"/>
          <w:sz w:val="22"/>
          <w:szCs w:val="22"/>
        </w:rPr>
        <w:t xml:space="preserve"> </w:t>
      </w:r>
      <w:r w:rsidR="001C2AF3" w:rsidRPr="00C66A9F">
        <w:rPr>
          <w:rFonts w:ascii="Arial" w:hAnsi="Arial" w:cs="Arial"/>
          <w:color w:val="000000"/>
          <w:sz w:val="22"/>
          <w:szCs w:val="22"/>
        </w:rPr>
        <w:t>Sposób</w:t>
      </w:r>
      <w:r w:rsidR="001C2AF3" w:rsidRPr="00C66A9F">
        <w:rPr>
          <w:rFonts w:ascii="Arial" w:eastAsia="Arial" w:hAnsi="Arial" w:cs="Arial"/>
          <w:color w:val="000000"/>
          <w:sz w:val="22"/>
          <w:szCs w:val="22"/>
        </w:rPr>
        <w:t xml:space="preserve"> kalkulacji wynagrodzenia, jego </w:t>
      </w:r>
      <w:r w:rsidR="001C2AF3" w:rsidRPr="00C66A9F">
        <w:rPr>
          <w:rFonts w:ascii="Arial" w:hAnsi="Arial" w:cs="Arial"/>
          <w:color w:val="000000"/>
          <w:sz w:val="22"/>
          <w:szCs w:val="22"/>
        </w:rPr>
        <w:t>zapłaty</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i</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rozliczenia</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za</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realizację</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zamówienia cząstkowego,</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określony</w:t>
      </w:r>
      <w:r w:rsidR="001C2AF3" w:rsidRPr="00C66A9F">
        <w:rPr>
          <w:rFonts w:ascii="Arial" w:eastAsia="Arial" w:hAnsi="Arial" w:cs="Arial"/>
          <w:color w:val="000000"/>
          <w:sz w:val="22"/>
          <w:szCs w:val="22"/>
        </w:rPr>
        <w:t xml:space="preserve"> </w:t>
      </w:r>
      <w:r w:rsidR="001C2AF3" w:rsidRPr="00C66A9F">
        <w:rPr>
          <w:rFonts w:ascii="Arial" w:hAnsi="Arial" w:cs="Arial"/>
          <w:color w:val="000000"/>
          <w:sz w:val="22"/>
          <w:szCs w:val="22"/>
        </w:rPr>
        <w:t xml:space="preserve">został </w:t>
      </w:r>
      <w:r w:rsidR="001C2AF3" w:rsidRPr="00C66A9F">
        <w:rPr>
          <w:rFonts w:ascii="Arial" w:eastAsia="Arial" w:hAnsi="Arial" w:cs="Arial"/>
          <w:color w:val="000000"/>
          <w:sz w:val="22"/>
          <w:szCs w:val="22"/>
        </w:rPr>
        <w:t>w niniejszej umowie</w:t>
      </w:r>
      <w:r w:rsidR="001C2AF3" w:rsidRPr="00C66A9F">
        <w:rPr>
          <w:rFonts w:ascii="Arial" w:eastAsia="Arial" w:hAnsi="Arial" w:cs="Arial"/>
          <w:color w:val="FF0000"/>
          <w:sz w:val="22"/>
          <w:szCs w:val="22"/>
        </w:rPr>
        <w:t>.</w:t>
      </w:r>
    </w:p>
    <w:p w14:paraId="41488F08" w14:textId="77777777" w:rsidR="00E32689" w:rsidRPr="00EF3FEB" w:rsidRDefault="00E32689" w:rsidP="004A558A">
      <w:pPr>
        <w:pStyle w:val="Akapitzlist"/>
        <w:numPr>
          <w:ilvl w:val="0"/>
          <w:numId w:val="9"/>
        </w:numPr>
        <w:tabs>
          <w:tab w:val="left" w:pos="426"/>
        </w:tabs>
        <w:suppressAutoHyphens/>
        <w:spacing w:before="120" w:line="276" w:lineRule="auto"/>
        <w:ind w:left="284" w:hanging="284"/>
        <w:jc w:val="both"/>
        <w:rPr>
          <w:rFonts w:ascii="Arial" w:hAnsi="Arial" w:cs="Arial"/>
          <w:sz w:val="22"/>
          <w:szCs w:val="22"/>
        </w:rPr>
      </w:pPr>
      <w:r w:rsidRPr="00EF3FEB">
        <w:rPr>
          <w:rFonts w:ascii="Arial" w:hAnsi="Arial" w:cs="Arial"/>
          <w:spacing w:val="-4"/>
          <w:sz w:val="22"/>
          <w:szCs w:val="22"/>
        </w:rPr>
        <w:t xml:space="preserve">Jeżeli jest to niezbędne do realizacji </w:t>
      </w:r>
      <w:r w:rsidR="001C2AF3" w:rsidRPr="00EF3FEB">
        <w:rPr>
          <w:rFonts w:ascii="Arial" w:hAnsi="Arial" w:cs="Arial"/>
          <w:spacing w:val="-4"/>
          <w:sz w:val="22"/>
          <w:szCs w:val="22"/>
        </w:rPr>
        <w:t>Robót</w:t>
      </w:r>
      <w:r w:rsidRPr="00EF3FEB">
        <w:rPr>
          <w:rFonts w:ascii="Arial" w:hAnsi="Arial" w:cs="Arial"/>
          <w:spacing w:val="-4"/>
          <w:sz w:val="22"/>
          <w:szCs w:val="22"/>
        </w:rPr>
        <w:t xml:space="preserve"> Zamawiający ma prawo na piśmie </w:t>
      </w:r>
      <w:r w:rsidR="001C2AF3" w:rsidRPr="00EF3FEB">
        <w:rPr>
          <w:rFonts w:ascii="Arial" w:hAnsi="Arial" w:cs="Arial"/>
          <w:spacing w:val="-4"/>
          <w:sz w:val="22"/>
          <w:szCs w:val="22"/>
        </w:rPr>
        <w:t>zlecać</w:t>
      </w:r>
      <w:r w:rsidRPr="00EF3FEB">
        <w:rPr>
          <w:rFonts w:ascii="Arial" w:hAnsi="Arial" w:cs="Arial"/>
          <w:spacing w:val="-4"/>
          <w:sz w:val="22"/>
          <w:szCs w:val="22"/>
        </w:rPr>
        <w:t xml:space="preserve"> </w:t>
      </w:r>
      <w:r w:rsidRPr="00EF3FEB">
        <w:rPr>
          <w:rFonts w:ascii="Arial" w:hAnsi="Arial" w:cs="Arial"/>
          <w:bCs/>
          <w:spacing w:val="-4"/>
          <w:sz w:val="22"/>
          <w:szCs w:val="22"/>
        </w:rPr>
        <w:t>Wykonawcy</w:t>
      </w:r>
      <w:r w:rsidRPr="00EF3FEB">
        <w:rPr>
          <w:rFonts w:ascii="Arial" w:hAnsi="Arial" w:cs="Arial"/>
          <w:spacing w:val="-4"/>
          <w:sz w:val="22"/>
          <w:szCs w:val="22"/>
        </w:rPr>
        <w:t>:</w:t>
      </w:r>
    </w:p>
    <w:p w14:paraId="17A40225" w14:textId="77777777" w:rsidR="00E32689" w:rsidRPr="00EF3FEB" w:rsidRDefault="00E32689" w:rsidP="003815AB">
      <w:pPr>
        <w:numPr>
          <w:ilvl w:val="0"/>
          <w:numId w:val="48"/>
        </w:numPr>
        <w:tabs>
          <w:tab w:val="left" w:pos="851"/>
        </w:tabs>
        <w:spacing w:line="276" w:lineRule="auto"/>
        <w:ind w:left="851" w:right="34" w:hanging="425"/>
        <w:jc w:val="both"/>
        <w:rPr>
          <w:rFonts w:ascii="Arial" w:hAnsi="Arial" w:cs="Arial"/>
          <w:spacing w:val="-4"/>
          <w:sz w:val="22"/>
          <w:szCs w:val="22"/>
        </w:rPr>
      </w:pPr>
      <w:r w:rsidRPr="00EF3FEB">
        <w:rPr>
          <w:rFonts w:ascii="Arial" w:hAnsi="Arial" w:cs="Arial"/>
          <w:spacing w:val="-4"/>
          <w:sz w:val="22"/>
          <w:szCs w:val="22"/>
        </w:rPr>
        <w:t>zwiększenie lub zmniejszenie ilości robót lub usług objętych Kosztorysem Ofertowym,</w:t>
      </w:r>
    </w:p>
    <w:p w14:paraId="09F30FEC" w14:textId="77777777" w:rsidR="00E32689" w:rsidRPr="00EF3FEB" w:rsidRDefault="00E32689" w:rsidP="003815AB">
      <w:pPr>
        <w:numPr>
          <w:ilvl w:val="0"/>
          <w:numId w:val="48"/>
        </w:numPr>
        <w:tabs>
          <w:tab w:val="left" w:pos="851"/>
        </w:tabs>
        <w:spacing w:line="276" w:lineRule="auto"/>
        <w:ind w:left="851" w:right="34" w:hanging="425"/>
        <w:jc w:val="both"/>
        <w:rPr>
          <w:rFonts w:ascii="Arial" w:hAnsi="Arial" w:cs="Arial"/>
          <w:spacing w:val="-4"/>
          <w:sz w:val="22"/>
          <w:szCs w:val="22"/>
        </w:rPr>
      </w:pPr>
      <w:r w:rsidRPr="00EF3FEB">
        <w:rPr>
          <w:rFonts w:ascii="Arial" w:hAnsi="Arial" w:cs="Arial"/>
          <w:spacing w:val="-4"/>
          <w:sz w:val="22"/>
          <w:szCs w:val="22"/>
        </w:rPr>
        <w:t>pominięcie jakichkolwiek robót;</w:t>
      </w:r>
    </w:p>
    <w:p w14:paraId="4CB69957" w14:textId="77777777" w:rsidR="00E32689" w:rsidRPr="00EF3FEB" w:rsidRDefault="00E32689" w:rsidP="003815AB">
      <w:pPr>
        <w:numPr>
          <w:ilvl w:val="0"/>
          <w:numId w:val="48"/>
        </w:numPr>
        <w:tabs>
          <w:tab w:val="left" w:pos="851"/>
        </w:tabs>
        <w:spacing w:line="276" w:lineRule="auto"/>
        <w:ind w:left="851" w:right="34" w:hanging="425"/>
        <w:jc w:val="both"/>
        <w:rPr>
          <w:rFonts w:ascii="Arial" w:hAnsi="Arial" w:cs="Arial"/>
          <w:spacing w:val="-4"/>
          <w:sz w:val="22"/>
          <w:szCs w:val="22"/>
        </w:rPr>
      </w:pPr>
      <w:r w:rsidRPr="00EF3FEB">
        <w:rPr>
          <w:rFonts w:ascii="Arial" w:hAnsi="Arial" w:cs="Arial"/>
          <w:spacing w:val="-4"/>
          <w:sz w:val="22"/>
          <w:szCs w:val="22"/>
        </w:rPr>
        <w:t xml:space="preserve">zmienić kolejność wykonania </w:t>
      </w:r>
      <w:r w:rsidR="001C2AF3" w:rsidRPr="00EF3FEB">
        <w:rPr>
          <w:rFonts w:ascii="Arial" w:hAnsi="Arial" w:cs="Arial"/>
          <w:spacing w:val="-4"/>
          <w:sz w:val="22"/>
          <w:szCs w:val="22"/>
        </w:rPr>
        <w:t>robót</w:t>
      </w:r>
      <w:r w:rsidRPr="00EF3FEB">
        <w:rPr>
          <w:rFonts w:ascii="Arial" w:hAnsi="Arial" w:cs="Arial"/>
          <w:spacing w:val="-4"/>
          <w:sz w:val="22"/>
          <w:szCs w:val="22"/>
        </w:rPr>
        <w:t>;</w:t>
      </w:r>
    </w:p>
    <w:p w14:paraId="142578D2" w14:textId="63E26765" w:rsidR="00E32689" w:rsidRPr="00EF3FEB" w:rsidRDefault="00E32689" w:rsidP="003815AB">
      <w:pPr>
        <w:numPr>
          <w:ilvl w:val="0"/>
          <w:numId w:val="48"/>
        </w:numPr>
        <w:tabs>
          <w:tab w:val="left" w:pos="851"/>
        </w:tabs>
        <w:spacing w:line="276" w:lineRule="auto"/>
        <w:ind w:left="851" w:right="34" w:hanging="425"/>
        <w:jc w:val="both"/>
        <w:rPr>
          <w:rFonts w:ascii="Arial" w:hAnsi="Arial" w:cs="Arial"/>
          <w:spacing w:val="-4"/>
          <w:sz w:val="22"/>
          <w:szCs w:val="22"/>
        </w:rPr>
      </w:pPr>
      <w:r w:rsidRPr="00EF3FEB">
        <w:rPr>
          <w:rFonts w:ascii="Arial" w:hAnsi="Arial" w:cs="Arial"/>
          <w:spacing w:val="-4"/>
          <w:sz w:val="22"/>
          <w:szCs w:val="22"/>
        </w:rPr>
        <w:t xml:space="preserve">wykonanie innych nieprzewidzianych przy dołożeniu należytej staranności robót lub usług, niezbędnych do prawidłowego wykonania przedmiotu </w:t>
      </w:r>
      <w:r w:rsidR="001C2AF3" w:rsidRPr="00EF3FEB">
        <w:rPr>
          <w:rFonts w:ascii="Arial" w:hAnsi="Arial" w:cs="Arial"/>
          <w:spacing w:val="-4"/>
          <w:sz w:val="22"/>
          <w:szCs w:val="22"/>
        </w:rPr>
        <w:t>Zlecenia</w:t>
      </w:r>
      <w:r w:rsidRPr="00EF3FEB">
        <w:rPr>
          <w:rFonts w:ascii="Arial" w:hAnsi="Arial" w:cs="Arial"/>
          <w:spacing w:val="-4"/>
          <w:sz w:val="22"/>
          <w:szCs w:val="22"/>
        </w:rPr>
        <w:t>, w szczególności zapewnienia bezpieczeństwa ruchu</w:t>
      </w:r>
      <w:r w:rsidR="00DA44B1">
        <w:rPr>
          <w:rFonts w:ascii="Arial" w:hAnsi="Arial" w:cs="Arial"/>
          <w:spacing w:val="-4"/>
          <w:sz w:val="22"/>
          <w:szCs w:val="22"/>
        </w:rPr>
        <w:t>.</w:t>
      </w:r>
    </w:p>
    <w:p w14:paraId="7C98DE70" w14:textId="38E38E15" w:rsidR="00E32689" w:rsidRPr="00967F0E" w:rsidRDefault="00E32689" w:rsidP="00BB6B88">
      <w:pPr>
        <w:numPr>
          <w:ilvl w:val="0"/>
          <w:numId w:val="74"/>
        </w:numPr>
        <w:tabs>
          <w:tab w:val="clear" w:pos="2441"/>
          <w:tab w:val="num" w:pos="284"/>
        </w:tabs>
        <w:spacing w:line="276" w:lineRule="auto"/>
        <w:ind w:left="284" w:right="32" w:hanging="284"/>
        <w:jc w:val="both"/>
        <w:rPr>
          <w:rFonts w:ascii="Arial" w:hAnsi="Arial" w:cs="Arial"/>
          <w:bCs/>
          <w:color w:val="000000" w:themeColor="text1"/>
          <w:spacing w:val="-4"/>
          <w:sz w:val="22"/>
          <w:szCs w:val="22"/>
        </w:rPr>
      </w:pPr>
      <w:r w:rsidRPr="00EF3FEB">
        <w:rPr>
          <w:rFonts w:ascii="Arial" w:hAnsi="Arial" w:cs="Arial"/>
          <w:bCs/>
          <w:spacing w:val="-4"/>
          <w:sz w:val="22"/>
          <w:szCs w:val="22"/>
        </w:rPr>
        <w:t xml:space="preserve">Ilości określone w Kosztorysie Ofertowym </w:t>
      </w:r>
      <w:r w:rsidRPr="00EF3FEB">
        <w:rPr>
          <w:rFonts w:ascii="Arial" w:hAnsi="Arial" w:cs="Arial"/>
          <w:spacing w:val="-4"/>
          <w:sz w:val="22"/>
          <w:szCs w:val="22"/>
        </w:rPr>
        <w:t>są ilościami szacunkowymi. Zamawiający zastrzega sobie możliwość zmiany ilości podanych</w:t>
      </w:r>
      <w:r w:rsidR="004C3CB2">
        <w:rPr>
          <w:rFonts w:ascii="Arial" w:hAnsi="Arial" w:cs="Arial"/>
          <w:spacing w:val="-4"/>
          <w:sz w:val="22"/>
          <w:szCs w:val="22"/>
        </w:rPr>
        <w:t xml:space="preserve"> w przedmiarach zgodnie z ust. </w:t>
      </w:r>
      <w:r w:rsidR="000F52B4">
        <w:rPr>
          <w:rFonts w:ascii="Arial" w:hAnsi="Arial" w:cs="Arial"/>
          <w:spacing w:val="-4"/>
          <w:sz w:val="22"/>
          <w:szCs w:val="22"/>
        </w:rPr>
        <w:t>6</w:t>
      </w:r>
      <w:r w:rsidRPr="00EF3FEB">
        <w:rPr>
          <w:rFonts w:ascii="Arial" w:hAnsi="Arial" w:cs="Arial"/>
          <w:spacing w:val="-4"/>
          <w:sz w:val="22"/>
          <w:szCs w:val="22"/>
        </w:rPr>
        <w:t xml:space="preserve"> pkt 1 i 2 oraz wykonania innyc</w:t>
      </w:r>
      <w:r w:rsidR="001C2AF3" w:rsidRPr="00EF3FEB">
        <w:rPr>
          <w:rFonts w:ascii="Arial" w:hAnsi="Arial" w:cs="Arial"/>
          <w:spacing w:val="-4"/>
          <w:sz w:val="22"/>
          <w:szCs w:val="22"/>
        </w:rPr>
        <w:t xml:space="preserve">h robót i usług zgodnie z </w:t>
      </w:r>
      <w:r w:rsidR="004C3CB2">
        <w:rPr>
          <w:rFonts w:ascii="Arial" w:hAnsi="Arial" w:cs="Arial"/>
          <w:spacing w:val="-4"/>
          <w:sz w:val="22"/>
          <w:szCs w:val="22"/>
        </w:rPr>
        <w:t xml:space="preserve">ust. </w:t>
      </w:r>
      <w:r w:rsidR="000F52B4">
        <w:rPr>
          <w:rFonts w:ascii="Arial" w:hAnsi="Arial" w:cs="Arial"/>
          <w:spacing w:val="-4"/>
          <w:sz w:val="22"/>
          <w:szCs w:val="22"/>
        </w:rPr>
        <w:t>6</w:t>
      </w:r>
      <w:r w:rsidRPr="00EF3FEB">
        <w:rPr>
          <w:rFonts w:ascii="Arial" w:hAnsi="Arial" w:cs="Arial"/>
          <w:spacing w:val="-4"/>
          <w:sz w:val="22"/>
          <w:szCs w:val="22"/>
        </w:rPr>
        <w:t xml:space="preserve"> pkt 4; z zastrzeżeniem, że ostateczna </w:t>
      </w:r>
      <w:r w:rsidRPr="00967F0E">
        <w:rPr>
          <w:rFonts w:ascii="Arial" w:hAnsi="Arial" w:cs="Arial"/>
          <w:color w:val="000000" w:themeColor="text1"/>
          <w:spacing w:val="-4"/>
          <w:sz w:val="22"/>
          <w:szCs w:val="22"/>
        </w:rPr>
        <w:t xml:space="preserve">wartość umowy nie może przekroczyć kwoty określonej </w:t>
      </w:r>
      <w:r w:rsidR="004C3CB2">
        <w:rPr>
          <w:rFonts w:ascii="Arial" w:hAnsi="Arial" w:cs="Arial"/>
          <w:color w:val="000000" w:themeColor="text1"/>
          <w:spacing w:val="-4"/>
          <w:sz w:val="22"/>
          <w:szCs w:val="22"/>
        </w:rPr>
        <w:t>w §4 ust. 1</w:t>
      </w:r>
      <w:r w:rsidR="00967F0E">
        <w:rPr>
          <w:rFonts w:ascii="Arial" w:hAnsi="Arial" w:cs="Arial"/>
          <w:color w:val="000000" w:themeColor="text1"/>
          <w:spacing w:val="-4"/>
          <w:sz w:val="22"/>
          <w:szCs w:val="22"/>
        </w:rPr>
        <w:t xml:space="preserve"> umowy</w:t>
      </w:r>
      <w:r w:rsidRPr="00967F0E">
        <w:rPr>
          <w:rFonts w:ascii="Arial" w:hAnsi="Arial" w:cs="Arial"/>
          <w:color w:val="000000" w:themeColor="text1"/>
          <w:spacing w:val="-4"/>
          <w:sz w:val="22"/>
          <w:szCs w:val="22"/>
        </w:rPr>
        <w:t>.</w:t>
      </w:r>
    </w:p>
    <w:p w14:paraId="0F9A59D7" w14:textId="77777777" w:rsidR="00E32689" w:rsidRPr="00EF3FEB" w:rsidRDefault="00E32689" w:rsidP="00BB6B88">
      <w:pPr>
        <w:numPr>
          <w:ilvl w:val="0"/>
          <w:numId w:val="74"/>
        </w:numPr>
        <w:tabs>
          <w:tab w:val="clear" w:pos="2441"/>
          <w:tab w:val="num" w:pos="284"/>
        </w:tabs>
        <w:spacing w:line="276" w:lineRule="auto"/>
        <w:ind w:left="284" w:right="32" w:hanging="284"/>
        <w:jc w:val="both"/>
        <w:rPr>
          <w:rFonts w:ascii="Arial" w:hAnsi="Arial" w:cs="Arial"/>
          <w:spacing w:val="-4"/>
          <w:sz w:val="22"/>
          <w:szCs w:val="22"/>
        </w:rPr>
      </w:pPr>
      <w:r w:rsidRPr="00EF3FEB">
        <w:rPr>
          <w:rFonts w:ascii="Arial" w:hAnsi="Arial" w:cs="Arial"/>
          <w:spacing w:val="-4"/>
          <w:sz w:val="22"/>
          <w:szCs w:val="22"/>
        </w:rPr>
        <w:t xml:space="preserve">Wykonawca nie wprowadzi jakichkolwiek zmian bez pisemnego </w:t>
      </w:r>
      <w:r w:rsidR="001C2AF3" w:rsidRPr="00EF3FEB">
        <w:rPr>
          <w:rFonts w:ascii="Arial" w:hAnsi="Arial" w:cs="Arial"/>
          <w:spacing w:val="-4"/>
          <w:sz w:val="22"/>
          <w:szCs w:val="22"/>
        </w:rPr>
        <w:t>zlecenia</w:t>
      </w:r>
      <w:r w:rsidRPr="00EF3FEB">
        <w:rPr>
          <w:rFonts w:ascii="Arial" w:hAnsi="Arial" w:cs="Arial"/>
          <w:spacing w:val="-4"/>
          <w:sz w:val="22"/>
          <w:szCs w:val="22"/>
        </w:rPr>
        <w:t xml:space="preserve"> Zamawiającego lub jego należycie umocowanego pełnomocnika.</w:t>
      </w:r>
    </w:p>
    <w:p w14:paraId="2F7536FE" w14:textId="0CCE8CB4" w:rsidR="00E32689" w:rsidRPr="00967F0E" w:rsidRDefault="001C2AF3" w:rsidP="00BB6B88">
      <w:pPr>
        <w:numPr>
          <w:ilvl w:val="0"/>
          <w:numId w:val="74"/>
        </w:numPr>
        <w:tabs>
          <w:tab w:val="clear" w:pos="2441"/>
          <w:tab w:val="num" w:pos="284"/>
        </w:tabs>
        <w:spacing w:line="276" w:lineRule="auto"/>
        <w:ind w:left="284" w:right="34" w:hanging="284"/>
        <w:jc w:val="both"/>
        <w:rPr>
          <w:rFonts w:ascii="Arial" w:hAnsi="Arial" w:cs="Arial"/>
          <w:b/>
          <w:color w:val="000000" w:themeColor="text1"/>
          <w:spacing w:val="-4"/>
          <w:sz w:val="22"/>
          <w:szCs w:val="22"/>
        </w:rPr>
      </w:pPr>
      <w:r w:rsidRPr="00EF3FEB">
        <w:rPr>
          <w:rFonts w:ascii="Arial" w:hAnsi="Arial" w:cs="Arial"/>
          <w:spacing w:val="-4"/>
          <w:sz w:val="22"/>
          <w:szCs w:val="22"/>
        </w:rPr>
        <w:t xml:space="preserve">Jeżeli roboty wynikające ze zleceń </w:t>
      </w:r>
      <w:r w:rsidR="00E32689" w:rsidRPr="00EF3FEB">
        <w:rPr>
          <w:rFonts w:ascii="Arial" w:hAnsi="Arial" w:cs="Arial"/>
          <w:spacing w:val="-4"/>
          <w:sz w:val="22"/>
          <w:szCs w:val="22"/>
        </w:rPr>
        <w:t>wpro</w:t>
      </w:r>
      <w:r w:rsidR="004C3CB2">
        <w:rPr>
          <w:rFonts w:ascii="Arial" w:hAnsi="Arial" w:cs="Arial"/>
          <w:spacing w:val="-4"/>
          <w:sz w:val="22"/>
          <w:szCs w:val="22"/>
        </w:rPr>
        <w:t>wadzonych postanowieniami ust. </w:t>
      </w:r>
      <w:r w:rsidR="000F52B4">
        <w:rPr>
          <w:rFonts w:ascii="Arial" w:hAnsi="Arial" w:cs="Arial"/>
          <w:spacing w:val="-4"/>
          <w:sz w:val="22"/>
          <w:szCs w:val="22"/>
        </w:rPr>
        <w:t>6</w:t>
      </w:r>
      <w:r w:rsidR="00E32689" w:rsidRPr="00EF3FEB">
        <w:rPr>
          <w:rFonts w:ascii="Arial" w:hAnsi="Arial" w:cs="Arial"/>
          <w:spacing w:val="-4"/>
          <w:sz w:val="22"/>
          <w:szCs w:val="22"/>
        </w:rPr>
        <w:t xml:space="preserve"> niniejszej umowy, odpowiadają opisowi pozycji w Kosztorysie Ofertowym, cena jednostkowa określona w Kosztorysie Ofertowym, używana jest do wyliczenia wysokości wynagrodzenia, o którym </w:t>
      </w:r>
      <w:r w:rsidR="00E32689" w:rsidRPr="00967F0E">
        <w:rPr>
          <w:rFonts w:ascii="Arial" w:hAnsi="Arial" w:cs="Arial"/>
          <w:color w:val="000000" w:themeColor="text1"/>
          <w:spacing w:val="-4"/>
          <w:sz w:val="22"/>
          <w:szCs w:val="22"/>
        </w:rPr>
        <w:t xml:space="preserve">mowa w </w:t>
      </w:r>
      <w:r w:rsidR="00967F0E" w:rsidRPr="00967F0E">
        <w:rPr>
          <w:rFonts w:ascii="Arial" w:hAnsi="Arial" w:cs="Arial"/>
          <w:color w:val="000000" w:themeColor="text1"/>
          <w:spacing w:val="-4"/>
          <w:sz w:val="22"/>
          <w:szCs w:val="22"/>
        </w:rPr>
        <w:t>§ 4</w:t>
      </w:r>
      <w:r w:rsidR="00E32689" w:rsidRPr="00967F0E">
        <w:rPr>
          <w:rFonts w:ascii="Arial" w:hAnsi="Arial" w:cs="Arial"/>
          <w:color w:val="000000" w:themeColor="text1"/>
          <w:spacing w:val="-4"/>
          <w:sz w:val="22"/>
          <w:szCs w:val="22"/>
        </w:rPr>
        <w:t xml:space="preserve"> ust</w:t>
      </w:r>
      <w:r w:rsidR="004C3CB2">
        <w:rPr>
          <w:rFonts w:ascii="Arial" w:hAnsi="Arial" w:cs="Arial"/>
          <w:color w:val="000000" w:themeColor="text1"/>
          <w:spacing w:val="-4"/>
          <w:sz w:val="22"/>
          <w:szCs w:val="22"/>
        </w:rPr>
        <w:t>. 3</w:t>
      </w:r>
      <w:r w:rsidR="00E32689" w:rsidRPr="00967F0E">
        <w:rPr>
          <w:rFonts w:ascii="Arial" w:hAnsi="Arial" w:cs="Arial"/>
          <w:color w:val="000000" w:themeColor="text1"/>
          <w:spacing w:val="-4"/>
          <w:sz w:val="22"/>
          <w:szCs w:val="22"/>
        </w:rPr>
        <w:t>.</w:t>
      </w:r>
      <w:r w:rsidR="00E32689" w:rsidRPr="00967F0E">
        <w:rPr>
          <w:rFonts w:ascii="Arial" w:hAnsi="Arial" w:cs="Arial"/>
          <w:b/>
          <w:color w:val="000000" w:themeColor="text1"/>
          <w:spacing w:val="-4"/>
          <w:sz w:val="22"/>
          <w:szCs w:val="22"/>
        </w:rPr>
        <w:t xml:space="preserve"> </w:t>
      </w:r>
    </w:p>
    <w:p w14:paraId="3ECB765B" w14:textId="77777777" w:rsidR="00E32689" w:rsidRPr="00EF3FEB" w:rsidRDefault="001C2AF3" w:rsidP="00BB6B88">
      <w:pPr>
        <w:numPr>
          <w:ilvl w:val="0"/>
          <w:numId w:val="74"/>
        </w:numPr>
        <w:tabs>
          <w:tab w:val="clear" w:pos="2441"/>
          <w:tab w:val="num" w:pos="426"/>
        </w:tabs>
        <w:spacing w:line="276" w:lineRule="auto"/>
        <w:ind w:left="426" w:right="34" w:hanging="426"/>
        <w:jc w:val="both"/>
        <w:rPr>
          <w:rFonts w:ascii="Arial" w:hAnsi="Arial" w:cs="Arial"/>
          <w:spacing w:val="-4"/>
          <w:sz w:val="22"/>
          <w:szCs w:val="22"/>
        </w:rPr>
      </w:pPr>
      <w:r w:rsidRPr="00EF3FEB">
        <w:rPr>
          <w:rFonts w:ascii="Arial" w:hAnsi="Arial" w:cs="Arial"/>
          <w:spacing w:val="-4"/>
          <w:sz w:val="22"/>
          <w:szCs w:val="22"/>
        </w:rPr>
        <w:t xml:space="preserve">Jeżeli roboty wynikające ze zleceń </w:t>
      </w:r>
      <w:r w:rsidR="00E32689" w:rsidRPr="00EF3FEB">
        <w:rPr>
          <w:rFonts w:ascii="Arial" w:hAnsi="Arial" w:cs="Arial"/>
          <w:spacing w:val="-4"/>
          <w:sz w:val="22"/>
          <w:szCs w:val="22"/>
        </w:rPr>
        <w:t>wpro</w:t>
      </w:r>
      <w:r w:rsidRPr="00EF3FEB">
        <w:rPr>
          <w:rFonts w:ascii="Arial" w:hAnsi="Arial" w:cs="Arial"/>
          <w:spacing w:val="-4"/>
          <w:sz w:val="22"/>
          <w:szCs w:val="22"/>
        </w:rPr>
        <w:t>wadzonych postanowieniami ust. 6</w:t>
      </w:r>
      <w:r w:rsidR="00E32689" w:rsidRPr="00EF3FEB">
        <w:rPr>
          <w:rFonts w:ascii="Arial" w:hAnsi="Arial" w:cs="Arial"/>
          <w:spacing w:val="-4"/>
          <w:sz w:val="22"/>
          <w:szCs w:val="22"/>
        </w:rPr>
        <w:t xml:space="preserve"> niniejszego paragrafu, nie odpowiadają opisowi pozycji w Kosztorysie Ofertowym, Wykonawca powinien przedłożyć do akceptacji Zamawiającego kalkulację ceny jednostkowej tych robót z uwzględnieniem </w:t>
      </w:r>
      <w:r w:rsidR="001C1F36">
        <w:rPr>
          <w:rFonts w:ascii="Arial" w:hAnsi="Arial" w:cs="Arial"/>
          <w:spacing w:val="-4"/>
          <w:sz w:val="22"/>
          <w:szCs w:val="22"/>
        </w:rPr>
        <w:t>składników cenotwórczych</w:t>
      </w:r>
      <w:r w:rsidR="001A4BB5" w:rsidRPr="002D58FE">
        <w:rPr>
          <w:rFonts w:ascii="Arial" w:hAnsi="Arial" w:cs="Arial"/>
          <w:color w:val="0070C0"/>
          <w:spacing w:val="-4"/>
          <w:sz w:val="22"/>
          <w:szCs w:val="22"/>
        </w:rPr>
        <w:t xml:space="preserve"> </w:t>
      </w:r>
      <w:r w:rsidR="001A4BB5" w:rsidRPr="00EF3FEB">
        <w:rPr>
          <w:rFonts w:ascii="Arial" w:hAnsi="Arial" w:cs="Arial"/>
          <w:spacing w:val="-4"/>
          <w:sz w:val="22"/>
          <w:szCs w:val="22"/>
        </w:rPr>
        <w:t>określonych przez Wykonawcę w O</w:t>
      </w:r>
      <w:r w:rsidR="00E32689" w:rsidRPr="00EF3FEB">
        <w:rPr>
          <w:rFonts w:ascii="Arial" w:hAnsi="Arial" w:cs="Arial"/>
          <w:spacing w:val="-4"/>
          <w:sz w:val="22"/>
          <w:szCs w:val="22"/>
        </w:rPr>
        <w:t xml:space="preserve">fercie, </w:t>
      </w:r>
      <w:r w:rsidR="001A4BB5" w:rsidRPr="00EF3FEB">
        <w:rPr>
          <w:rFonts w:ascii="Arial" w:hAnsi="Arial" w:cs="Arial"/>
          <w:spacing w:val="-4"/>
          <w:sz w:val="22"/>
          <w:szCs w:val="22"/>
        </w:rPr>
        <w:t xml:space="preserve">a w razie ich braku uzgodnionych przez strony, jednak </w:t>
      </w:r>
      <w:r w:rsidR="00E32689" w:rsidRPr="00EF3FEB">
        <w:rPr>
          <w:rFonts w:ascii="Arial" w:hAnsi="Arial" w:cs="Arial"/>
          <w:spacing w:val="-4"/>
          <w:sz w:val="22"/>
          <w:szCs w:val="22"/>
        </w:rPr>
        <w:t xml:space="preserve">nie wyższych od średnich cen publikowanych w wydawnictwie </w:t>
      </w:r>
      <w:r w:rsidR="00E32689" w:rsidRPr="001C1F36">
        <w:rPr>
          <w:rFonts w:ascii="Arial" w:hAnsi="Arial" w:cs="Arial"/>
          <w:color w:val="000000" w:themeColor="text1"/>
          <w:spacing w:val="-4"/>
          <w:sz w:val="22"/>
          <w:szCs w:val="22"/>
        </w:rPr>
        <w:t xml:space="preserve">„SEKOCENBUD” </w:t>
      </w:r>
      <w:r w:rsidR="00E32689" w:rsidRPr="00EF3FEB">
        <w:rPr>
          <w:rFonts w:ascii="Arial" w:hAnsi="Arial" w:cs="Arial"/>
          <w:spacing w:val="-4"/>
          <w:sz w:val="22"/>
          <w:szCs w:val="22"/>
        </w:rPr>
        <w:t>w miesiącu, w którym kalkulacja jest sporządzana</w:t>
      </w:r>
      <w:r w:rsidR="001A4BB5" w:rsidRPr="00EF3FEB">
        <w:rPr>
          <w:rFonts w:ascii="Arial" w:hAnsi="Arial" w:cs="Arial"/>
          <w:spacing w:val="-4"/>
          <w:sz w:val="22"/>
          <w:szCs w:val="22"/>
        </w:rPr>
        <w:t xml:space="preserve">, </w:t>
      </w:r>
      <w:r w:rsidR="00E32689" w:rsidRPr="00EF3FEB">
        <w:rPr>
          <w:rFonts w:ascii="Arial" w:hAnsi="Arial" w:cs="Arial"/>
          <w:spacing w:val="-4"/>
          <w:sz w:val="22"/>
          <w:szCs w:val="22"/>
        </w:rPr>
        <w:t xml:space="preserve">oraz </w:t>
      </w:r>
      <w:r w:rsidR="001A4BB5" w:rsidRPr="00EF3FEB">
        <w:rPr>
          <w:rFonts w:ascii="Arial" w:hAnsi="Arial" w:cs="Arial"/>
          <w:spacing w:val="-4"/>
          <w:sz w:val="22"/>
          <w:szCs w:val="22"/>
        </w:rPr>
        <w:t xml:space="preserve">z uwzględnieniem </w:t>
      </w:r>
      <w:r w:rsidR="00E32689" w:rsidRPr="00EF3FEB">
        <w:rPr>
          <w:rFonts w:ascii="Arial" w:hAnsi="Arial" w:cs="Arial"/>
          <w:spacing w:val="-4"/>
          <w:sz w:val="22"/>
          <w:szCs w:val="22"/>
        </w:rPr>
        <w:t>nakładów rzeczowych określonych w Katalogach Nakładów Rzeczowych (KNR), a w przypadku robót, dla których nie określono nakładów rzeczowych w KNR, wg innych ogólnie stosowanych katalogów lub nakładów własnych zaakceptowanych przez Zamawiającego.</w:t>
      </w:r>
    </w:p>
    <w:p w14:paraId="0672BA61" w14:textId="6AF89D65" w:rsidR="00D40400" w:rsidRDefault="00E32689" w:rsidP="00BB6B88">
      <w:pPr>
        <w:numPr>
          <w:ilvl w:val="0"/>
          <w:numId w:val="74"/>
        </w:numPr>
        <w:tabs>
          <w:tab w:val="clear" w:pos="2441"/>
          <w:tab w:val="num" w:pos="426"/>
        </w:tabs>
        <w:spacing w:line="276" w:lineRule="auto"/>
        <w:ind w:left="426" w:right="32" w:hanging="426"/>
        <w:jc w:val="both"/>
        <w:rPr>
          <w:rFonts w:ascii="Arial" w:hAnsi="Arial" w:cs="Arial"/>
          <w:spacing w:val="-4"/>
          <w:sz w:val="22"/>
          <w:szCs w:val="22"/>
        </w:rPr>
      </w:pPr>
      <w:r w:rsidRPr="00EF3FEB">
        <w:rPr>
          <w:rFonts w:ascii="Arial" w:hAnsi="Arial" w:cs="Arial"/>
          <w:spacing w:val="-4"/>
          <w:sz w:val="22"/>
          <w:szCs w:val="22"/>
        </w:rPr>
        <w:t xml:space="preserve">Wykonawca powinien dokonać wyliczeń cen, o których mowa w ust. </w:t>
      </w:r>
      <w:r w:rsidR="00967F0E">
        <w:rPr>
          <w:rFonts w:ascii="Arial" w:hAnsi="Arial" w:cs="Arial"/>
          <w:bCs/>
          <w:spacing w:val="-4"/>
          <w:sz w:val="22"/>
          <w:szCs w:val="22"/>
        </w:rPr>
        <w:t>1</w:t>
      </w:r>
      <w:r w:rsidR="000F52B4">
        <w:rPr>
          <w:rFonts w:ascii="Arial" w:hAnsi="Arial" w:cs="Arial"/>
          <w:bCs/>
          <w:spacing w:val="-4"/>
          <w:sz w:val="22"/>
          <w:szCs w:val="22"/>
        </w:rPr>
        <w:t>0</w:t>
      </w:r>
      <w:r w:rsidR="00967F0E">
        <w:rPr>
          <w:rFonts w:ascii="Arial" w:hAnsi="Arial" w:cs="Arial"/>
          <w:spacing w:val="-4"/>
          <w:sz w:val="22"/>
          <w:szCs w:val="22"/>
        </w:rPr>
        <w:t xml:space="preserve"> niniejszego paragrafu </w:t>
      </w:r>
      <w:r w:rsidRPr="00EF3FEB">
        <w:rPr>
          <w:rFonts w:ascii="Arial" w:hAnsi="Arial" w:cs="Arial"/>
          <w:spacing w:val="-4"/>
          <w:sz w:val="22"/>
          <w:szCs w:val="22"/>
        </w:rPr>
        <w:t>oraz przedstawić Zamawiającemu do akceptacji wysokość wynagrodzenia wynikającą ze zmian przed rozpoczęciem robót wynikających z tych zmian.</w:t>
      </w:r>
    </w:p>
    <w:p w14:paraId="1BCAA869" w14:textId="3DEE9D96" w:rsidR="00D40400" w:rsidRPr="00045A0E" w:rsidRDefault="00D40400" w:rsidP="00BB6B88">
      <w:pPr>
        <w:numPr>
          <w:ilvl w:val="0"/>
          <w:numId w:val="74"/>
        </w:numPr>
        <w:tabs>
          <w:tab w:val="clear" w:pos="2441"/>
          <w:tab w:val="num" w:pos="426"/>
        </w:tabs>
        <w:spacing w:line="276" w:lineRule="auto"/>
        <w:ind w:left="426" w:right="32" w:hanging="426"/>
        <w:jc w:val="both"/>
        <w:rPr>
          <w:rFonts w:ascii="Arial" w:hAnsi="Arial" w:cs="Arial"/>
          <w:spacing w:val="-4"/>
          <w:sz w:val="22"/>
          <w:szCs w:val="22"/>
        </w:rPr>
      </w:pPr>
      <w:r w:rsidRPr="00D40400">
        <w:rPr>
          <w:rFonts w:ascii="Arial" w:hAnsi="Arial" w:cs="Arial"/>
          <w:color w:val="000000"/>
          <w:sz w:val="22"/>
          <w:szCs w:val="22"/>
        </w:rPr>
        <w:t xml:space="preserve">W przypadku </w:t>
      </w:r>
      <w:r w:rsidR="00F6789B">
        <w:rPr>
          <w:rFonts w:ascii="Arial" w:hAnsi="Arial" w:cs="Arial"/>
          <w:color w:val="000000"/>
          <w:sz w:val="22"/>
          <w:szCs w:val="22"/>
        </w:rPr>
        <w:t>nie</w:t>
      </w:r>
      <w:r w:rsidRPr="00D40400">
        <w:rPr>
          <w:rFonts w:ascii="Arial" w:hAnsi="Arial" w:cs="Arial"/>
          <w:color w:val="000000"/>
          <w:sz w:val="22"/>
          <w:szCs w:val="22"/>
        </w:rPr>
        <w:t xml:space="preserve">wykonania </w:t>
      </w:r>
      <w:r>
        <w:rPr>
          <w:rFonts w:ascii="Arial" w:hAnsi="Arial" w:cs="Arial"/>
          <w:color w:val="000000"/>
          <w:sz w:val="22"/>
          <w:szCs w:val="22"/>
        </w:rPr>
        <w:t>robót</w:t>
      </w:r>
      <w:r w:rsidRPr="00D40400">
        <w:rPr>
          <w:rFonts w:ascii="Arial" w:hAnsi="Arial" w:cs="Arial"/>
          <w:color w:val="000000"/>
          <w:sz w:val="22"/>
          <w:szCs w:val="22"/>
        </w:rPr>
        <w:t xml:space="preserve"> w terminie określonym w </w:t>
      </w:r>
      <w:r>
        <w:rPr>
          <w:rFonts w:ascii="Arial" w:hAnsi="Arial" w:cs="Arial"/>
          <w:color w:val="000000"/>
          <w:sz w:val="22"/>
          <w:szCs w:val="22"/>
        </w:rPr>
        <w:t>Zleceniu</w:t>
      </w:r>
      <w:r w:rsidR="00F6789B" w:rsidRPr="00BB6B88">
        <w:rPr>
          <w:rFonts w:ascii="Arial" w:hAnsi="Arial" w:cs="Arial"/>
          <w:strike/>
          <w:color w:val="FF0000"/>
          <w:sz w:val="22"/>
          <w:szCs w:val="22"/>
        </w:rPr>
        <w:t xml:space="preserve"> </w:t>
      </w:r>
      <w:r w:rsidR="00F6789B">
        <w:rPr>
          <w:rFonts w:ascii="Arial" w:hAnsi="Arial" w:cs="Arial"/>
          <w:color w:val="000000"/>
          <w:sz w:val="22"/>
          <w:szCs w:val="22"/>
        </w:rPr>
        <w:t>oraz</w:t>
      </w:r>
      <w:r w:rsidR="009D637D">
        <w:rPr>
          <w:rFonts w:ascii="Arial" w:hAnsi="Arial" w:cs="Arial"/>
          <w:color w:val="000000"/>
          <w:sz w:val="22"/>
          <w:szCs w:val="22"/>
        </w:rPr>
        <w:t xml:space="preserve"> </w:t>
      </w:r>
      <w:r w:rsidR="00F6789B">
        <w:rPr>
          <w:rFonts w:ascii="Arial" w:hAnsi="Arial" w:cs="Arial"/>
          <w:color w:val="000000"/>
          <w:sz w:val="22"/>
          <w:szCs w:val="22"/>
        </w:rPr>
        <w:t xml:space="preserve">w przypadku </w:t>
      </w:r>
      <w:r w:rsidR="009D637D" w:rsidRPr="002E3AC8">
        <w:rPr>
          <w:rFonts w:ascii="Arial" w:hAnsi="Arial" w:cs="Arial"/>
          <w:color w:val="000000" w:themeColor="text1"/>
          <w:sz w:val="22"/>
        </w:rPr>
        <w:t>odmow</w:t>
      </w:r>
      <w:r w:rsidR="00F6789B">
        <w:rPr>
          <w:rFonts w:ascii="Arial" w:hAnsi="Arial" w:cs="Arial"/>
          <w:color w:val="000000" w:themeColor="text1"/>
          <w:sz w:val="22"/>
        </w:rPr>
        <w:t>y</w:t>
      </w:r>
      <w:r w:rsidR="009D637D" w:rsidRPr="002E3AC8">
        <w:rPr>
          <w:rFonts w:ascii="Arial" w:hAnsi="Arial" w:cs="Arial"/>
          <w:color w:val="000000" w:themeColor="text1"/>
          <w:sz w:val="22"/>
        </w:rPr>
        <w:t xml:space="preserve"> przyjęcia przez Wykonawcę zamówienia cząstkowego</w:t>
      </w:r>
      <w:r w:rsidR="009D637D">
        <w:rPr>
          <w:rFonts w:ascii="Arial" w:hAnsi="Arial" w:cs="Arial"/>
          <w:color w:val="000000" w:themeColor="text1"/>
          <w:sz w:val="22"/>
        </w:rPr>
        <w:t xml:space="preserve"> do realizacji</w:t>
      </w:r>
      <w:r>
        <w:rPr>
          <w:rFonts w:ascii="Arial" w:hAnsi="Arial" w:cs="Arial"/>
          <w:color w:val="000000"/>
          <w:sz w:val="22"/>
          <w:szCs w:val="22"/>
        </w:rPr>
        <w:t xml:space="preserve">, </w:t>
      </w:r>
      <w:r w:rsidRPr="00D40400">
        <w:rPr>
          <w:rFonts w:ascii="Arial" w:hAnsi="Arial" w:cs="Arial"/>
          <w:color w:val="000000"/>
          <w:sz w:val="22"/>
          <w:szCs w:val="22"/>
        </w:rPr>
        <w:t>Zamawiając</w:t>
      </w:r>
      <w:r w:rsidR="009D637D">
        <w:rPr>
          <w:rFonts w:ascii="Arial" w:hAnsi="Arial" w:cs="Arial"/>
          <w:color w:val="000000"/>
          <w:sz w:val="22"/>
          <w:szCs w:val="22"/>
        </w:rPr>
        <w:t xml:space="preserve">y ma prawo zlecić wykonanie tych robót </w:t>
      </w:r>
      <w:r w:rsidRPr="00D40400">
        <w:rPr>
          <w:rFonts w:ascii="Arial" w:hAnsi="Arial" w:cs="Arial"/>
          <w:color w:val="000000"/>
          <w:sz w:val="22"/>
          <w:szCs w:val="22"/>
        </w:rPr>
        <w:t>osobie trzeciej, co nie wyklucza zastosowania wobec Wykonawcy</w:t>
      </w:r>
      <w:r w:rsidR="009D637D">
        <w:rPr>
          <w:rFonts w:ascii="Arial" w:hAnsi="Arial" w:cs="Arial"/>
          <w:color w:val="000000"/>
          <w:sz w:val="22"/>
          <w:szCs w:val="22"/>
        </w:rPr>
        <w:t xml:space="preserve"> kar umownych wynikających z §12</w:t>
      </w:r>
      <w:r w:rsidRPr="00D40400">
        <w:rPr>
          <w:rFonts w:ascii="Arial" w:hAnsi="Arial" w:cs="Arial"/>
          <w:color w:val="000000"/>
          <w:sz w:val="22"/>
          <w:szCs w:val="22"/>
        </w:rPr>
        <w:t xml:space="preserve"> Umowy.</w:t>
      </w:r>
    </w:p>
    <w:p w14:paraId="3F8C1BA0" w14:textId="77777777" w:rsidR="00E66892" w:rsidRPr="00EF3FEB" w:rsidRDefault="00074B12" w:rsidP="00EF3FEB">
      <w:pPr>
        <w:pStyle w:val="WW-NormalnyWeb"/>
        <w:spacing w:before="240" w:after="0" w:line="276" w:lineRule="auto"/>
        <w:jc w:val="center"/>
        <w:rPr>
          <w:rFonts w:ascii="Arial" w:hAnsi="Arial" w:cs="Arial"/>
          <w:b/>
          <w:bCs/>
          <w:sz w:val="22"/>
          <w:szCs w:val="22"/>
        </w:rPr>
      </w:pPr>
      <w:r w:rsidRPr="00EF3FEB">
        <w:rPr>
          <w:rFonts w:ascii="Arial" w:hAnsi="Arial" w:cs="Arial"/>
          <w:b/>
          <w:bCs/>
          <w:sz w:val="22"/>
          <w:szCs w:val="22"/>
        </w:rPr>
        <w:t>§ 4</w:t>
      </w:r>
    </w:p>
    <w:p w14:paraId="7D0CAE0D" w14:textId="77777777" w:rsidR="00074B12" w:rsidRPr="00EF3FEB" w:rsidRDefault="00074B12"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WYNAGRODZENIE</w:t>
      </w:r>
    </w:p>
    <w:p w14:paraId="6A7E1C43" w14:textId="77777777" w:rsidR="00074B12" w:rsidRPr="00EF3FEB" w:rsidRDefault="00967F0E" w:rsidP="004A558A">
      <w:pPr>
        <w:pStyle w:val="Default"/>
        <w:numPr>
          <w:ilvl w:val="0"/>
          <w:numId w:val="10"/>
        </w:numPr>
        <w:spacing w:after="21" w:line="276" w:lineRule="auto"/>
        <w:ind w:left="284" w:hanging="284"/>
        <w:jc w:val="both"/>
        <w:rPr>
          <w:rFonts w:ascii="Arial" w:hAnsi="Arial"/>
          <w:sz w:val="22"/>
          <w:szCs w:val="22"/>
        </w:rPr>
      </w:pPr>
      <w:r>
        <w:rPr>
          <w:rFonts w:ascii="Arial" w:hAnsi="Arial"/>
          <w:sz w:val="22"/>
          <w:szCs w:val="22"/>
        </w:rPr>
        <w:t>Łączne wynagrodzenie</w:t>
      </w:r>
      <w:r w:rsidR="00074B12" w:rsidRPr="00EF3FEB">
        <w:rPr>
          <w:rFonts w:ascii="Arial" w:hAnsi="Arial"/>
          <w:sz w:val="22"/>
          <w:szCs w:val="22"/>
        </w:rPr>
        <w:t xml:space="preserve"> </w:t>
      </w:r>
      <w:r w:rsidR="00AB01E7">
        <w:rPr>
          <w:rFonts w:ascii="Arial" w:hAnsi="Arial"/>
          <w:sz w:val="22"/>
          <w:szCs w:val="22"/>
        </w:rPr>
        <w:t xml:space="preserve">umowne </w:t>
      </w:r>
      <w:r w:rsidR="00074B12" w:rsidRPr="00EF3FEB">
        <w:rPr>
          <w:rFonts w:ascii="Arial" w:hAnsi="Arial"/>
          <w:sz w:val="22"/>
          <w:szCs w:val="22"/>
        </w:rPr>
        <w:t xml:space="preserve">za wykonanie wszystkich robót </w:t>
      </w:r>
      <w:r w:rsidR="00074B12" w:rsidRPr="001C1F36">
        <w:rPr>
          <w:rFonts w:ascii="Arial" w:hAnsi="Arial"/>
          <w:color w:val="000000" w:themeColor="text1"/>
          <w:sz w:val="22"/>
          <w:szCs w:val="22"/>
        </w:rPr>
        <w:t xml:space="preserve">niezbędnych </w:t>
      </w:r>
      <w:r w:rsidR="00074B12" w:rsidRPr="00EF3FEB">
        <w:rPr>
          <w:rFonts w:ascii="Arial" w:hAnsi="Arial"/>
          <w:sz w:val="22"/>
          <w:szCs w:val="22"/>
        </w:rPr>
        <w:t xml:space="preserve">do wykonania Zadania zgodnie z </w:t>
      </w:r>
      <w:r w:rsidR="00310BE3">
        <w:rPr>
          <w:rFonts w:ascii="Arial" w:hAnsi="Arial"/>
          <w:sz w:val="22"/>
          <w:szCs w:val="22"/>
        </w:rPr>
        <w:t>O</w:t>
      </w:r>
      <w:r w:rsidR="00074B12" w:rsidRPr="00EF3FEB">
        <w:rPr>
          <w:rFonts w:ascii="Arial" w:hAnsi="Arial"/>
          <w:sz w:val="22"/>
          <w:szCs w:val="22"/>
        </w:rPr>
        <w:t xml:space="preserve">fertą Wykonawcy złożoną w postępowaniu o zawarcie niniejszej </w:t>
      </w:r>
      <w:r w:rsidR="00310BE3">
        <w:rPr>
          <w:rFonts w:ascii="Arial" w:hAnsi="Arial"/>
          <w:sz w:val="22"/>
          <w:szCs w:val="22"/>
        </w:rPr>
        <w:t>u</w:t>
      </w:r>
      <w:r w:rsidR="00074B12" w:rsidRPr="00EF3FEB">
        <w:rPr>
          <w:rFonts w:ascii="Arial" w:hAnsi="Arial"/>
          <w:sz w:val="22"/>
          <w:szCs w:val="22"/>
        </w:rPr>
        <w:t xml:space="preserve">mowy nie przekroczy </w:t>
      </w:r>
      <w:r w:rsidR="00AB01E7">
        <w:rPr>
          <w:rFonts w:ascii="Arial" w:hAnsi="Arial"/>
          <w:sz w:val="22"/>
          <w:szCs w:val="22"/>
        </w:rPr>
        <w:t xml:space="preserve">kwoty </w:t>
      </w:r>
      <w:r w:rsidR="00074B12" w:rsidRPr="00EF3FEB">
        <w:rPr>
          <w:rFonts w:ascii="Arial" w:hAnsi="Arial"/>
          <w:sz w:val="22"/>
          <w:szCs w:val="22"/>
        </w:rPr>
        <w:t>…………………… zł brutto (słownie: …………………………………………………………………….. złotych), w tym podatek VAT wg stawki 23% w kwocie ... .</w:t>
      </w:r>
    </w:p>
    <w:p w14:paraId="030F13C8" w14:textId="77777777" w:rsidR="00074B12" w:rsidRPr="00EF3FEB" w:rsidRDefault="00074B12" w:rsidP="004A558A">
      <w:pPr>
        <w:pStyle w:val="Default"/>
        <w:numPr>
          <w:ilvl w:val="0"/>
          <w:numId w:val="10"/>
        </w:numPr>
        <w:spacing w:after="21" w:line="276" w:lineRule="auto"/>
        <w:ind w:left="284" w:hanging="284"/>
        <w:jc w:val="both"/>
        <w:rPr>
          <w:rFonts w:ascii="Arial" w:hAnsi="Arial"/>
          <w:sz w:val="22"/>
          <w:szCs w:val="22"/>
        </w:rPr>
      </w:pPr>
      <w:r w:rsidRPr="00EF3FEB">
        <w:rPr>
          <w:rFonts w:ascii="Arial" w:hAnsi="Arial"/>
          <w:sz w:val="22"/>
          <w:szCs w:val="22"/>
        </w:rPr>
        <w:lastRenderedPageBreak/>
        <w:t>Łączne wynagrodzenie wypłacone Wykonawcy w danym roku kalendarzowym nie może przekroczyć wysokości limitów finansowych na poszczególne lata kalendarzowe przewidzianych dla Zadania w planie finansowym jednostki Zamawiającego – Miejskiego Zarządu Dróg w Opolu.</w:t>
      </w:r>
    </w:p>
    <w:p w14:paraId="7476802C" w14:textId="110FC99C" w:rsidR="00074B12" w:rsidRPr="005C2CC1" w:rsidRDefault="005C2CC1" w:rsidP="004A558A">
      <w:pPr>
        <w:pStyle w:val="Default"/>
        <w:widowControl/>
        <w:numPr>
          <w:ilvl w:val="0"/>
          <w:numId w:val="10"/>
        </w:numPr>
        <w:suppressAutoHyphens w:val="0"/>
        <w:spacing w:line="276" w:lineRule="auto"/>
        <w:ind w:left="284" w:hanging="284"/>
        <w:jc w:val="both"/>
        <w:rPr>
          <w:rFonts w:ascii="Arial" w:hAnsi="Arial"/>
          <w:color w:val="000000" w:themeColor="text1"/>
          <w:sz w:val="22"/>
          <w:szCs w:val="22"/>
        </w:rPr>
      </w:pPr>
      <w:r>
        <w:rPr>
          <w:rFonts w:ascii="Arial" w:hAnsi="Arial"/>
          <w:color w:val="000000" w:themeColor="text1"/>
          <w:sz w:val="22"/>
          <w:szCs w:val="22"/>
        </w:rPr>
        <w:t xml:space="preserve">Za wykonanie przedmiotu zamówienia cząstkowego Zamawiający zapłaci Wykonawcy wynagrodzenie ustalone </w:t>
      </w:r>
      <w:r w:rsidR="00252BEE">
        <w:rPr>
          <w:rFonts w:ascii="Arial" w:hAnsi="Arial"/>
          <w:color w:val="000000" w:themeColor="text1"/>
          <w:sz w:val="22"/>
          <w:szCs w:val="22"/>
        </w:rPr>
        <w:t>w oparciu o sprawdzone i zatwierdzone</w:t>
      </w:r>
      <w:r w:rsidR="001A4E8D" w:rsidRPr="005C2CC1">
        <w:rPr>
          <w:rFonts w:ascii="Arial" w:hAnsi="Arial"/>
          <w:color w:val="000000" w:themeColor="text1"/>
          <w:sz w:val="22"/>
          <w:szCs w:val="22"/>
        </w:rPr>
        <w:t xml:space="preserve"> </w:t>
      </w:r>
      <w:r w:rsidRPr="005C2CC1">
        <w:rPr>
          <w:rFonts w:ascii="Arial" w:hAnsi="Arial"/>
          <w:color w:val="000000" w:themeColor="text1"/>
          <w:sz w:val="22"/>
          <w:szCs w:val="22"/>
        </w:rPr>
        <w:t xml:space="preserve">przez Zamawiającego </w:t>
      </w:r>
      <w:r w:rsidR="00252BEE">
        <w:rPr>
          <w:rFonts w:ascii="Arial" w:hAnsi="Arial"/>
          <w:color w:val="000000" w:themeColor="text1"/>
          <w:sz w:val="22"/>
          <w:szCs w:val="22"/>
        </w:rPr>
        <w:t>kosztorysy powykonawcze</w:t>
      </w:r>
      <w:r w:rsidR="001A4E8D" w:rsidRPr="005C2CC1">
        <w:rPr>
          <w:rFonts w:ascii="Arial" w:hAnsi="Arial"/>
          <w:color w:val="000000" w:themeColor="text1"/>
          <w:sz w:val="22"/>
          <w:szCs w:val="22"/>
        </w:rPr>
        <w:t xml:space="preserve"> </w:t>
      </w:r>
      <w:r w:rsidR="00252BEE">
        <w:rPr>
          <w:rFonts w:ascii="Arial" w:hAnsi="Arial"/>
          <w:color w:val="000000" w:themeColor="text1"/>
          <w:sz w:val="22"/>
          <w:szCs w:val="22"/>
        </w:rPr>
        <w:t>opracowane</w:t>
      </w:r>
      <w:r w:rsidRPr="005C2CC1">
        <w:rPr>
          <w:rFonts w:ascii="Arial" w:hAnsi="Arial"/>
          <w:color w:val="000000" w:themeColor="text1"/>
          <w:sz w:val="22"/>
          <w:szCs w:val="22"/>
        </w:rPr>
        <w:t xml:space="preserve"> przez Wykonawcę na podstawie </w:t>
      </w:r>
      <w:r w:rsidRPr="002C5FC0">
        <w:rPr>
          <w:rFonts w:ascii="Arial" w:hAnsi="Arial"/>
          <w:color w:val="auto"/>
          <w:sz w:val="22"/>
          <w:szCs w:val="22"/>
        </w:rPr>
        <w:t>sprawdzonej i</w:t>
      </w:r>
      <w:r w:rsidRPr="005C2CC1">
        <w:rPr>
          <w:rFonts w:ascii="Arial" w:hAnsi="Arial"/>
          <w:color w:val="000000" w:themeColor="text1"/>
          <w:sz w:val="22"/>
          <w:szCs w:val="22"/>
        </w:rPr>
        <w:t xml:space="preserve"> zatwierdzonej przez Zamawiającego </w:t>
      </w:r>
      <w:r>
        <w:rPr>
          <w:rFonts w:ascii="Arial" w:hAnsi="Arial"/>
          <w:color w:val="000000" w:themeColor="text1"/>
          <w:sz w:val="22"/>
          <w:szCs w:val="22"/>
        </w:rPr>
        <w:t>książki obmiaru</w:t>
      </w:r>
      <w:r w:rsidR="00252BEE">
        <w:rPr>
          <w:rFonts w:ascii="Arial" w:hAnsi="Arial"/>
          <w:color w:val="000000" w:themeColor="text1"/>
          <w:sz w:val="22"/>
          <w:szCs w:val="22"/>
        </w:rPr>
        <w:t xml:space="preserve"> faktycznie wykonanych robót</w:t>
      </w:r>
      <w:r>
        <w:rPr>
          <w:rFonts w:ascii="Arial" w:hAnsi="Arial"/>
          <w:color w:val="000000" w:themeColor="text1"/>
          <w:sz w:val="22"/>
          <w:szCs w:val="22"/>
        </w:rPr>
        <w:t xml:space="preserve"> oraz </w:t>
      </w:r>
      <w:r w:rsidR="008D6C6A">
        <w:rPr>
          <w:rFonts w:ascii="Arial" w:hAnsi="Arial"/>
          <w:color w:val="000000" w:themeColor="text1"/>
          <w:sz w:val="22"/>
          <w:szCs w:val="22"/>
        </w:rPr>
        <w:t>cen</w:t>
      </w:r>
      <w:r w:rsidR="00074B12" w:rsidRPr="005C2CC1">
        <w:rPr>
          <w:rFonts w:ascii="Arial" w:hAnsi="Arial"/>
          <w:color w:val="000000" w:themeColor="text1"/>
          <w:sz w:val="22"/>
          <w:szCs w:val="22"/>
        </w:rPr>
        <w:t xml:space="preserve"> jednos</w:t>
      </w:r>
      <w:r w:rsidR="008D6C6A">
        <w:rPr>
          <w:rFonts w:ascii="Arial" w:hAnsi="Arial"/>
          <w:color w:val="000000" w:themeColor="text1"/>
          <w:sz w:val="22"/>
          <w:szCs w:val="22"/>
        </w:rPr>
        <w:t>tkowych określonych</w:t>
      </w:r>
      <w:r w:rsidR="00074B12" w:rsidRPr="005C2CC1">
        <w:rPr>
          <w:rFonts w:ascii="Arial" w:hAnsi="Arial"/>
          <w:color w:val="000000" w:themeColor="text1"/>
          <w:sz w:val="22"/>
          <w:szCs w:val="22"/>
        </w:rPr>
        <w:t xml:space="preserve"> dla poszczególnych robót</w:t>
      </w:r>
      <w:r w:rsidR="001A4E8D" w:rsidRPr="005C2CC1">
        <w:rPr>
          <w:rFonts w:ascii="Arial" w:hAnsi="Arial"/>
          <w:color w:val="000000" w:themeColor="text1"/>
          <w:sz w:val="22"/>
          <w:szCs w:val="22"/>
        </w:rPr>
        <w:t xml:space="preserve"> w </w:t>
      </w:r>
      <w:r w:rsidR="00D409B3">
        <w:rPr>
          <w:rFonts w:ascii="Arial" w:hAnsi="Arial"/>
          <w:color w:val="000000" w:themeColor="text1"/>
          <w:sz w:val="22"/>
          <w:szCs w:val="22"/>
        </w:rPr>
        <w:t>Kosztorysie Ofertowym lub</w:t>
      </w:r>
      <w:r w:rsidR="00503A3B">
        <w:rPr>
          <w:rFonts w:ascii="Arial" w:hAnsi="Arial"/>
          <w:color w:val="000000" w:themeColor="text1"/>
          <w:sz w:val="22"/>
          <w:szCs w:val="22"/>
        </w:rPr>
        <w:t xml:space="preserve"> usta</w:t>
      </w:r>
      <w:r w:rsidR="00252BEE">
        <w:rPr>
          <w:rFonts w:ascii="Arial" w:hAnsi="Arial"/>
          <w:color w:val="000000" w:themeColor="text1"/>
          <w:sz w:val="22"/>
          <w:szCs w:val="22"/>
        </w:rPr>
        <w:t>l</w:t>
      </w:r>
      <w:r w:rsidR="008D6C6A">
        <w:rPr>
          <w:rFonts w:ascii="Arial" w:hAnsi="Arial"/>
          <w:color w:val="000000" w:themeColor="text1"/>
          <w:sz w:val="22"/>
          <w:szCs w:val="22"/>
        </w:rPr>
        <w:t>onych</w:t>
      </w:r>
      <w:r w:rsidR="004C3CB2">
        <w:rPr>
          <w:rFonts w:ascii="Arial" w:hAnsi="Arial"/>
          <w:color w:val="000000" w:themeColor="text1"/>
          <w:sz w:val="22"/>
          <w:szCs w:val="22"/>
        </w:rPr>
        <w:t xml:space="preserve"> zgodnie z §3 ust. </w:t>
      </w:r>
      <w:r w:rsidR="00B128EC">
        <w:rPr>
          <w:rFonts w:ascii="Arial" w:hAnsi="Arial"/>
          <w:color w:val="000000" w:themeColor="text1"/>
          <w:sz w:val="22"/>
          <w:szCs w:val="22"/>
        </w:rPr>
        <w:t>11</w:t>
      </w:r>
      <w:r w:rsidR="00D409B3">
        <w:rPr>
          <w:rFonts w:ascii="Arial" w:hAnsi="Arial"/>
          <w:color w:val="000000" w:themeColor="text1"/>
          <w:sz w:val="22"/>
          <w:szCs w:val="22"/>
        </w:rPr>
        <w:t xml:space="preserve"> umowy</w:t>
      </w:r>
      <w:r w:rsidR="00074B12" w:rsidRPr="005C2CC1">
        <w:rPr>
          <w:rFonts w:ascii="Arial" w:hAnsi="Arial"/>
          <w:color w:val="000000" w:themeColor="text1"/>
          <w:sz w:val="22"/>
          <w:szCs w:val="22"/>
        </w:rPr>
        <w:t xml:space="preserve">. </w:t>
      </w:r>
    </w:p>
    <w:p w14:paraId="012011C0" w14:textId="77777777" w:rsidR="00074B12" w:rsidRPr="00BE29B5" w:rsidRDefault="00074B12" w:rsidP="004A558A">
      <w:pPr>
        <w:pStyle w:val="Default"/>
        <w:widowControl/>
        <w:numPr>
          <w:ilvl w:val="0"/>
          <w:numId w:val="10"/>
        </w:numPr>
        <w:suppressAutoHyphens w:val="0"/>
        <w:spacing w:line="276" w:lineRule="auto"/>
        <w:ind w:left="284" w:hanging="284"/>
        <w:jc w:val="both"/>
        <w:rPr>
          <w:rFonts w:ascii="Arial" w:hAnsi="Arial"/>
          <w:color w:val="0070C0"/>
          <w:sz w:val="22"/>
          <w:szCs w:val="22"/>
        </w:rPr>
      </w:pPr>
      <w:r w:rsidRPr="00EF3FEB">
        <w:rPr>
          <w:rFonts w:ascii="Arial" w:hAnsi="Arial"/>
          <w:color w:val="000000" w:themeColor="text1"/>
          <w:sz w:val="22"/>
          <w:szCs w:val="22"/>
        </w:rPr>
        <w:t xml:space="preserve">Nie przewiduje się możliwości wzrostu cen jednostkowych przedstawionych w </w:t>
      </w:r>
      <w:r w:rsidR="00D409B3">
        <w:rPr>
          <w:rFonts w:ascii="Arial" w:hAnsi="Arial"/>
          <w:color w:val="000000" w:themeColor="text1"/>
          <w:sz w:val="22"/>
          <w:szCs w:val="22"/>
        </w:rPr>
        <w:t>Kosztorysie Ofertowym</w:t>
      </w:r>
      <w:r w:rsidR="000E354F">
        <w:rPr>
          <w:rFonts w:ascii="Arial" w:hAnsi="Arial"/>
          <w:color w:val="000000" w:themeColor="text1"/>
          <w:sz w:val="22"/>
          <w:szCs w:val="22"/>
        </w:rPr>
        <w:t>, p</w:t>
      </w:r>
      <w:r w:rsidRPr="00EF3FEB">
        <w:rPr>
          <w:rFonts w:ascii="Arial" w:hAnsi="Arial"/>
          <w:sz w:val="22"/>
          <w:szCs w:val="22"/>
        </w:rPr>
        <w:t xml:space="preserve">odane ceny jednostkowe są stałe i nie mogą być zmieniane przez okres </w:t>
      </w:r>
      <w:r w:rsidRPr="00252BEE">
        <w:rPr>
          <w:rFonts w:ascii="Arial" w:hAnsi="Arial"/>
          <w:color w:val="000000" w:themeColor="text1"/>
          <w:sz w:val="22"/>
          <w:szCs w:val="22"/>
        </w:rPr>
        <w:t>obowiązywania umowy</w:t>
      </w:r>
      <w:r w:rsidR="00D409B3" w:rsidRPr="00252BEE">
        <w:rPr>
          <w:rFonts w:ascii="Arial" w:hAnsi="Arial"/>
          <w:color w:val="000000" w:themeColor="text1"/>
          <w:sz w:val="22"/>
          <w:szCs w:val="22"/>
        </w:rPr>
        <w:t xml:space="preserve">, </w:t>
      </w:r>
      <w:r w:rsidR="00FF0830" w:rsidRPr="004C3CB2">
        <w:rPr>
          <w:rFonts w:ascii="Arial" w:hAnsi="Arial"/>
          <w:color w:val="000000" w:themeColor="text1"/>
          <w:sz w:val="22"/>
          <w:szCs w:val="22"/>
        </w:rPr>
        <w:t>z zastrzeżeniem §13 ust. 3</w:t>
      </w:r>
      <w:r w:rsidR="004C3CB2" w:rsidRPr="004C3CB2">
        <w:rPr>
          <w:rFonts w:ascii="Arial" w:hAnsi="Arial"/>
          <w:color w:val="000000" w:themeColor="text1"/>
          <w:sz w:val="22"/>
          <w:szCs w:val="22"/>
        </w:rPr>
        <w:t>-6</w:t>
      </w:r>
      <w:r w:rsidR="00252BEE" w:rsidRPr="004C3CB2">
        <w:rPr>
          <w:rFonts w:ascii="Arial" w:hAnsi="Arial"/>
          <w:color w:val="000000" w:themeColor="text1"/>
          <w:sz w:val="22"/>
          <w:szCs w:val="22"/>
        </w:rPr>
        <w:t xml:space="preserve"> umowy.</w:t>
      </w:r>
    </w:p>
    <w:p w14:paraId="46559D3C" w14:textId="77777777" w:rsidR="00503A3B" w:rsidRPr="00252BEE" w:rsidRDefault="00503A3B" w:rsidP="00402A78">
      <w:pPr>
        <w:pStyle w:val="Akapitzlist"/>
        <w:numPr>
          <w:ilvl w:val="0"/>
          <w:numId w:val="10"/>
        </w:numPr>
        <w:autoSpaceDE w:val="0"/>
        <w:autoSpaceDN w:val="0"/>
        <w:adjustRightInd w:val="0"/>
        <w:spacing w:line="276" w:lineRule="auto"/>
        <w:ind w:left="284" w:hanging="284"/>
        <w:jc w:val="both"/>
        <w:rPr>
          <w:rFonts w:ascii="Arial" w:hAnsi="Arial" w:cs="Arial"/>
          <w:sz w:val="22"/>
          <w:szCs w:val="22"/>
        </w:rPr>
      </w:pPr>
      <w:r w:rsidRPr="00252BEE">
        <w:rPr>
          <w:rFonts w:ascii="Arial" w:hAnsi="Arial" w:cs="Arial"/>
          <w:sz w:val="22"/>
          <w:szCs w:val="22"/>
        </w:rPr>
        <w:t xml:space="preserve">Wykonawca nie będzie zgłaszał roszczeń z tytułu niewykonania zamówienia w ilościach podanych w Kosztorysie Ofertowym, co oznacza, że Zamawiający może nie zrealizować pełnego zakresu wynikającego z Kosztorysu Ofertowego.   </w:t>
      </w:r>
    </w:p>
    <w:p w14:paraId="5D7DE043" w14:textId="77777777" w:rsidR="00371394" w:rsidRPr="00EF3FEB" w:rsidRDefault="00371394" w:rsidP="00EF3FEB">
      <w:pPr>
        <w:pStyle w:val="WW-NormalnyWeb"/>
        <w:spacing w:before="240" w:after="0" w:line="276" w:lineRule="auto"/>
        <w:ind w:firstLine="17"/>
        <w:jc w:val="center"/>
        <w:rPr>
          <w:rFonts w:ascii="Arial" w:hAnsi="Arial" w:cs="Arial"/>
          <w:b/>
          <w:bCs/>
          <w:sz w:val="22"/>
          <w:szCs w:val="22"/>
        </w:rPr>
      </w:pPr>
      <w:r w:rsidRPr="00EF3FEB">
        <w:rPr>
          <w:rFonts w:ascii="Arial" w:hAnsi="Arial" w:cs="Arial"/>
          <w:b/>
          <w:bCs/>
          <w:sz w:val="22"/>
          <w:szCs w:val="22"/>
        </w:rPr>
        <w:t>§ 5</w:t>
      </w:r>
    </w:p>
    <w:p w14:paraId="41114AFF" w14:textId="77777777" w:rsidR="00371394" w:rsidRPr="00EF3FEB" w:rsidRDefault="00EF3FEB" w:rsidP="00EF3FEB">
      <w:pPr>
        <w:autoSpaceDE w:val="0"/>
        <w:autoSpaceDN w:val="0"/>
        <w:adjustRightInd w:val="0"/>
        <w:spacing w:line="276" w:lineRule="auto"/>
        <w:jc w:val="center"/>
        <w:rPr>
          <w:rFonts w:ascii="Arial" w:hAnsi="Arial" w:cs="Arial"/>
          <w:b/>
          <w:bCs/>
          <w:sz w:val="22"/>
          <w:szCs w:val="22"/>
        </w:rPr>
      </w:pPr>
      <w:r w:rsidRPr="00EF3FEB">
        <w:rPr>
          <w:rFonts w:ascii="Arial" w:hAnsi="Arial" w:cs="Arial"/>
          <w:b/>
          <w:bCs/>
          <w:sz w:val="22"/>
          <w:szCs w:val="22"/>
        </w:rPr>
        <w:t>WYMAGANIA MATERIAŁOWE</w:t>
      </w:r>
    </w:p>
    <w:p w14:paraId="4F76FE9D"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 xml:space="preserve">Wykonawca zobowiązuje się wykonać przedmiot </w:t>
      </w:r>
      <w:r w:rsidR="00CA6F3F" w:rsidRPr="00EF3FEB">
        <w:rPr>
          <w:rFonts w:ascii="Arial" w:hAnsi="Arial" w:cs="Arial"/>
          <w:sz w:val="22"/>
          <w:szCs w:val="22"/>
        </w:rPr>
        <w:t>zamówień cząstkowych</w:t>
      </w:r>
      <w:r w:rsidRPr="00EF3FEB">
        <w:rPr>
          <w:rFonts w:ascii="Arial" w:hAnsi="Arial" w:cs="Arial"/>
          <w:sz w:val="22"/>
          <w:szCs w:val="22"/>
        </w:rPr>
        <w:t xml:space="preserve"> z materiałów własnych lub z materiałów Zamawiającego.</w:t>
      </w:r>
    </w:p>
    <w:p w14:paraId="2312AF0B"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Wyroby, które Wykonawca wykorzysta do wy</w:t>
      </w:r>
      <w:r w:rsidR="0099596C">
        <w:rPr>
          <w:rFonts w:ascii="Arial" w:hAnsi="Arial" w:cs="Arial"/>
          <w:sz w:val="22"/>
          <w:szCs w:val="22"/>
        </w:rPr>
        <w:t>konywania przedmiotu umowy muszą</w:t>
      </w:r>
      <w:r w:rsidRPr="00EF3FEB">
        <w:rPr>
          <w:rFonts w:ascii="Arial" w:hAnsi="Arial" w:cs="Arial"/>
          <w:sz w:val="22"/>
          <w:szCs w:val="22"/>
        </w:rPr>
        <w:t xml:space="preserve"> spełniać wymagania określone w ustawie z dnia 16 kwietnia</w:t>
      </w:r>
      <w:r w:rsidR="00CA6F3F" w:rsidRPr="00EF3FEB">
        <w:rPr>
          <w:rFonts w:ascii="Arial" w:hAnsi="Arial" w:cs="Arial"/>
          <w:sz w:val="22"/>
          <w:szCs w:val="22"/>
        </w:rPr>
        <w:t xml:space="preserve"> 2004 r. o wyrobach budowlanych,</w:t>
      </w:r>
      <w:r w:rsidRPr="00EF3FEB">
        <w:rPr>
          <w:rFonts w:ascii="Arial" w:hAnsi="Arial" w:cs="Arial"/>
          <w:sz w:val="22"/>
          <w:szCs w:val="22"/>
        </w:rPr>
        <w:t xml:space="preserve"> odpowiadać normom oraz posiadać stosowne atesty, aprobaty i deklaracje zgodności.</w:t>
      </w:r>
    </w:p>
    <w:p w14:paraId="1ED202F4"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Bieżące pomiary i badania jakościowe wbudowanych materiałów oraz robót prowadzone będą na koszt Wykonawcy.</w:t>
      </w:r>
    </w:p>
    <w:p w14:paraId="79C808D4"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Jeżeli Zamawiający zarządzi przeprowadzenie dodatkowych badań jakości</w:t>
      </w:r>
      <w:r w:rsidR="00CA6F3F" w:rsidRPr="00EF3FEB">
        <w:rPr>
          <w:rFonts w:ascii="Arial" w:hAnsi="Arial" w:cs="Arial"/>
          <w:sz w:val="22"/>
          <w:szCs w:val="22"/>
        </w:rPr>
        <w:t xml:space="preserve"> </w:t>
      </w:r>
      <w:r w:rsidRPr="00EF3FEB">
        <w:rPr>
          <w:rFonts w:ascii="Arial" w:hAnsi="Arial" w:cs="Arial"/>
          <w:sz w:val="22"/>
          <w:szCs w:val="22"/>
        </w:rPr>
        <w:t>wbudowanych materiałów, a ich wynik wykaże, że materi</w:t>
      </w:r>
      <w:r w:rsidR="0099596C">
        <w:rPr>
          <w:rFonts w:ascii="Arial" w:hAnsi="Arial" w:cs="Arial"/>
          <w:sz w:val="22"/>
          <w:szCs w:val="22"/>
        </w:rPr>
        <w:t xml:space="preserve">ały bądź roboty nie są zgodne </w:t>
      </w:r>
      <w:r w:rsidR="0099596C" w:rsidRPr="0099596C">
        <w:rPr>
          <w:rFonts w:ascii="Arial" w:hAnsi="Arial" w:cs="Arial"/>
          <w:color w:val="000000" w:themeColor="text1"/>
          <w:sz w:val="22"/>
          <w:szCs w:val="22"/>
        </w:rPr>
        <w:t>z</w:t>
      </w:r>
      <w:r w:rsidRPr="0099596C">
        <w:rPr>
          <w:rFonts w:ascii="Arial" w:hAnsi="Arial" w:cs="Arial"/>
          <w:color w:val="000000" w:themeColor="text1"/>
          <w:sz w:val="22"/>
          <w:szCs w:val="22"/>
        </w:rPr>
        <w:t xml:space="preserve"> SIWZ, to koszty tych badań poniesie Wykonawca. Natomiast, je</w:t>
      </w:r>
      <w:r w:rsidR="0099596C" w:rsidRPr="0099596C">
        <w:rPr>
          <w:rFonts w:ascii="Arial" w:hAnsi="Arial" w:cs="Arial"/>
          <w:color w:val="000000" w:themeColor="text1"/>
          <w:sz w:val="22"/>
          <w:szCs w:val="22"/>
        </w:rPr>
        <w:t>żeli wyniki badan będą zgodne z</w:t>
      </w:r>
      <w:r w:rsidRPr="0099596C">
        <w:rPr>
          <w:rFonts w:ascii="Arial" w:hAnsi="Arial" w:cs="Arial"/>
          <w:color w:val="000000" w:themeColor="text1"/>
          <w:sz w:val="22"/>
          <w:szCs w:val="22"/>
        </w:rPr>
        <w:t xml:space="preserve"> SIWZ to </w:t>
      </w:r>
      <w:r w:rsidRPr="00EF3FEB">
        <w:rPr>
          <w:rFonts w:ascii="Arial" w:hAnsi="Arial" w:cs="Arial"/>
          <w:sz w:val="22"/>
          <w:szCs w:val="22"/>
        </w:rPr>
        <w:t>koszty badań ponosi Zamawiający.</w:t>
      </w:r>
    </w:p>
    <w:p w14:paraId="0A07A415"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W sytuacji, o której mowa w ust. 4 zdanie 1, Wykonawca zobowiązany będzie do ponownego wykonania tego zakresu robót przy zastosowaniu materiałów właściwych – na własny koszt.</w:t>
      </w:r>
    </w:p>
    <w:p w14:paraId="622E5EDE"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 xml:space="preserve">Na wniosek Zamawiającego Wykonawca ma obowiązek podać dane dotyczące dostawców </w:t>
      </w:r>
      <w:r w:rsidRPr="00EF3FEB">
        <w:rPr>
          <w:rFonts w:ascii="Arial" w:hAnsi="Arial" w:cs="Arial"/>
          <w:sz w:val="22"/>
          <w:szCs w:val="22"/>
        </w:rPr>
        <w:br/>
        <w:t>i producentów materiałów i urządzeń (nazwa firmy, adres, telefon).</w:t>
      </w:r>
    </w:p>
    <w:p w14:paraId="27FA4F0E"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Na wniosek Zamawiającego Wykonawca ma obowiązek udokumentować ilość i wartość nabytych materiałów (faktury zakupu).</w:t>
      </w:r>
    </w:p>
    <w:p w14:paraId="48B78ED9"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Sposób zagospodarowania ewentualnych materiałów z odzysku (z podaniem ilości i rodzaju materiału) należy każdorazowo uzgodnić z Zamawiającym poprzez spisanie stosownych protokołów odzysku materiałów.</w:t>
      </w:r>
    </w:p>
    <w:p w14:paraId="44EFEE9A" w14:textId="77777777" w:rsidR="00371394" w:rsidRPr="00EF3FEB" w:rsidRDefault="00371394" w:rsidP="003815AB">
      <w:pPr>
        <w:numPr>
          <w:ilvl w:val="0"/>
          <w:numId w:val="42"/>
        </w:numPr>
        <w:suppressAutoHyphens/>
        <w:spacing w:line="276" w:lineRule="auto"/>
        <w:ind w:left="284" w:hanging="284"/>
        <w:jc w:val="both"/>
        <w:rPr>
          <w:rFonts w:ascii="Arial" w:hAnsi="Arial" w:cs="Arial"/>
          <w:sz w:val="22"/>
          <w:szCs w:val="22"/>
        </w:rPr>
      </w:pPr>
      <w:r w:rsidRPr="00EF3FEB">
        <w:rPr>
          <w:rFonts w:ascii="Arial" w:hAnsi="Arial" w:cs="Arial"/>
          <w:sz w:val="22"/>
          <w:szCs w:val="22"/>
        </w:rPr>
        <w:t>Wykonawca zobowiązany jest w pierwszej kolejności wbudować materiały Zamawiającego (materiały z odzysku oraz z magazynu Zamawiającego), których rodzaj i ilość określona będzie w trakcie realizacji przez inspektora nadzoru.</w:t>
      </w:r>
    </w:p>
    <w:p w14:paraId="43A166A2" w14:textId="77777777" w:rsidR="00EF3FEB" w:rsidRDefault="00EF3FEB" w:rsidP="00EF3FEB">
      <w:pPr>
        <w:widowControl w:val="0"/>
        <w:tabs>
          <w:tab w:val="left" w:pos="4253"/>
        </w:tabs>
        <w:suppressAutoHyphens/>
        <w:spacing w:line="276" w:lineRule="auto"/>
        <w:jc w:val="center"/>
        <w:rPr>
          <w:rFonts w:ascii="Arial" w:hAnsi="Arial" w:cs="Arial"/>
          <w:b/>
          <w:sz w:val="22"/>
          <w:szCs w:val="22"/>
        </w:rPr>
      </w:pPr>
    </w:p>
    <w:p w14:paraId="21EB22C7" w14:textId="77777777" w:rsidR="00E349FD" w:rsidRPr="00EF3FEB" w:rsidRDefault="00074B12"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 6</w:t>
      </w:r>
    </w:p>
    <w:p w14:paraId="54A20289" w14:textId="77777777" w:rsidR="00E349FD" w:rsidRPr="00EF3FEB" w:rsidRDefault="00E349FD" w:rsidP="00EF3FEB">
      <w:pPr>
        <w:widowControl w:val="0"/>
        <w:tabs>
          <w:tab w:val="left" w:pos="4253"/>
        </w:tabs>
        <w:suppressAutoHyphens/>
        <w:spacing w:line="276" w:lineRule="auto"/>
        <w:jc w:val="center"/>
        <w:rPr>
          <w:rFonts w:ascii="Arial" w:hAnsi="Arial" w:cs="Arial"/>
          <w:b/>
          <w:bCs/>
          <w:iCs/>
          <w:color w:val="000000" w:themeColor="text1"/>
          <w:sz w:val="22"/>
          <w:szCs w:val="22"/>
        </w:rPr>
      </w:pPr>
      <w:r w:rsidRPr="00EF3FEB">
        <w:rPr>
          <w:rFonts w:ascii="Arial" w:hAnsi="Arial" w:cs="Arial"/>
          <w:b/>
          <w:bCs/>
          <w:iCs/>
          <w:color w:val="000000" w:themeColor="text1"/>
          <w:sz w:val="22"/>
          <w:szCs w:val="22"/>
        </w:rPr>
        <w:t>OBOWIĄZKI ZAMAWIAJĄCEGO</w:t>
      </w:r>
    </w:p>
    <w:p w14:paraId="66481E3B" w14:textId="77777777" w:rsidR="008F242A" w:rsidRPr="00EF3FEB" w:rsidRDefault="008F242A" w:rsidP="004A558A">
      <w:pPr>
        <w:pStyle w:val="Bezodstpw"/>
        <w:numPr>
          <w:ilvl w:val="0"/>
          <w:numId w:val="17"/>
        </w:numPr>
        <w:spacing w:after="0" w:line="276" w:lineRule="auto"/>
        <w:ind w:left="300" w:hanging="284"/>
        <w:jc w:val="both"/>
        <w:rPr>
          <w:rFonts w:ascii="Arial" w:hAnsi="Arial" w:cs="Arial"/>
          <w:sz w:val="22"/>
        </w:rPr>
      </w:pPr>
      <w:r w:rsidRPr="00EF3FEB">
        <w:rPr>
          <w:rFonts w:ascii="Arial" w:hAnsi="Arial" w:cs="Arial"/>
          <w:sz w:val="22"/>
        </w:rPr>
        <w:t xml:space="preserve">Zamawiający zobowiązuje się wobec Wykonawcy do dokonania wymaganych przez właściwe przepisy czynności związanych z przygotowaniem i nadzorowaniem robót w </w:t>
      </w:r>
      <w:r w:rsidRPr="00EF3FEB">
        <w:rPr>
          <w:rFonts w:ascii="Arial" w:hAnsi="Arial" w:cs="Arial"/>
          <w:sz w:val="22"/>
        </w:rPr>
        <w:lastRenderedPageBreak/>
        <w:t>terminach i na zasadach określonych w umowie, na podstawie art. 647 ustawy - Kodeks Cywilny i ustawy - Prawo budowlane. Do obowiązków Zamawiającego należy w szczególności:</w:t>
      </w:r>
    </w:p>
    <w:p w14:paraId="77BC9CD0" w14:textId="77777777" w:rsidR="006333C7" w:rsidRPr="00D409B3" w:rsidRDefault="006333C7" w:rsidP="004A558A">
      <w:pPr>
        <w:pStyle w:val="Standard"/>
        <w:numPr>
          <w:ilvl w:val="1"/>
          <w:numId w:val="15"/>
        </w:numPr>
        <w:tabs>
          <w:tab w:val="left" w:pos="8542"/>
        </w:tabs>
        <w:spacing w:after="0"/>
        <w:ind w:right="20"/>
        <w:jc w:val="both"/>
        <w:rPr>
          <w:rFonts w:ascii="Arial" w:hAnsi="Arial" w:cs="Arial"/>
          <w:color w:val="000000" w:themeColor="text1"/>
          <w:sz w:val="22"/>
          <w:szCs w:val="22"/>
        </w:rPr>
      </w:pPr>
      <w:r w:rsidRPr="00EF3FEB">
        <w:rPr>
          <w:rFonts w:ascii="Arial" w:hAnsi="Arial" w:cs="Arial"/>
          <w:color w:val="000000" w:themeColor="text1"/>
          <w:sz w:val="22"/>
          <w:szCs w:val="22"/>
        </w:rPr>
        <w:t xml:space="preserve">określanie </w:t>
      </w:r>
      <w:r w:rsidR="00E77B53">
        <w:rPr>
          <w:rFonts w:ascii="Arial" w:hAnsi="Arial" w:cs="Arial"/>
          <w:color w:val="000000" w:themeColor="text1"/>
          <w:sz w:val="22"/>
          <w:szCs w:val="22"/>
        </w:rPr>
        <w:t>w poszczególnych Z</w:t>
      </w:r>
      <w:r w:rsidRPr="00EF3FEB">
        <w:rPr>
          <w:rFonts w:ascii="Arial" w:hAnsi="Arial" w:cs="Arial"/>
          <w:color w:val="000000" w:themeColor="text1"/>
          <w:sz w:val="22"/>
          <w:szCs w:val="22"/>
        </w:rPr>
        <w:t>leceniach zakresu robót objętych zamówieniem cząstkowym, miejsca i terminu jego wykonania</w:t>
      </w:r>
      <w:r w:rsidRPr="00D409B3">
        <w:rPr>
          <w:rFonts w:ascii="Arial" w:hAnsi="Arial" w:cs="Arial"/>
          <w:color w:val="000000" w:themeColor="text1"/>
          <w:sz w:val="22"/>
          <w:szCs w:val="22"/>
        </w:rPr>
        <w:t xml:space="preserve">; </w:t>
      </w:r>
    </w:p>
    <w:p w14:paraId="19D8E089" w14:textId="59B5C9D1" w:rsidR="008F242A" w:rsidRPr="00B27BE6" w:rsidRDefault="008F242A" w:rsidP="004A558A">
      <w:pPr>
        <w:pStyle w:val="Standard"/>
        <w:numPr>
          <w:ilvl w:val="1"/>
          <w:numId w:val="15"/>
        </w:numPr>
        <w:tabs>
          <w:tab w:val="left" w:pos="8542"/>
        </w:tabs>
        <w:spacing w:after="0"/>
        <w:ind w:right="20"/>
        <w:jc w:val="both"/>
        <w:rPr>
          <w:rFonts w:ascii="Arial" w:hAnsi="Arial" w:cs="Arial"/>
          <w:color w:val="000000" w:themeColor="text1"/>
          <w:sz w:val="22"/>
          <w:szCs w:val="22"/>
        </w:rPr>
      </w:pPr>
      <w:r w:rsidRPr="007F2462">
        <w:rPr>
          <w:rFonts w:ascii="Arial" w:hAnsi="Arial" w:cs="Arial"/>
          <w:color w:val="000000" w:themeColor="text1"/>
          <w:sz w:val="22"/>
          <w:szCs w:val="22"/>
        </w:rPr>
        <w:t xml:space="preserve">przekazanie terenu </w:t>
      </w:r>
      <w:r w:rsidR="001C1F36" w:rsidRPr="007F2462">
        <w:rPr>
          <w:rFonts w:ascii="Arial" w:hAnsi="Arial" w:cs="Arial"/>
          <w:color w:val="000000" w:themeColor="text1"/>
          <w:sz w:val="22"/>
          <w:szCs w:val="22"/>
        </w:rPr>
        <w:t>robót</w:t>
      </w:r>
      <w:r w:rsidRPr="00B27BE6">
        <w:rPr>
          <w:rFonts w:ascii="Arial" w:hAnsi="Arial" w:cs="Arial"/>
          <w:color w:val="000000" w:themeColor="text1"/>
          <w:sz w:val="22"/>
          <w:szCs w:val="22"/>
        </w:rPr>
        <w:t>;</w:t>
      </w:r>
    </w:p>
    <w:p w14:paraId="302A9CBF" w14:textId="77777777" w:rsidR="003B6BD3" w:rsidRPr="00EF3FEB" w:rsidRDefault="008F242A"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zapewnienie nadzoru inwestorskiego;</w:t>
      </w:r>
    </w:p>
    <w:p w14:paraId="6DCC0EF8" w14:textId="77777777" w:rsidR="003B6BD3" w:rsidRPr="00EF3FEB" w:rsidRDefault="003B6BD3"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 xml:space="preserve">sprawdzanie </w:t>
      </w:r>
      <w:r w:rsidR="005C2CC1" w:rsidRPr="00EF3FEB">
        <w:rPr>
          <w:rFonts w:ascii="Arial" w:hAnsi="Arial" w:cs="Arial"/>
          <w:sz w:val="22"/>
          <w:szCs w:val="22"/>
        </w:rPr>
        <w:t xml:space="preserve">i zatwierdzanie </w:t>
      </w:r>
      <w:r w:rsidR="0076756F">
        <w:rPr>
          <w:rFonts w:ascii="Arial" w:hAnsi="Arial" w:cs="Arial"/>
          <w:sz w:val="22"/>
          <w:szCs w:val="22"/>
        </w:rPr>
        <w:t>księgi</w:t>
      </w:r>
      <w:r w:rsidRPr="00EF3FEB">
        <w:rPr>
          <w:rFonts w:ascii="Arial" w:hAnsi="Arial" w:cs="Arial"/>
          <w:sz w:val="22"/>
          <w:szCs w:val="22"/>
        </w:rPr>
        <w:t xml:space="preserve"> obmiaru w terminie 5 dni roboczych od daty przekazania;</w:t>
      </w:r>
    </w:p>
    <w:p w14:paraId="48673A27" w14:textId="77777777" w:rsidR="003B6BD3" w:rsidRPr="00EF3FEB" w:rsidRDefault="003B6BD3"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sprawdzanie i zatwierdzanie kosztorysów powykonawczych, opracowanych na podstawie książki obmiaru w terminie 10 dni roboczych;</w:t>
      </w:r>
    </w:p>
    <w:p w14:paraId="3B2EBFF6" w14:textId="77777777" w:rsidR="008F242A" w:rsidRPr="00EF3FEB" w:rsidRDefault="008F242A"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dokonywanie odbiorów robót;</w:t>
      </w:r>
    </w:p>
    <w:p w14:paraId="0B871963" w14:textId="77777777" w:rsidR="008F242A" w:rsidRPr="00EF3FEB" w:rsidRDefault="008F242A" w:rsidP="004A558A">
      <w:pPr>
        <w:pStyle w:val="Standard"/>
        <w:numPr>
          <w:ilvl w:val="1"/>
          <w:numId w:val="15"/>
        </w:numPr>
        <w:tabs>
          <w:tab w:val="left" w:pos="8542"/>
        </w:tabs>
        <w:spacing w:after="0"/>
        <w:ind w:right="20"/>
        <w:jc w:val="both"/>
        <w:rPr>
          <w:rFonts w:ascii="Arial" w:hAnsi="Arial" w:cs="Arial"/>
          <w:sz w:val="22"/>
          <w:szCs w:val="22"/>
        </w:rPr>
      </w:pPr>
      <w:r w:rsidRPr="00EF3FEB">
        <w:rPr>
          <w:rFonts w:ascii="Arial" w:hAnsi="Arial" w:cs="Arial"/>
          <w:sz w:val="22"/>
          <w:szCs w:val="22"/>
        </w:rPr>
        <w:t>zapła</w:t>
      </w:r>
      <w:r w:rsidRPr="0083688A">
        <w:rPr>
          <w:rFonts w:ascii="Arial" w:hAnsi="Arial" w:cs="Arial"/>
          <w:color w:val="000000" w:themeColor="text1"/>
          <w:sz w:val="22"/>
          <w:szCs w:val="22"/>
        </w:rPr>
        <w:t>t</w:t>
      </w:r>
      <w:r w:rsidR="007A6111" w:rsidRPr="0083688A">
        <w:rPr>
          <w:rFonts w:ascii="Arial" w:hAnsi="Arial" w:cs="Arial"/>
          <w:color w:val="000000" w:themeColor="text1"/>
          <w:sz w:val="22"/>
          <w:szCs w:val="22"/>
        </w:rPr>
        <w:t>y</w:t>
      </w:r>
      <w:r w:rsidRPr="00EF3FEB">
        <w:rPr>
          <w:rFonts w:ascii="Arial" w:hAnsi="Arial" w:cs="Arial"/>
          <w:sz w:val="22"/>
          <w:szCs w:val="22"/>
        </w:rPr>
        <w:t xml:space="preserve"> Wykonawcy umówionego wynagrodzenia.</w:t>
      </w:r>
    </w:p>
    <w:p w14:paraId="58E59659" w14:textId="77777777" w:rsidR="0032404C" w:rsidRPr="00EF3FEB" w:rsidRDefault="008F242A" w:rsidP="004A558A">
      <w:pPr>
        <w:pStyle w:val="Standard"/>
        <w:numPr>
          <w:ilvl w:val="0"/>
          <w:numId w:val="16"/>
        </w:numPr>
        <w:spacing w:after="0"/>
        <w:ind w:left="284" w:right="20" w:hanging="284"/>
        <w:jc w:val="both"/>
        <w:rPr>
          <w:rFonts w:ascii="Arial" w:hAnsi="Arial" w:cs="Arial"/>
          <w:sz w:val="22"/>
          <w:szCs w:val="22"/>
        </w:rPr>
      </w:pPr>
      <w:r w:rsidRPr="00EF3FEB">
        <w:rPr>
          <w:rFonts w:ascii="Arial" w:hAnsi="Arial" w:cs="Arial"/>
          <w:sz w:val="22"/>
          <w:szCs w:val="22"/>
        </w:rPr>
        <w:t>Osoba odpowiedzialna za kontakt z Wykonawcą ze strony Zamawiającego: …………………...</w:t>
      </w:r>
    </w:p>
    <w:p w14:paraId="7AC5B4B0" w14:textId="77777777" w:rsidR="0032404C" w:rsidRPr="00EF3FEB" w:rsidRDefault="0032404C" w:rsidP="004A558A">
      <w:pPr>
        <w:pStyle w:val="Standard"/>
        <w:numPr>
          <w:ilvl w:val="0"/>
          <w:numId w:val="16"/>
        </w:numPr>
        <w:spacing w:after="0"/>
        <w:ind w:left="284" w:right="20" w:hanging="284"/>
        <w:jc w:val="both"/>
        <w:rPr>
          <w:rFonts w:ascii="Arial" w:hAnsi="Arial" w:cs="Arial"/>
          <w:sz w:val="22"/>
          <w:szCs w:val="22"/>
        </w:rPr>
      </w:pPr>
      <w:r w:rsidRPr="00EF3FEB">
        <w:rPr>
          <w:rFonts w:ascii="Arial" w:hAnsi="Arial" w:cs="Arial"/>
          <w:sz w:val="22"/>
          <w:szCs w:val="22"/>
        </w:rPr>
        <w:t xml:space="preserve">Zamawiający wyznacza do pełnienia funkcji inspektora nadzoru p. </w:t>
      </w:r>
      <w:r w:rsidRPr="00EF3FEB">
        <w:rPr>
          <w:rFonts w:ascii="Arial" w:hAnsi="Arial" w:cs="Arial"/>
          <w:b/>
          <w:sz w:val="22"/>
          <w:szCs w:val="22"/>
        </w:rPr>
        <w:t xml:space="preserve">……………………….. </w:t>
      </w:r>
      <w:r w:rsidRPr="00EF3FEB">
        <w:rPr>
          <w:rFonts w:ascii="Arial" w:hAnsi="Arial" w:cs="Arial"/>
          <w:sz w:val="22"/>
          <w:szCs w:val="22"/>
        </w:rPr>
        <w:t xml:space="preserve"> </w:t>
      </w:r>
      <w:r w:rsidRPr="00A114A7">
        <w:rPr>
          <w:rFonts w:ascii="Arial" w:hAnsi="Arial" w:cs="Arial"/>
          <w:color w:val="auto"/>
          <w:sz w:val="22"/>
          <w:szCs w:val="22"/>
        </w:rPr>
        <w:t xml:space="preserve">a w razie jego nieobecności p. </w:t>
      </w:r>
      <w:r w:rsidRPr="00A114A7">
        <w:rPr>
          <w:rFonts w:ascii="Arial" w:hAnsi="Arial" w:cs="Arial"/>
          <w:b/>
          <w:color w:val="auto"/>
          <w:sz w:val="22"/>
          <w:szCs w:val="22"/>
        </w:rPr>
        <w:t xml:space="preserve">……………………….. </w:t>
      </w:r>
      <w:r w:rsidRPr="00A114A7">
        <w:rPr>
          <w:rFonts w:ascii="Arial" w:hAnsi="Arial" w:cs="Arial"/>
          <w:color w:val="auto"/>
          <w:sz w:val="22"/>
          <w:szCs w:val="22"/>
        </w:rPr>
        <w:t xml:space="preserve"> </w:t>
      </w:r>
      <w:r w:rsidRPr="00A114A7">
        <w:rPr>
          <w:rFonts w:ascii="Arial" w:hAnsi="Arial" w:cs="Arial"/>
          <w:b/>
          <w:color w:val="auto"/>
          <w:sz w:val="22"/>
          <w:szCs w:val="22"/>
        </w:rPr>
        <w:t>.</w:t>
      </w:r>
      <w:r w:rsidRPr="00EF3FEB">
        <w:rPr>
          <w:rFonts w:ascii="Arial" w:hAnsi="Arial" w:cs="Arial"/>
          <w:b/>
          <w:sz w:val="22"/>
          <w:szCs w:val="22"/>
        </w:rPr>
        <w:t xml:space="preserve"> </w:t>
      </w:r>
      <w:r w:rsidRPr="00EF3FEB">
        <w:rPr>
          <w:rFonts w:ascii="Arial" w:hAnsi="Arial" w:cs="Arial"/>
          <w:sz w:val="22"/>
          <w:szCs w:val="22"/>
        </w:rPr>
        <w:t xml:space="preserve"> </w:t>
      </w:r>
    </w:p>
    <w:p w14:paraId="0DB1B469" w14:textId="77777777" w:rsidR="003B6BD3" w:rsidRPr="00EF3FEB" w:rsidRDefault="008F242A" w:rsidP="004A558A">
      <w:pPr>
        <w:pStyle w:val="Akapitzlist"/>
        <w:widowControl w:val="0"/>
        <w:numPr>
          <w:ilvl w:val="0"/>
          <w:numId w:val="16"/>
        </w:numPr>
        <w:autoSpaceDN w:val="0"/>
        <w:spacing w:line="276" w:lineRule="auto"/>
        <w:ind w:left="284" w:hanging="284"/>
        <w:contextualSpacing w:val="0"/>
        <w:jc w:val="both"/>
        <w:textAlignment w:val="baseline"/>
        <w:rPr>
          <w:rFonts w:ascii="Arial" w:hAnsi="Arial" w:cs="Arial"/>
          <w:sz w:val="22"/>
          <w:szCs w:val="22"/>
        </w:rPr>
      </w:pPr>
      <w:r w:rsidRPr="00EF3FEB">
        <w:rPr>
          <w:rFonts w:ascii="Arial" w:hAnsi="Arial" w:cs="Arial"/>
          <w:color w:val="00000A"/>
          <w:sz w:val="22"/>
          <w:szCs w:val="22"/>
        </w:rPr>
        <w:t>Zamawiającemu przysługuje uprawnienie do zmiany osoby wskazanej w ust. 2. O dokonaniu zmiany Zamawiający powiadomi na piśmie Wykonawcę przed dokonaniem zmiany. Zmiana ta nie wymaga aneksu do niniejszej umowy.</w:t>
      </w:r>
    </w:p>
    <w:p w14:paraId="7562C5FB" w14:textId="77777777" w:rsidR="00E349FD" w:rsidRPr="00EF3FEB" w:rsidRDefault="00E349FD" w:rsidP="00EF3FEB">
      <w:pPr>
        <w:widowControl w:val="0"/>
        <w:tabs>
          <w:tab w:val="left" w:pos="4253"/>
        </w:tabs>
        <w:suppressAutoHyphens/>
        <w:spacing w:line="276" w:lineRule="auto"/>
        <w:jc w:val="center"/>
        <w:rPr>
          <w:rFonts w:ascii="Arial" w:hAnsi="Arial" w:cs="Arial"/>
          <w:b/>
          <w:sz w:val="22"/>
          <w:szCs w:val="22"/>
        </w:rPr>
      </w:pPr>
    </w:p>
    <w:p w14:paraId="695223F8" w14:textId="77777777" w:rsidR="00E349FD" w:rsidRPr="00EF3FEB" w:rsidRDefault="00074B12" w:rsidP="00EF3FEB">
      <w:pPr>
        <w:widowControl w:val="0"/>
        <w:tabs>
          <w:tab w:val="left" w:pos="4253"/>
        </w:tabs>
        <w:suppressAutoHyphens/>
        <w:spacing w:line="276" w:lineRule="auto"/>
        <w:jc w:val="center"/>
        <w:rPr>
          <w:rFonts w:ascii="Arial" w:hAnsi="Arial" w:cs="Arial"/>
          <w:b/>
          <w:sz w:val="22"/>
          <w:szCs w:val="22"/>
        </w:rPr>
      </w:pPr>
      <w:r w:rsidRPr="00EF3FEB">
        <w:rPr>
          <w:rFonts w:ascii="Arial" w:hAnsi="Arial" w:cs="Arial"/>
          <w:b/>
          <w:sz w:val="22"/>
          <w:szCs w:val="22"/>
        </w:rPr>
        <w:t>§ 7</w:t>
      </w:r>
    </w:p>
    <w:p w14:paraId="0F3ACF9E" w14:textId="77777777" w:rsidR="00E349FD" w:rsidRPr="00EF3FEB" w:rsidRDefault="00E349FD" w:rsidP="00EF3FEB">
      <w:pPr>
        <w:pStyle w:val="Tretekstu"/>
        <w:widowControl/>
        <w:suppressAutoHyphens w:val="0"/>
        <w:spacing w:after="0"/>
        <w:jc w:val="center"/>
        <w:rPr>
          <w:rFonts w:cs="Arial"/>
          <w:bCs w:val="0"/>
          <w:i w:val="0"/>
          <w:iCs w:val="0"/>
          <w:color w:val="000000" w:themeColor="text1"/>
          <w:sz w:val="22"/>
          <w:szCs w:val="22"/>
        </w:rPr>
      </w:pPr>
      <w:r w:rsidRPr="00EF3FEB">
        <w:rPr>
          <w:rFonts w:cs="Arial"/>
          <w:bCs w:val="0"/>
          <w:i w:val="0"/>
          <w:iCs w:val="0"/>
          <w:color w:val="000000" w:themeColor="text1"/>
          <w:sz w:val="22"/>
          <w:szCs w:val="22"/>
        </w:rPr>
        <w:t>OBOWIĄZKI WYKONAWCY</w:t>
      </w:r>
    </w:p>
    <w:p w14:paraId="5E3B90CD" w14:textId="43848139" w:rsidR="008F242A" w:rsidRPr="00EF3FEB" w:rsidRDefault="00600B22" w:rsidP="004A558A">
      <w:pPr>
        <w:pStyle w:val="Bezodstpw"/>
        <w:numPr>
          <w:ilvl w:val="0"/>
          <w:numId w:val="6"/>
        </w:numPr>
        <w:spacing w:after="0" w:line="276" w:lineRule="auto"/>
        <w:ind w:left="284" w:hanging="284"/>
        <w:jc w:val="both"/>
        <w:rPr>
          <w:rFonts w:ascii="Arial" w:hAnsi="Arial" w:cs="Arial"/>
          <w:color w:val="FF0000"/>
          <w:sz w:val="22"/>
        </w:rPr>
      </w:pPr>
      <w:r w:rsidRPr="00BA0FEB">
        <w:rPr>
          <w:rFonts w:ascii="Arial" w:hAnsi="Arial" w:cs="Arial"/>
          <w:color w:val="000000" w:themeColor="text1"/>
          <w:sz w:val="22"/>
        </w:rPr>
        <w:t xml:space="preserve">W ramach </w:t>
      </w:r>
      <w:r w:rsidR="006E094C" w:rsidRPr="00BA0FEB">
        <w:rPr>
          <w:rFonts w:ascii="Arial" w:hAnsi="Arial" w:cs="Arial"/>
          <w:color w:val="000000" w:themeColor="text1"/>
          <w:sz w:val="22"/>
        </w:rPr>
        <w:t>cen jednostkowych określonych w Kosztorysie Ofertowym lub ustalonych zgodnie z §3 ust. 1</w:t>
      </w:r>
      <w:r w:rsidR="000F52B4">
        <w:rPr>
          <w:rFonts w:ascii="Arial" w:hAnsi="Arial" w:cs="Arial"/>
          <w:color w:val="000000" w:themeColor="text1"/>
          <w:sz w:val="22"/>
        </w:rPr>
        <w:t>0</w:t>
      </w:r>
      <w:r w:rsidR="00BA0FEB" w:rsidRPr="00BA0FEB">
        <w:rPr>
          <w:rFonts w:ascii="Arial" w:hAnsi="Arial" w:cs="Arial"/>
          <w:color w:val="000000" w:themeColor="text1"/>
          <w:sz w:val="22"/>
        </w:rPr>
        <w:t xml:space="preserve"> umowy </w:t>
      </w:r>
      <w:r w:rsidRPr="00BA0FEB">
        <w:rPr>
          <w:rFonts w:ascii="Arial" w:hAnsi="Arial" w:cs="Arial"/>
          <w:color w:val="000000" w:themeColor="text1"/>
          <w:sz w:val="22"/>
        </w:rPr>
        <w:t xml:space="preserve">Wykonawca zobowiązuje się wobec Zamawiającego do </w:t>
      </w:r>
      <w:r w:rsidRPr="00EF3FEB">
        <w:rPr>
          <w:rFonts w:ascii="Arial" w:hAnsi="Arial" w:cs="Arial"/>
          <w:color w:val="000000" w:themeColor="text1"/>
          <w:sz w:val="22"/>
        </w:rPr>
        <w:t>podjęcie wszelkich czynności niezbędnych do należytego wykonania Robót, a w szczególności do realizacji następujących obowiązków:</w:t>
      </w:r>
    </w:p>
    <w:p w14:paraId="2E2EEF5A" w14:textId="77777777" w:rsidR="00B62928" w:rsidRPr="00EF3FEB" w:rsidRDefault="00B62928" w:rsidP="00EF3FEB">
      <w:pPr>
        <w:pStyle w:val="Akapitzlist"/>
        <w:spacing w:line="276" w:lineRule="auto"/>
        <w:jc w:val="both"/>
        <w:rPr>
          <w:rFonts w:ascii="Arial" w:hAnsi="Arial" w:cs="Arial"/>
          <w:sz w:val="22"/>
          <w:szCs w:val="22"/>
        </w:rPr>
      </w:pPr>
    </w:p>
    <w:p w14:paraId="59A1123B" w14:textId="77777777" w:rsidR="0099596C"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 xml:space="preserve">wykonania przedmiotu </w:t>
      </w:r>
      <w:r w:rsidR="0099596C">
        <w:rPr>
          <w:rFonts w:ascii="Arial" w:hAnsi="Arial" w:cs="Arial"/>
          <w:sz w:val="22"/>
        </w:rPr>
        <w:t>zamówień cząstkowych</w:t>
      </w:r>
      <w:r w:rsidRPr="00EF3FEB">
        <w:rPr>
          <w:rFonts w:ascii="Arial" w:hAnsi="Arial" w:cs="Arial"/>
          <w:sz w:val="22"/>
        </w:rPr>
        <w:t xml:space="preserve"> w zakresie i w sposób zgodny z </w:t>
      </w:r>
      <w:r w:rsidRPr="00873BE3">
        <w:rPr>
          <w:rFonts w:ascii="Arial" w:hAnsi="Arial" w:cs="Arial"/>
          <w:color w:val="000000" w:themeColor="text1"/>
          <w:sz w:val="22"/>
        </w:rPr>
        <w:t xml:space="preserve">postanowieniami </w:t>
      </w:r>
      <w:r w:rsidR="000E23AF" w:rsidRPr="00873BE3">
        <w:rPr>
          <w:rFonts w:ascii="Arial" w:hAnsi="Arial" w:cs="Arial"/>
          <w:color w:val="000000" w:themeColor="text1"/>
          <w:sz w:val="22"/>
        </w:rPr>
        <w:t>Zlecenia i</w:t>
      </w:r>
      <w:r w:rsidR="0049408F" w:rsidRPr="00873BE3">
        <w:rPr>
          <w:rFonts w:ascii="Arial" w:hAnsi="Arial" w:cs="Arial"/>
          <w:color w:val="000000" w:themeColor="text1"/>
          <w:sz w:val="22"/>
        </w:rPr>
        <w:t xml:space="preserve"> niniejszej </w:t>
      </w:r>
      <w:r w:rsidR="000E23AF" w:rsidRPr="00873BE3">
        <w:rPr>
          <w:rFonts w:ascii="Arial" w:hAnsi="Arial" w:cs="Arial"/>
          <w:color w:val="000000" w:themeColor="text1"/>
          <w:sz w:val="22"/>
        </w:rPr>
        <w:t>umowy</w:t>
      </w:r>
      <w:r w:rsidRPr="00873BE3">
        <w:rPr>
          <w:rFonts w:ascii="Arial" w:hAnsi="Arial" w:cs="Arial"/>
          <w:color w:val="000000" w:themeColor="text1"/>
          <w:sz w:val="22"/>
        </w:rPr>
        <w:t xml:space="preserve">, </w:t>
      </w:r>
      <w:r w:rsidR="0083688A" w:rsidRPr="0083688A">
        <w:rPr>
          <w:rFonts w:ascii="Arial" w:hAnsi="Arial" w:cs="Arial"/>
          <w:color w:val="000000" w:themeColor="text1"/>
          <w:sz w:val="22"/>
        </w:rPr>
        <w:t xml:space="preserve">posiadaną </w:t>
      </w:r>
      <w:r w:rsidR="00873BE3" w:rsidRPr="0083688A">
        <w:rPr>
          <w:rFonts w:ascii="Arial" w:hAnsi="Arial" w:cs="Arial"/>
          <w:color w:val="000000" w:themeColor="text1"/>
          <w:sz w:val="22"/>
        </w:rPr>
        <w:t xml:space="preserve">dokumentacją projektową, </w:t>
      </w:r>
      <w:r w:rsidRPr="0083688A">
        <w:rPr>
          <w:rFonts w:ascii="Arial" w:hAnsi="Arial" w:cs="Arial"/>
          <w:color w:val="000000" w:themeColor="text1"/>
          <w:sz w:val="22"/>
        </w:rPr>
        <w:t>SIWZ wraz z wyjaśnieniami i wprowadzonymi modyfikacjami,</w:t>
      </w:r>
      <w:r w:rsidR="000E23AF" w:rsidRPr="0083688A">
        <w:rPr>
          <w:rFonts w:ascii="Arial" w:hAnsi="Arial" w:cs="Arial"/>
          <w:color w:val="000000" w:themeColor="text1"/>
          <w:sz w:val="22"/>
        </w:rPr>
        <w:t xml:space="preserve"> w tym Specyfikacjami </w:t>
      </w:r>
      <w:r w:rsidR="000E23AF" w:rsidRPr="00EF3FEB">
        <w:rPr>
          <w:rFonts w:ascii="Arial" w:hAnsi="Arial" w:cs="Arial"/>
          <w:sz w:val="22"/>
        </w:rPr>
        <w:t>technicznymi wykonania i odbioru robót budowlanych</w:t>
      </w:r>
      <w:r w:rsidR="0099596C">
        <w:rPr>
          <w:rFonts w:ascii="Arial" w:hAnsi="Arial" w:cs="Arial"/>
          <w:sz w:val="22"/>
        </w:rPr>
        <w:t xml:space="preserve"> (STWIORB)</w:t>
      </w:r>
      <w:r w:rsidR="000E23AF" w:rsidRPr="00EF3FEB">
        <w:rPr>
          <w:rFonts w:ascii="Arial" w:hAnsi="Arial" w:cs="Arial"/>
          <w:sz w:val="22"/>
        </w:rPr>
        <w:t>,</w:t>
      </w:r>
      <w:r w:rsidRPr="00EF3FEB">
        <w:rPr>
          <w:rFonts w:ascii="Arial" w:hAnsi="Arial" w:cs="Arial"/>
          <w:sz w:val="22"/>
        </w:rPr>
        <w:t xml:space="preserve"> a także zaleceniami nadzoru inwestorskiego, </w:t>
      </w:r>
      <w:r w:rsidR="000E23AF" w:rsidRPr="00EF3FEB">
        <w:rPr>
          <w:rFonts w:ascii="Arial" w:hAnsi="Arial" w:cs="Arial"/>
          <w:sz w:val="22"/>
        </w:rPr>
        <w:t>obowiązującymi przepisami prawa budowlanego oraz innymi przepisami właściwymi w przedmiocie zamówienia, przepisami techniczno-budowlanymi, obowiązującymi normami i zasadami wiedzy technicznej</w:t>
      </w:r>
      <w:r w:rsidRPr="00EF3FEB">
        <w:rPr>
          <w:rFonts w:ascii="Arial" w:hAnsi="Arial" w:cs="Arial"/>
          <w:sz w:val="22"/>
        </w:rPr>
        <w:t>;</w:t>
      </w:r>
    </w:p>
    <w:p w14:paraId="134546AA" w14:textId="77777777" w:rsidR="0099596C" w:rsidRPr="0099596C" w:rsidRDefault="0099596C" w:rsidP="004A558A">
      <w:pPr>
        <w:pStyle w:val="Bezodstpw"/>
        <w:numPr>
          <w:ilvl w:val="2"/>
          <w:numId w:val="18"/>
        </w:numPr>
        <w:spacing w:after="0" w:line="276" w:lineRule="auto"/>
        <w:ind w:left="709" w:hanging="425"/>
        <w:jc w:val="both"/>
        <w:rPr>
          <w:rFonts w:ascii="Arial" w:hAnsi="Arial" w:cs="Arial"/>
          <w:sz w:val="22"/>
        </w:rPr>
      </w:pPr>
      <w:r w:rsidRPr="0099596C">
        <w:rPr>
          <w:rFonts w:ascii="Arial" w:hAnsi="Arial" w:cs="Arial"/>
          <w:color w:val="000000" w:themeColor="text1"/>
          <w:sz w:val="22"/>
        </w:rPr>
        <w:t>wykonania</w:t>
      </w:r>
      <w:r w:rsidR="00AB01E7">
        <w:rPr>
          <w:rFonts w:ascii="Arial" w:hAnsi="Arial" w:cs="Arial"/>
          <w:color w:val="000000" w:themeColor="text1"/>
          <w:sz w:val="22"/>
        </w:rPr>
        <w:t xml:space="preserve"> zamówień</w:t>
      </w:r>
      <w:r w:rsidRPr="0099596C">
        <w:rPr>
          <w:rFonts w:ascii="Arial" w:hAnsi="Arial" w:cs="Arial"/>
          <w:color w:val="000000" w:themeColor="text1"/>
          <w:sz w:val="22"/>
        </w:rPr>
        <w:t xml:space="preserve"> przy użyciu własnych urządzeń, albo nabytych na własny koszt i własnym staraniem, albo pozostających w dyspozycji Wykonawcy na podstawie innych tytułów niż własność</w:t>
      </w:r>
      <w:r w:rsidR="00AB01E7">
        <w:rPr>
          <w:rFonts w:ascii="Arial" w:hAnsi="Arial" w:cs="Arial"/>
          <w:color w:val="000000" w:themeColor="text1"/>
          <w:sz w:val="22"/>
        </w:rPr>
        <w:t>;</w:t>
      </w:r>
    </w:p>
    <w:p w14:paraId="3EE6AE57" w14:textId="77777777" w:rsidR="00997514" w:rsidRPr="00045A0E" w:rsidRDefault="00600B22" w:rsidP="003815AB">
      <w:pPr>
        <w:pStyle w:val="Bezodstpw"/>
        <w:numPr>
          <w:ilvl w:val="2"/>
          <w:numId w:val="66"/>
        </w:numPr>
        <w:spacing w:after="0" w:line="276" w:lineRule="auto"/>
        <w:ind w:left="709" w:hanging="425"/>
        <w:jc w:val="both"/>
        <w:rPr>
          <w:rFonts w:ascii="Arial" w:eastAsia="Times New Roman" w:hAnsi="Arial" w:cs="Arial"/>
          <w:color w:val="000000" w:themeColor="text1"/>
          <w:kern w:val="0"/>
          <w:sz w:val="22"/>
        </w:rPr>
      </w:pPr>
      <w:r w:rsidRPr="00045A0E">
        <w:rPr>
          <w:rFonts w:ascii="Arial" w:hAnsi="Arial" w:cs="Arial"/>
          <w:color w:val="000000" w:themeColor="text1"/>
          <w:sz w:val="22"/>
        </w:rPr>
        <w:t xml:space="preserve">zorganizowania i prowadzenia zleconych robót z należytą starannością, z </w:t>
      </w:r>
      <w:r w:rsidRPr="00C53EE8">
        <w:rPr>
          <w:rFonts w:ascii="Arial" w:hAnsi="Arial" w:cs="Arial"/>
          <w:color w:val="000000" w:themeColor="text1"/>
          <w:sz w:val="22"/>
        </w:rPr>
        <w:t>zachowaniem procesu technologicznego,</w:t>
      </w:r>
      <w:r w:rsidR="00276995" w:rsidRPr="00C53EE8">
        <w:rPr>
          <w:rFonts w:ascii="Arial" w:hAnsi="Arial" w:cs="Arial"/>
          <w:color w:val="000000" w:themeColor="text1"/>
          <w:sz w:val="22"/>
        </w:rPr>
        <w:t xml:space="preserve"> </w:t>
      </w:r>
      <w:r w:rsidR="00276995" w:rsidRPr="00045A0E">
        <w:rPr>
          <w:rFonts w:ascii="Arial" w:eastAsia="Times New Roman" w:hAnsi="Arial" w:cs="Arial"/>
          <w:color w:val="000000" w:themeColor="text1"/>
          <w:kern w:val="0"/>
          <w:sz w:val="22"/>
        </w:rPr>
        <w:t>przy czym wykonywanie dużych zakresów prac (frezowanie i nakładki, większe powierzchnie i ilości ubytków na jednej ulicy) należy planować w wolne soboty i niedziele. Ułożenie nowej nawierzchni jezdni winno nastąpić nie później niż w ciągu 48 godzin po jej sfrezowaniu;</w:t>
      </w:r>
    </w:p>
    <w:p w14:paraId="444197BA" w14:textId="1C15333D" w:rsidR="00997514" w:rsidRPr="00045A0E" w:rsidRDefault="00997514" w:rsidP="003815AB">
      <w:pPr>
        <w:pStyle w:val="Bezodstpw"/>
        <w:numPr>
          <w:ilvl w:val="2"/>
          <w:numId w:val="66"/>
        </w:numPr>
        <w:spacing w:after="0" w:line="276" w:lineRule="auto"/>
        <w:ind w:left="709" w:hanging="425"/>
        <w:jc w:val="both"/>
        <w:rPr>
          <w:rFonts w:ascii="Arial" w:eastAsia="Times New Roman" w:hAnsi="Arial" w:cs="Arial"/>
          <w:color w:val="000000" w:themeColor="text1"/>
          <w:kern w:val="0"/>
          <w:sz w:val="22"/>
        </w:rPr>
      </w:pPr>
      <w:r w:rsidRPr="00045A0E">
        <w:rPr>
          <w:rFonts w:ascii="Arial" w:eastAsia="SimSun" w:hAnsi="Arial" w:cs="Arial"/>
          <w:color w:val="000000" w:themeColor="text1"/>
          <w:sz w:val="22"/>
          <w:lang w:bidi="hi-IN"/>
        </w:rPr>
        <w:t xml:space="preserve">od momentu przystąpienia do realizacji Zlecenia Wykonawca zachowa ciągłość realizacji robót do czasu zakończenia pełnego zakresu robót określonego w Zleceniu tj. wraz z </w:t>
      </w:r>
      <w:r w:rsidRPr="00045A0E">
        <w:rPr>
          <w:rFonts w:ascii="Arial" w:hAnsi="Arial"/>
          <w:color w:val="000000" w:themeColor="text1"/>
          <w:sz w:val="22"/>
        </w:rPr>
        <w:t xml:space="preserve">wywiezieniem odpadów. </w:t>
      </w:r>
    </w:p>
    <w:p w14:paraId="24FBA438" w14:textId="77777777" w:rsidR="00600B22" w:rsidRPr="00C53EE8" w:rsidRDefault="00276995" w:rsidP="00276995">
      <w:pPr>
        <w:pStyle w:val="Bezodstpw"/>
        <w:numPr>
          <w:ilvl w:val="2"/>
          <w:numId w:val="18"/>
        </w:numPr>
        <w:spacing w:after="0" w:line="276" w:lineRule="auto"/>
        <w:ind w:left="709" w:hanging="425"/>
        <w:jc w:val="both"/>
        <w:rPr>
          <w:rFonts w:ascii="Arial" w:hAnsi="Arial" w:cs="Arial"/>
          <w:color w:val="000000" w:themeColor="text1"/>
          <w:sz w:val="22"/>
        </w:rPr>
      </w:pPr>
      <w:r w:rsidRPr="00045A0E">
        <w:rPr>
          <w:rFonts w:ascii="Arial" w:hAnsi="Arial" w:cs="Arial"/>
          <w:color w:val="000000" w:themeColor="text1"/>
          <w:sz w:val="22"/>
        </w:rPr>
        <w:t>urządzenia na własny koszt placu i zaplecza budowy;</w:t>
      </w:r>
    </w:p>
    <w:p w14:paraId="64D7B2C9" w14:textId="77777777" w:rsidR="00C80CD0" w:rsidRPr="00C53EE8" w:rsidRDefault="00CE15FC" w:rsidP="004A558A">
      <w:pPr>
        <w:pStyle w:val="Bezodstpw"/>
        <w:numPr>
          <w:ilvl w:val="2"/>
          <w:numId w:val="18"/>
        </w:numPr>
        <w:spacing w:after="0" w:line="276" w:lineRule="auto"/>
        <w:ind w:left="709" w:hanging="425"/>
        <w:jc w:val="both"/>
        <w:rPr>
          <w:rFonts w:ascii="Arial" w:hAnsi="Arial" w:cs="Arial"/>
          <w:color w:val="000000" w:themeColor="text1"/>
          <w:sz w:val="22"/>
        </w:rPr>
      </w:pPr>
      <w:r w:rsidRPr="00C53EE8">
        <w:rPr>
          <w:rFonts w:ascii="Arial" w:hAnsi="Arial" w:cs="Arial"/>
          <w:color w:val="000000" w:themeColor="text1"/>
          <w:sz w:val="22"/>
        </w:rPr>
        <w:lastRenderedPageBreak/>
        <w:t>o</w:t>
      </w:r>
      <w:r w:rsidR="001B47AD" w:rsidRPr="00C53EE8">
        <w:rPr>
          <w:rFonts w:ascii="Arial" w:hAnsi="Arial" w:cs="Arial"/>
          <w:color w:val="000000" w:themeColor="text1"/>
          <w:sz w:val="22"/>
        </w:rPr>
        <w:t xml:space="preserve">pracowania projektów organizacji ruchu dla potrzeb prowadzonych </w:t>
      </w:r>
      <w:r w:rsidR="0099596C" w:rsidRPr="00C53EE8">
        <w:rPr>
          <w:rFonts w:ascii="Arial" w:hAnsi="Arial" w:cs="Arial"/>
          <w:color w:val="000000" w:themeColor="text1"/>
          <w:sz w:val="22"/>
        </w:rPr>
        <w:t>r</w:t>
      </w:r>
      <w:r w:rsidR="001B47AD" w:rsidRPr="00C53EE8">
        <w:rPr>
          <w:rFonts w:ascii="Arial" w:hAnsi="Arial" w:cs="Arial"/>
          <w:color w:val="000000" w:themeColor="text1"/>
          <w:sz w:val="22"/>
        </w:rPr>
        <w:t>obót, j</w:t>
      </w:r>
      <w:r w:rsidR="00C80CD0" w:rsidRPr="00C53EE8">
        <w:rPr>
          <w:rFonts w:ascii="Arial" w:hAnsi="Arial" w:cs="Arial"/>
          <w:color w:val="000000" w:themeColor="text1"/>
          <w:sz w:val="22"/>
        </w:rPr>
        <w:t>eżeli zajdzie taka konieczność;</w:t>
      </w:r>
    </w:p>
    <w:p w14:paraId="41F2BCEF" w14:textId="77777777" w:rsidR="00C80CD0" w:rsidRPr="00045A0E" w:rsidRDefault="00C80CD0" w:rsidP="004A558A">
      <w:pPr>
        <w:pStyle w:val="Bezodstpw"/>
        <w:numPr>
          <w:ilvl w:val="2"/>
          <w:numId w:val="18"/>
        </w:numPr>
        <w:spacing w:after="0" w:line="276" w:lineRule="auto"/>
        <w:ind w:left="709" w:hanging="425"/>
        <w:jc w:val="both"/>
        <w:rPr>
          <w:rFonts w:ascii="Arial" w:hAnsi="Arial" w:cs="Arial"/>
          <w:color w:val="000000" w:themeColor="text1"/>
          <w:sz w:val="22"/>
        </w:rPr>
      </w:pPr>
      <w:r w:rsidRPr="00C53EE8">
        <w:rPr>
          <w:rFonts w:ascii="Arial" w:hAnsi="Arial" w:cs="Arial"/>
          <w:color w:val="000000" w:themeColor="text1"/>
          <w:sz w:val="22"/>
        </w:rPr>
        <w:t xml:space="preserve">zorganizowania ruchu </w:t>
      </w:r>
      <w:r w:rsidRPr="00045A0E">
        <w:rPr>
          <w:rFonts w:ascii="Arial" w:hAnsi="Arial" w:cs="Arial"/>
          <w:color w:val="000000" w:themeColor="text1"/>
          <w:sz w:val="22"/>
        </w:rPr>
        <w:t>zastępczego zgodnie z wymogami obowiązującymi w tym zakresie;</w:t>
      </w:r>
    </w:p>
    <w:p w14:paraId="1846F697" w14:textId="6AB56051" w:rsidR="00C80CD0" w:rsidRPr="00045A0E" w:rsidRDefault="00C80CD0" w:rsidP="004A558A">
      <w:pPr>
        <w:pStyle w:val="Bezodstpw"/>
        <w:numPr>
          <w:ilvl w:val="2"/>
          <w:numId w:val="18"/>
        </w:numPr>
        <w:spacing w:after="0" w:line="276" w:lineRule="auto"/>
        <w:ind w:left="709" w:hanging="425"/>
        <w:jc w:val="both"/>
        <w:rPr>
          <w:rFonts w:ascii="Arial" w:hAnsi="Arial" w:cs="Arial"/>
          <w:color w:val="000000" w:themeColor="text1"/>
          <w:sz w:val="22"/>
        </w:rPr>
      </w:pPr>
      <w:r w:rsidRPr="00045A0E">
        <w:rPr>
          <w:rFonts w:ascii="Arial" w:hAnsi="Arial" w:cs="Arial"/>
          <w:color w:val="000000" w:themeColor="text1"/>
          <w:sz w:val="22"/>
        </w:rPr>
        <w:t>prowadzenia prac przy ograniczonym lokalnie ruchu</w:t>
      </w:r>
      <w:r w:rsidRPr="00402A78">
        <w:rPr>
          <w:rFonts w:ascii="Arial" w:hAnsi="Arial" w:cs="Arial"/>
          <w:color w:val="FF0000"/>
          <w:sz w:val="22"/>
        </w:rPr>
        <w:t xml:space="preserve"> </w:t>
      </w:r>
      <w:r w:rsidR="00D42C11" w:rsidRPr="00402A78">
        <w:rPr>
          <w:rFonts w:ascii="Arial" w:hAnsi="Arial" w:cs="Arial"/>
          <w:color w:val="000000" w:themeColor="text1"/>
          <w:sz w:val="22"/>
        </w:rPr>
        <w:t>kołowym i pieszym</w:t>
      </w:r>
      <w:r w:rsidRPr="00402A78">
        <w:rPr>
          <w:rFonts w:ascii="Arial" w:hAnsi="Arial" w:cs="Arial"/>
          <w:color w:val="000000" w:themeColor="text1"/>
          <w:sz w:val="22"/>
        </w:rPr>
        <w:t>;</w:t>
      </w:r>
    </w:p>
    <w:p w14:paraId="756EC98E" w14:textId="77777777" w:rsidR="00276995" w:rsidRPr="00045A0E" w:rsidRDefault="00276995" w:rsidP="00276995">
      <w:pPr>
        <w:pStyle w:val="Bezodstpw"/>
        <w:numPr>
          <w:ilvl w:val="2"/>
          <w:numId w:val="18"/>
        </w:numPr>
        <w:spacing w:after="0" w:line="276" w:lineRule="auto"/>
        <w:jc w:val="both"/>
        <w:rPr>
          <w:rFonts w:ascii="Arial" w:eastAsia="Times New Roman" w:hAnsi="Arial" w:cs="Arial"/>
          <w:color w:val="000000" w:themeColor="text1"/>
          <w:kern w:val="0"/>
          <w:sz w:val="22"/>
        </w:rPr>
      </w:pPr>
      <w:r w:rsidRPr="00045A0E">
        <w:rPr>
          <w:rFonts w:ascii="Arial" w:eastAsia="Times New Roman" w:hAnsi="Arial" w:cs="Arial"/>
          <w:color w:val="000000" w:themeColor="text1"/>
          <w:kern w:val="0"/>
          <w:sz w:val="22"/>
        </w:rPr>
        <w:t>natychmiastowej naprawy na swój koszt ewentualnych uszkodzeń elementów inżynierii</w:t>
      </w:r>
    </w:p>
    <w:p w14:paraId="36375076" w14:textId="77777777" w:rsidR="00276995" w:rsidRPr="00045A0E" w:rsidRDefault="00276995" w:rsidP="00276995">
      <w:pPr>
        <w:pStyle w:val="Bezodstpw"/>
        <w:spacing w:after="0" w:line="276" w:lineRule="auto"/>
        <w:ind w:left="709"/>
        <w:jc w:val="both"/>
        <w:rPr>
          <w:rFonts w:ascii="Arial" w:eastAsia="Times New Roman" w:hAnsi="Arial" w:cs="Arial"/>
          <w:color w:val="000000" w:themeColor="text1"/>
          <w:kern w:val="0"/>
          <w:sz w:val="22"/>
        </w:rPr>
      </w:pPr>
      <w:r w:rsidRPr="00045A0E">
        <w:rPr>
          <w:rFonts w:ascii="Arial" w:eastAsia="Times New Roman" w:hAnsi="Arial" w:cs="Arial"/>
          <w:color w:val="000000" w:themeColor="text1"/>
          <w:kern w:val="0"/>
          <w:sz w:val="22"/>
        </w:rPr>
        <w:t>ruchu (w tym także oznakowania zastępczego);</w:t>
      </w:r>
    </w:p>
    <w:p w14:paraId="03168CB9"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zabezpieczenia terenu budowy pod względem bezpieczeństwa i organizacji ruchu oraz przed innymi ujemnymi skutkami oddziaływania w trakcie robót, zgodnie z obowiązującymi w tym zakresie przepisami, wymaganiami specyfikacji technicznych</w:t>
      </w:r>
      <w:r w:rsidR="00CE15FC" w:rsidRPr="00EF3FEB">
        <w:rPr>
          <w:rFonts w:ascii="Arial" w:hAnsi="Arial" w:cs="Arial"/>
          <w:sz w:val="22"/>
        </w:rPr>
        <w:t>, wytycznymi Zamawiającego</w:t>
      </w:r>
      <w:r w:rsidRPr="00EF3FEB">
        <w:rPr>
          <w:rFonts w:ascii="Arial" w:hAnsi="Arial" w:cs="Arial"/>
          <w:sz w:val="22"/>
        </w:rPr>
        <w:t xml:space="preserve"> oraz starannością uwzględniającą zawodowy charakter działalności;</w:t>
      </w:r>
    </w:p>
    <w:p w14:paraId="13213E1F"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wykonania i utrzymania na własny koszt urządzeń i obiektów tymczasowych na terenie budowy oraz ponoszenie kosztów mediów, w tym energii elektrycznej, w okresie realizacji robót;</w:t>
      </w:r>
    </w:p>
    <w:p w14:paraId="7D58E57B"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 xml:space="preserve">zabezpieczenia pod względem BHP wszystkich wykopów i miejsc wykonywania robót oraz miejsc składowania materiałów, zgodnie z przepisami oraz wymaganiami </w:t>
      </w:r>
      <w:r w:rsidR="00600B22" w:rsidRPr="00EF3FEB">
        <w:rPr>
          <w:rFonts w:ascii="Arial" w:hAnsi="Arial" w:cs="Arial"/>
          <w:sz w:val="22"/>
        </w:rPr>
        <w:t>STWIORB</w:t>
      </w:r>
      <w:r w:rsidRPr="00EF3FEB">
        <w:rPr>
          <w:rFonts w:ascii="Arial" w:hAnsi="Arial" w:cs="Arial"/>
          <w:sz w:val="22"/>
        </w:rPr>
        <w:t>;</w:t>
      </w:r>
    </w:p>
    <w:p w14:paraId="566895B2"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usunięcia kolizji i ochrony przed uszkodzeniem istniejących sieci, instalacji, obiektów i punktów geodezyjnych znajdujących się w zasięgu oddziaływania Wykonawcy;</w:t>
      </w:r>
    </w:p>
    <w:p w14:paraId="0543AACE" w14:textId="77777777" w:rsidR="0032404C" w:rsidRPr="00EF3FEB" w:rsidRDefault="00873BE3" w:rsidP="004A558A">
      <w:pPr>
        <w:pStyle w:val="Bezodstpw"/>
        <w:numPr>
          <w:ilvl w:val="2"/>
          <w:numId w:val="18"/>
        </w:numPr>
        <w:spacing w:after="0" w:line="276" w:lineRule="auto"/>
        <w:ind w:left="709" w:hanging="425"/>
        <w:jc w:val="both"/>
        <w:rPr>
          <w:rFonts w:ascii="Arial" w:hAnsi="Arial" w:cs="Arial"/>
          <w:sz w:val="22"/>
        </w:rPr>
      </w:pPr>
      <w:r>
        <w:rPr>
          <w:rFonts w:ascii="Arial" w:hAnsi="Arial" w:cs="Arial"/>
          <w:sz w:val="22"/>
        </w:rPr>
        <w:t>realizowania wszelkich robót</w:t>
      </w:r>
      <w:r w:rsidR="0032404C" w:rsidRPr="00EF3FEB">
        <w:rPr>
          <w:rFonts w:ascii="Arial" w:hAnsi="Arial" w:cs="Arial"/>
          <w:sz w:val="22"/>
        </w:rPr>
        <w:t xml:space="preserve"> zgodnie z obowiązującym</w:t>
      </w:r>
      <w:r>
        <w:rPr>
          <w:rFonts w:ascii="Arial" w:hAnsi="Arial" w:cs="Arial"/>
          <w:sz w:val="22"/>
        </w:rPr>
        <w:t>i przepisami technologicznymi, w</w:t>
      </w:r>
      <w:r w:rsidR="0032404C" w:rsidRPr="00EF3FEB">
        <w:rPr>
          <w:rFonts w:ascii="Arial" w:hAnsi="Arial" w:cs="Arial"/>
          <w:sz w:val="22"/>
        </w:rPr>
        <w:t xml:space="preserve"> przypadku robót ingerujących w urządzenia obce, będą one wykonane przy udziale właścicieli tych urządzeń;</w:t>
      </w:r>
    </w:p>
    <w:p w14:paraId="0FFC4BD9" w14:textId="3908D5AF" w:rsidR="008F242A" w:rsidRPr="00EF3FEB" w:rsidRDefault="00F40ED6" w:rsidP="004A558A">
      <w:pPr>
        <w:pStyle w:val="Bezodstpw"/>
        <w:numPr>
          <w:ilvl w:val="2"/>
          <w:numId w:val="18"/>
        </w:numPr>
        <w:spacing w:after="0" w:line="276" w:lineRule="auto"/>
        <w:ind w:left="709" w:hanging="425"/>
        <w:jc w:val="both"/>
        <w:rPr>
          <w:rFonts w:ascii="Arial" w:hAnsi="Arial" w:cs="Arial"/>
          <w:sz w:val="22"/>
        </w:rPr>
      </w:pPr>
      <w:r>
        <w:rPr>
          <w:rFonts w:ascii="Arial" w:hAnsi="Arial" w:cs="Arial"/>
          <w:sz w:val="22"/>
        </w:rPr>
        <w:t>ochrony</w:t>
      </w:r>
      <w:r w:rsidR="008F242A" w:rsidRPr="00EF3FEB">
        <w:rPr>
          <w:rFonts w:ascii="Arial" w:hAnsi="Arial" w:cs="Arial"/>
          <w:sz w:val="22"/>
        </w:rPr>
        <w:t xml:space="preserve"> drzew, krzewów i roślinności przewidzianej do zachowania;</w:t>
      </w:r>
    </w:p>
    <w:p w14:paraId="5CF68159" w14:textId="77777777" w:rsidR="00600B22"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zorganizowania i wykonania dróg dojazdowych, usuwanie nieczystości z dróg dojazdowych i chodników powstałych na skutek działalności Wykonawcy związanej z realizacją niniejszej Umowy oraz prawidłowego oznakowania dróg w czasie prowadzenia robót;</w:t>
      </w:r>
    </w:p>
    <w:p w14:paraId="77CD120A" w14:textId="77777777" w:rsidR="0032404C" w:rsidRPr="00EF3FEB" w:rsidRDefault="00600B22"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wykorzystania i zabudowy tylko materiałów odpowiadających określonym normom, posiadających atesty i znaki jakości;</w:t>
      </w:r>
    </w:p>
    <w:p w14:paraId="1139FA41" w14:textId="77777777" w:rsidR="0032404C" w:rsidRPr="00EF3FEB" w:rsidRDefault="00600B22"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prowadzenia na bieżąco książki obmiar</w:t>
      </w:r>
      <w:r w:rsidR="0032404C" w:rsidRPr="00EF3FEB">
        <w:rPr>
          <w:rFonts w:ascii="Arial" w:hAnsi="Arial" w:cs="Arial"/>
          <w:sz w:val="22"/>
        </w:rPr>
        <w:t>ów i dokumentów rozliczeniowych;</w:t>
      </w:r>
    </w:p>
    <w:p w14:paraId="78424363" w14:textId="77777777" w:rsidR="0032404C" w:rsidRPr="00EF3FEB" w:rsidRDefault="00600B22"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przestrzegania wymagań dotyczących robót, kontroli jakości materiałów i robót oraz badań w zakresie określonym w STWIORB</w:t>
      </w:r>
      <w:r w:rsidR="0032404C" w:rsidRPr="00EF3FEB">
        <w:rPr>
          <w:rFonts w:ascii="Arial" w:hAnsi="Arial" w:cs="Arial"/>
          <w:sz w:val="22"/>
        </w:rPr>
        <w:t xml:space="preserve"> </w:t>
      </w:r>
      <w:r w:rsidRPr="00EF3FEB">
        <w:rPr>
          <w:rFonts w:ascii="Arial" w:hAnsi="Arial" w:cs="Arial"/>
          <w:sz w:val="22"/>
        </w:rPr>
        <w:t>oraz przekazania Zamawiającemu deklaracji</w:t>
      </w:r>
      <w:r w:rsidR="0032404C" w:rsidRPr="00EF3FEB">
        <w:rPr>
          <w:rFonts w:ascii="Arial" w:hAnsi="Arial" w:cs="Arial"/>
          <w:sz w:val="22"/>
        </w:rPr>
        <w:t xml:space="preserve"> </w:t>
      </w:r>
      <w:r w:rsidRPr="00EF3FEB">
        <w:rPr>
          <w:rFonts w:ascii="Arial" w:hAnsi="Arial" w:cs="Arial"/>
          <w:sz w:val="22"/>
        </w:rPr>
        <w:t>zgodności na materiały i prefabrykaty przed ich wbudowaniem; natomiast badania materiałów</w:t>
      </w:r>
      <w:r w:rsidR="0032404C" w:rsidRPr="00EF3FEB">
        <w:rPr>
          <w:rFonts w:ascii="Arial" w:hAnsi="Arial" w:cs="Arial"/>
          <w:sz w:val="22"/>
        </w:rPr>
        <w:t xml:space="preserve"> </w:t>
      </w:r>
      <w:r w:rsidRPr="00EF3FEB">
        <w:rPr>
          <w:rFonts w:ascii="Arial" w:hAnsi="Arial" w:cs="Arial"/>
          <w:sz w:val="22"/>
        </w:rPr>
        <w:t xml:space="preserve">(atesty, aprobaty, itp.) Wykonawca powinien przekazać przy robotach zanikających </w:t>
      </w:r>
      <w:r w:rsidR="00F73798" w:rsidRPr="00F73798">
        <w:rPr>
          <w:rFonts w:ascii="Arial" w:hAnsi="Arial" w:cs="Arial"/>
          <w:color w:val="auto"/>
          <w:sz w:val="22"/>
        </w:rPr>
        <w:t>oraz</w:t>
      </w:r>
      <w:r w:rsidR="00934F8D">
        <w:rPr>
          <w:rFonts w:ascii="Arial" w:hAnsi="Arial" w:cs="Arial"/>
          <w:sz w:val="22"/>
        </w:rPr>
        <w:t xml:space="preserve"> </w:t>
      </w:r>
      <w:r w:rsidRPr="00EF3FEB">
        <w:rPr>
          <w:rFonts w:ascii="Arial" w:hAnsi="Arial" w:cs="Arial"/>
          <w:sz w:val="22"/>
        </w:rPr>
        <w:t>przy odbiorze całośc</w:t>
      </w:r>
      <w:r w:rsidR="0032404C" w:rsidRPr="00EF3FEB">
        <w:rPr>
          <w:rFonts w:ascii="Arial" w:hAnsi="Arial" w:cs="Arial"/>
          <w:sz w:val="22"/>
        </w:rPr>
        <w:t>i robót;</w:t>
      </w:r>
    </w:p>
    <w:p w14:paraId="21201A83" w14:textId="77777777" w:rsidR="00600B22" w:rsidRPr="00EF3FEB" w:rsidRDefault="00600B22"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wykonywania, przy rozliczaniu zleceń, szkiców powykonawczych wraz z domiarem do punktu stałego, z lokalizacji wskazanych przez Inspektora Nadzoru.</w:t>
      </w:r>
    </w:p>
    <w:p w14:paraId="67A5DCA5" w14:textId="77777777" w:rsidR="00C80CD0"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zapewnienia prawidłowego i właściwego usytuowani</w:t>
      </w:r>
      <w:r w:rsidR="00AE5D3C">
        <w:rPr>
          <w:rFonts w:ascii="Arial" w:hAnsi="Arial" w:cs="Arial"/>
          <w:sz w:val="22"/>
        </w:rPr>
        <w:t>a</w:t>
      </w:r>
      <w:r w:rsidRPr="00EF3FEB">
        <w:rPr>
          <w:rFonts w:ascii="Arial" w:hAnsi="Arial" w:cs="Arial"/>
          <w:sz w:val="22"/>
        </w:rPr>
        <w:t xml:space="preserve"> robót w stosunku do punktów, linii i poziomów odniesienia, wynikających </w:t>
      </w:r>
      <w:r w:rsidRPr="0083688A">
        <w:rPr>
          <w:rFonts w:ascii="Arial" w:hAnsi="Arial" w:cs="Arial"/>
          <w:color w:val="000000" w:themeColor="text1"/>
          <w:sz w:val="22"/>
        </w:rPr>
        <w:t xml:space="preserve">z </w:t>
      </w:r>
      <w:r w:rsidR="0083688A" w:rsidRPr="0083688A">
        <w:rPr>
          <w:rFonts w:ascii="Arial" w:hAnsi="Arial" w:cs="Arial"/>
          <w:color w:val="000000" w:themeColor="text1"/>
          <w:sz w:val="22"/>
        </w:rPr>
        <w:t xml:space="preserve">posiadanej </w:t>
      </w:r>
      <w:r w:rsidRPr="0083688A">
        <w:rPr>
          <w:rFonts w:ascii="Arial" w:hAnsi="Arial" w:cs="Arial"/>
          <w:color w:val="000000" w:themeColor="text1"/>
          <w:sz w:val="22"/>
        </w:rPr>
        <w:t xml:space="preserve">dokumentacji lub </w:t>
      </w:r>
      <w:r w:rsidRPr="00EF3FEB">
        <w:rPr>
          <w:rFonts w:ascii="Arial" w:hAnsi="Arial" w:cs="Arial"/>
          <w:sz w:val="22"/>
        </w:rPr>
        <w:t>wskazówek przedstawiciela Zamawiającego oraz ochronę znak</w:t>
      </w:r>
      <w:r w:rsidR="00C80CD0" w:rsidRPr="00EF3FEB">
        <w:rPr>
          <w:rFonts w:ascii="Arial" w:hAnsi="Arial" w:cs="Arial"/>
          <w:sz w:val="22"/>
        </w:rPr>
        <w:t>ów geodezyjnych w obrębie robót;</w:t>
      </w:r>
    </w:p>
    <w:p w14:paraId="610E839A" w14:textId="77777777" w:rsidR="00C80CD0" w:rsidRPr="00355687" w:rsidRDefault="00C80CD0" w:rsidP="004A558A">
      <w:pPr>
        <w:pStyle w:val="Bezodstpw"/>
        <w:numPr>
          <w:ilvl w:val="2"/>
          <w:numId w:val="18"/>
        </w:numPr>
        <w:spacing w:after="0" w:line="276" w:lineRule="auto"/>
        <w:ind w:left="709" w:hanging="425"/>
        <w:jc w:val="both"/>
        <w:rPr>
          <w:rFonts w:ascii="Arial" w:hAnsi="Arial" w:cs="Arial"/>
          <w:color w:val="000000" w:themeColor="text1"/>
          <w:sz w:val="22"/>
        </w:rPr>
      </w:pPr>
      <w:r w:rsidRPr="00EF3FEB">
        <w:rPr>
          <w:rFonts w:ascii="Arial" w:hAnsi="Arial" w:cs="Arial"/>
          <w:sz w:val="22"/>
        </w:rPr>
        <w:t xml:space="preserve">zdjęcia, przechowania, zabezpieczenia i odpowiedniego składowania </w:t>
      </w:r>
      <w:r w:rsidRPr="00355687">
        <w:rPr>
          <w:rFonts w:ascii="Arial" w:hAnsi="Arial" w:cs="Arial"/>
          <w:color w:val="000000" w:themeColor="text1"/>
          <w:sz w:val="22"/>
        </w:rPr>
        <w:t xml:space="preserve">majątku </w:t>
      </w:r>
      <w:r w:rsidR="00355687" w:rsidRPr="00355687">
        <w:rPr>
          <w:rFonts w:ascii="Arial" w:hAnsi="Arial" w:cs="Arial"/>
          <w:color w:val="000000" w:themeColor="text1"/>
          <w:sz w:val="22"/>
        </w:rPr>
        <w:t>w zarządzie Zamawiającego</w:t>
      </w:r>
      <w:r w:rsidRPr="00355687">
        <w:rPr>
          <w:rFonts w:ascii="Arial" w:hAnsi="Arial" w:cs="Arial"/>
          <w:color w:val="000000" w:themeColor="text1"/>
          <w:sz w:val="22"/>
        </w:rPr>
        <w:t>, tj. istniejącego oznakowania pionowego, elementów zabezpieczenia ruchu oraz innego wyposażenia pasa drogowego, co należy każdorazowo udokumentować w postaci spisania stosownej notatki;</w:t>
      </w:r>
    </w:p>
    <w:p w14:paraId="04DB86BD" w14:textId="77777777" w:rsidR="00C80CD0" w:rsidRPr="00355687" w:rsidRDefault="00C80CD0" w:rsidP="004A558A">
      <w:pPr>
        <w:pStyle w:val="Bezodstpw"/>
        <w:numPr>
          <w:ilvl w:val="2"/>
          <w:numId w:val="18"/>
        </w:numPr>
        <w:spacing w:after="0" w:line="276" w:lineRule="auto"/>
        <w:ind w:left="709" w:hanging="425"/>
        <w:jc w:val="both"/>
        <w:rPr>
          <w:rFonts w:ascii="Arial" w:hAnsi="Arial" w:cs="Arial"/>
          <w:color w:val="000000" w:themeColor="text1"/>
          <w:sz w:val="22"/>
        </w:rPr>
      </w:pPr>
      <w:r w:rsidRPr="00355687">
        <w:rPr>
          <w:rFonts w:ascii="Arial" w:hAnsi="Arial" w:cs="Arial"/>
          <w:color w:val="000000" w:themeColor="text1"/>
          <w:sz w:val="22"/>
        </w:rPr>
        <w:t xml:space="preserve">oczyszczenia i przewiezienia posegregowanego pełnowartościowego materiału kamiennego i betonowego (płytki betonowe, kostka kamienna, krawężniki i obrzeża </w:t>
      </w:r>
      <w:r w:rsidRPr="00355687">
        <w:rPr>
          <w:rFonts w:ascii="Arial" w:hAnsi="Arial" w:cs="Arial"/>
          <w:color w:val="000000" w:themeColor="text1"/>
          <w:sz w:val="22"/>
        </w:rPr>
        <w:lastRenderedPageBreak/>
        <w:t xml:space="preserve">betonowe) z rozbiórki, nadającego do ponownego wbudowania i innego </w:t>
      </w:r>
      <w:r w:rsidR="00355687" w:rsidRPr="00355687">
        <w:rPr>
          <w:rFonts w:ascii="Arial" w:hAnsi="Arial" w:cs="Arial"/>
          <w:color w:val="000000" w:themeColor="text1"/>
          <w:sz w:val="22"/>
        </w:rPr>
        <w:t xml:space="preserve">majątku w zarządzie Zamawiającego </w:t>
      </w:r>
      <w:r w:rsidRPr="00355687">
        <w:rPr>
          <w:rFonts w:ascii="Arial" w:hAnsi="Arial" w:cs="Arial"/>
          <w:color w:val="000000" w:themeColor="text1"/>
          <w:sz w:val="22"/>
        </w:rPr>
        <w:t>w miejsce wskazane przez Zamawiającego;</w:t>
      </w:r>
    </w:p>
    <w:p w14:paraId="74CCA153" w14:textId="77777777" w:rsidR="00C80CD0" w:rsidRPr="00EF3FEB" w:rsidRDefault="00C80CD0" w:rsidP="004A558A">
      <w:pPr>
        <w:pStyle w:val="Bezodstpw"/>
        <w:numPr>
          <w:ilvl w:val="2"/>
          <w:numId w:val="18"/>
        </w:numPr>
        <w:spacing w:after="0" w:line="276" w:lineRule="auto"/>
        <w:ind w:left="709" w:hanging="425"/>
        <w:jc w:val="both"/>
        <w:rPr>
          <w:rFonts w:ascii="Arial" w:hAnsi="Arial" w:cs="Arial"/>
          <w:sz w:val="22"/>
        </w:rPr>
      </w:pPr>
      <w:r w:rsidRPr="00355687">
        <w:rPr>
          <w:rFonts w:ascii="Arial" w:hAnsi="Arial" w:cs="Arial"/>
          <w:color w:val="000000" w:themeColor="text1"/>
          <w:sz w:val="22"/>
        </w:rPr>
        <w:t xml:space="preserve">przewiezienia odpadów (z wyjątkiem elementów przeznaczonych do ponownego wbudowania) oraz materiałów pofrezowych ( za wyjątkiem zagospodarowanych </w:t>
      </w:r>
      <w:r w:rsidRPr="00EF3FEB">
        <w:rPr>
          <w:rFonts w:ascii="Arial" w:hAnsi="Arial" w:cs="Arial"/>
          <w:sz w:val="22"/>
        </w:rPr>
        <w:t>przez inspektora nadzoru) na wysypisko, opłatę za wysypisko ponosi Wykonawca;</w:t>
      </w:r>
    </w:p>
    <w:p w14:paraId="6955F4D8" w14:textId="77777777" w:rsidR="00C80CD0" w:rsidRPr="00EF3FEB" w:rsidRDefault="00C80CD0"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unieszkodliwienia odpadów pochodzących z robót wykonanych w ramach niniejszej umowy, których Wykonawca jest wytwórcą i posiadaczem i w związku z tym zobowiązany jest do przestrzegania ustawy z 27 kwietnia 2001r. o odpadach, gdyż na Wykonawcy ciążą obowiązki opisane, szczególnie w rozdziale 4 tej ustawy;</w:t>
      </w:r>
    </w:p>
    <w:p w14:paraId="219F00E0" w14:textId="77777777" w:rsidR="0032404C" w:rsidRPr="00EF3FEB" w:rsidRDefault="0032404C"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Wykonawca, który w ramach umowy będzie transportować odpady, powstałe w wyniku prowadzonych robót, zobowiązany jest do posiadania zezwolenia na prowadzenie działalności w zakresie transportu odpadów (zgodnie z obowiązującymi przepisami);</w:t>
      </w:r>
    </w:p>
    <w:p w14:paraId="6BF15542"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utrzymania ładu i porządku na terenie budowy, a po zakończeniu robót usunięcie poza teren budowy wszelkich urządzeń tymczasowego zaplecza oraz pozostawienie całego terenu budowy i robót czystego i nadającego się do użytkowania;</w:t>
      </w:r>
    </w:p>
    <w:p w14:paraId="2460B48C" w14:textId="77777777" w:rsidR="008F242A" w:rsidRPr="00C502D2" w:rsidRDefault="008F242A" w:rsidP="004A558A">
      <w:pPr>
        <w:pStyle w:val="Bezodstpw"/>
        <w:numPr>
          <w:ilvl w:val="2"/>
          <w:numId w:val="18"/>
        </w:numPr>
        <w:spacing w:after="0" w:line="276" w:lineRule="auto"/>
        <w:ind w:left="709" w:hanging="425"/>
        <w:jc w:val="both"/>
        <w:rPr>
          <w:rFonts w:ascii="Arial" w:hAnsi="Arial" w:cs="Arial"/>
          <w:color w:val="000000" w:themeColor="text1"/>
          <w:sz w:val="22"/>
        </w:rPr>
      </w:pPr>
      <w:r w:rsidRPr="00C502D2">
        <w:rPr>
          <w:rFonts w:ascii="Arial" w:hAnsi="Arial" w:cs="Arial"/>
          <w:color w:val="000000" w:themeColor="text1"/>
          <w:sz w:val="22"/>
        </w:rPr>
        <w:t>w razie powstania jakichkolwie</w:t>
      </w:r>
      <w:r w:rsidR="00C80CD0" w:rsidRPr="00C502D2">
        <w:rPr>
          <w:rFonts w:ascii="Arial" w:hAnsi="Arial" w:cs="Arial"/>
          <w:color w:val="000000" w:themeColor="text1"/>
          <w:sz w:val="22"/>
        </w:rPr>
        <w:t>k szkód na terenach przyległych</w:t>
      </w:r>
      <w:r w:rsidRPr="00C502D2">
        <w:rPr>
          <w:rFonts w:ascii="Arial" w:hAnsi="Arial" w:cs="Arial"/>
          <w:color w:val="000000" w:themeColor="text1"/>
          <w:sz w:val="22"/>
        </w:rPr>
        <w:t xml:space="preserve"> i drogach dojazdowych w związku z realizacją niniejszej umowy – naprawienia szkody w sposób uzgodniony z władającymi tymi terenami, w szczególności przez przywrócenie do stanu poprzedniego bądź zapłatę odszkodowania;</w:t>
      </w:r>
    </w:p>
    <w:p w14:paraId="2CFB242B" w14:textId="77777777" w:rsidR="008F242A" w:rsidRPr="0083688A" w:rsidRDefault="008F242A" w:rsidP="004A558A">
      <w:pPr>
        <w:pStyle w:val="Bezodstpw"/>
        <w:numPr>
          <w:ilvl w:val="2"/>
          <w:numId w:val="18"/>
        </w:numPr>
        <w:spacing w:after="0" w:line="276" w:lineRule="auto"/>
        <w:ind w:left="709" w:hanging="425"/>
        <w:jc w:val="both"/>
        <w:rPr>
          <w:rFonts w:ascii="Arial" w:hAnsi="Arial" w:cs="Arial"/>
          <w:color w:val="000000" w:themeColor="text1"/>
          <w:sz w:val="22"/>
        </w:rPr>
      </w:pPr>
      <w:r w:rsidRPr="0083688A">
        <w:rPr>
          <w:rFonts w:ascii="Arial" w:hAnsi="Arial" w:cs="Arial"/>
          <w:color w:val="000000" w:themeColor="text1"/>
          <w:sz w:val="22"/>
        </w:rPr>
        <w:t xml:space="preserve">realizacji zaleceń </w:t>
      </w:r>
      <w:r w:rsidR="0083688A" w:rsidRPr="0083688A">
        <w:rPr>
          <w:rFonts w:ascii="Arial" w:hAnsi="Arial" w:cs="Arial"/>
          <w:color w:val="000000" w:themeColor="text1"/>
          <w:sz w:val="22"/>
        </w:rPr>
        <w:t>inspektora nadzoru inwestorskiego</w:t>
      </w:r>
      <w:r w:rsidRPr="0083688A">
        <w:rPr>
          <w:rFonts w:ascii="Arial" w:hAnsi="Arial" w:cs="Arial"/>
          <w:color w:val="000000" w:themeColor="text1"/>
          <w:sz w:val="22"/>
        </w:rPr>
        <w:t>;</w:t>
      </w:r>
    </w:p>
    <w:p w14:paraId="39A76023"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C502D2">
        <w:rPr>
          <w:rFonts w:ascii="Arial" w:hAnsi="Arial" w:cs="Arial"/>
          <w:color w:val="000000" w:themeColor="text1"/>
          <w:sz w:val="22"/>
        </w:rPr>
        <w:t xml:space="preserve">informowania nadzoru inwestorskiego o terminie odbioru robót ulegających zakryciu, </w:t>
      </w:r>
      <w:r w:rsidRPr="00EF3FEB">
        <w:rPr>
          <w:rFonts w:ascii="Arial" w:hAnsi="Arial" w:cs="Arial"/>
          <w:sz w:val="22"/>
        </w:rPr>
        <w:t>oraz terminie odbioru robót zanikających w terminach i w zakresie określonym w ST</w:t>
      </w:r>
      <w:r w:rsidR="00C80CD0" w:rsidRPr="00EF3FEB">
        <w:rPr>
          <w:rFonts w:ascii="Arial" w:hAnsi="Arial" w:cs="Arial"/>
          <w:sz w:val="22"/>
        </w:rPr>
        <w:t>WIORB</w:t>
      </w:r>
      <w:r w:rsidRPr="00EF3FEB">
        <w:rPr>
          <w:rFonts w:ascii="Arial" w:hAnsi="Arial" w:cs="Arial"/>
          <w:sz w:val="22"/>
        </w:rPr>
        <w:t>;</w:t>
      </w:r>
    </w:p>
    <w:p w14:paraId="651FE260" w14:textId="77777777" w:rsidR="008F242A"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skompletowania i przedłożenia nadzorowi inwestorskiemu dokumentów pozwalających na ocenę prawidłowego wykonania robót i ich odbiór w zakresie i ilości określonej postanowieniami ST</w:t>
      </w:r>
      <w:r w:rsidR="00C80CD0" w:rsidRPr="00EF3FEB">
        <w:rPr>
          <w:rFonts w:ascii="Arial" w:hAnsi="Arial" w:cs="Arial"/>
          <w:sz w:val="22"/>
        </w:rPr>
        <w:t>WIORB</w:t>
      </w:r>
      <w:r w:rsidRPr="00EF3FEB">
        <w:rPr>
          <w:rFonts w:ascii="Arial" w:hAnsi="Arial" w:cs="Arial"/>
          <w:sz w:val="22"/>
        </w:rPr>
        <w:t>;</w:t>
      </w:r>
    </w:p>
    <w:p w14:paraId="133C578B" w14:textId="77777777" w:rsidR="00276995" w:rsidRPr="00045A0E" w:rsidRDefault="00276995" w:rsidP="00276995">
      <w:pPr>
        <w:pStyle w:val="Bezodstpw"/>
        <w:numPr>
          <w:ilvl w:val="2"/>
          <w:numId w:val="18"/>
        </w:numPr>
        <w:spacing w:after="0" w:line="276" w:lineRule="auto"/>
        <w:jc w:val="both"/>
        <w:rPr>
          <w:rFonts w:ascii="Arial" w:eastAsia="Times New Roman" w:hAnsi="Arial" w:cs="Arial"/>
          <w:color w:val="000000" w:themeColor="text1"/>
          <w:kern w:val="0"/>
          <w:sz w:val="22"/>
        </w:rPr>
      </w:pPr>
      <w:r w:rsidRPr="00045A0E">
        <w:rPr>
          <w:rFonts w:ascii="Arial" w:hAnsi="Arial" w:cs="Arial"/>
          <w:color w:val="000000" w:themeColor="text1"/>
          <w:sz w:val="22"/>
        </w:rPr>
        <w:t>identyfikacji swoich urządzeń i pracowników znakiem firmowym;</w:t>
      </w:r>
    </w:p>
    <w:p w14:paraId="0CF71ABC"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informowania nadzoru inwestorskiego i Zamawiającego o problemach lub okolicznościach mogących wpłynąć na jakość robót lub termin zakończenia robót; w przypadku wystąpienia takich okoliczności Wykonawca opracuje i przedstawi Zamawiającemu do akceptacji propozycje dotyczące uniknięcia lub zmniejszenia wpływu takiego wydarzenia lub okoliczności na realizację robót, jak też będzie współpracował przy wykonywaniu poleceń nadzoru inwestorskiego;</w:t>
      </w:r>
    </w:p>
    <w:p w14:paraId="7EC94A5A" w14:textId="77777777" w:rsidR="008F242A" w:rsidRPr="00EF3FEB"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niezwłocznego informowania Zamawiającego o zaistniałych na terenie budowy kontrolach i wypadkach;</w:t>
      </w:r>
    </w:p>
    <w:p w14:paraId="0B365769" w14:textId="77777777" w:rsidR="00AB01E7" w:rsidRDefault="008F242A" w:rsidP="004A558A">
      <w:pPr>
        <w:pStyle w:val="Bezodstpw"/>
        <w:numPr>
          <w:ilvl w:val="2"/>
          <w:numId w:val="18"/>
        </w:numPr>
        <w:spacing w:after="0" w:line="276" w:lineRule="auto"/>
        <w:ind w:left="709" w:hanging="425"/>
        <w:jc w:val="both"/>
        <w:rPr>
          <w:rFonts w:ascii="Arial" w:hAnsi="Arial" w:cs="Arial"/>
          <w:sz w:val="22"/>
        </w:rPr>
      </w:pPr>
      <w:r w:rsidRPr="00EF3FEB">
        <w:rPr>
          <w:rFonts w:ascii="Arial" w:hAnsi="Arial" w:cs="Arial"/>
          <w:sz w:val="22"/>
        </w:rPr>
        <w:t>ponoszenia wyłącznej odpowiedzialności za wszelkie szkody będące następstwem niewykonania lub nienależytego wykonania przedmiotu umowy, w tym także będące następstwem nienależytego zabezpieczenia placu budowy, które to szkody Wykonawca zobowiązuje się pokryć w pełnej wysokości;</w:t>
      </w:r>
    </w:p>
    <w:p w14:paraId="3EC3FC3C" w14:textId="77777777" w:rsidR="00AB01E7" w:rsidRDefault="00125031" w:rsidP="004A558A">
      <w:pPr>
        <w:pStyle w:val="Bezodstpw"/>
        <w:numPr>
          <w:ilvl w:val="2"/>
          <w:numId w:val="18"/>
        </w:numPr>
        <w:spacing w:after="0" w:line="276" w:lineRule="auto"/>
        <w:ind w:left="709" w:hanging="425"/>
        <w:jc w:val="both"/>
        <w:rPr>
          <w:rFonts w:ascii="Arial" w:hAnsi="Arial" w:cs="Arial"/>
          <w:sz w:val="22"/>
        </w:rPr>
      </w:pPr>
      <w:r>
        <w:rPr>
          <w:rFonts w:ascii="Arial" w:hAnsi="Arial" w:cs="Arial"/>
          <w:sz w:val="22"/>
        </w:rPr>
        <w:t>ponoszenia odpowiedzialności</w:t>
      </w:r>
      <w:r w:rsidR="0032404C" w:rsidRPr="00AB01E7">
        <w:rPr>
          <w:rFonts w:ascii="Arial" w:hAnsi="Arial" w:cs="Arial"/>
          <w:sz w:val="22"/>
        </w:rPr>
        <w:t xml:space="preserve"> za wszelkie szkody powstałe w wyniku niewłaściwego wykonania robót określonych w umowie, w tym również z tytułu o</w:t>
      </w:r>
      <w:r w:rsidR="00AB01E7">
        <w:rPr>
          <w:rFonts w:ascii="Arial" w:hAnsi="Arial" w:cs="Arial"/>
          <w:sz w:val="22"/>
        </w:rPr>
        <w:t xml:space="preserve">późnienia w </w:t>
      </w:r>
      <w:r>
        <w:rPr>
          <w:rFonts w:ascii="Arial" w:hAnsi="Arial" w:cs="Arial"/>
          <w:sz w:val="22"/>
        </w:rPr>
        <w:t>ich realizacji</w:t>
      </w:r>
      <w:r w:rsidR="00AB01E7">
        <w:rPr>
          <w:rFonts w:ascii="Arial" w:hAnsi="Arial" w:cs="Arial"/>
          <w:sz w:val="22"/>
        </w:rPr>
        <w:t>;</w:t>
      </w:r>
    </w:p>
    <w:p w14:paraId="7FB06043" w14:textId="77777777" w:rsidR="0032404C" w:rsidRPr="00AB01E7" w:rsidRDefault="0032404C" w:rsidP="004A558A">
      <w:pPr>
        <w:pStyle w:val="Bezodstpw"/>
        <w:numPr>
          <w:ilvl w:val="2"/>
          <w:numId w:val="18"/>
        </w:numPr>
        <w:spacing w:after="0" w:line="276" w:lineRule="auto"/>
        <w:ind w:left="709" w:hanging="425"/>
        <w:jc w:val="both"/>
        <w:rPr>
          <w:rFonts w:ascii="Arial" w:hAnsi="Arial" w:cs="Arial"/>
          <w:sz w:val="22"/>
        </w:rPr>
      </w:pPr>
      <w:r w:rsidRPr="00AB01E7">
        <w:rPr>
          <w:rFonts w:ascii="Arial" w:hAnsi="Arial" w:cs="Arial"/>
          <w:sz w:val="22"/>
        </w:rPr>
        <w:t>ponos</w:t>
      </w:r>
      <w:r w:rsidR="00125031">
        <w:rPr>
          <w:rFonts w:ascii="Arial" w:hAnsi="Arial" w:cs="Arial"/>
          <w:sz w:val="22"/>
        </w:rPr>
        <w:t>zenia ryzyka</w:t>
      </w:r>
      <w:r w:rsidRPr="00AB01E7">
        <w:rPr>
          <w:rFonts w:ascii="Arial" w:hAnsi="Arial" w:cs="Arial"/>
          <w:sz w:val="22"/>
        </w:rPr>
        <w:t xml:space="preserve"> wynikające</w:t>
      </w:r>
      <w:r w:rsidR="00125031">
        <w:rPr>
          <w:rFonts w:ascii="Arial" w:hAnsi="Arial" w:cs="Arial"/>
          <w:sz w:val="22"/>
        </w:rPr>
        <w:t>go</w:t>
      </w:r>
      <w:r w:rsidRPr="00AB01E7">
        <w:rPr>
          <w:rFonts w:ascii="Arial" w:hAnsi="Arial" w:cs="Arial"/>
          <w:sz w:val="22"/>
        </w:rPr>
        <w:t xml:space="preserve"> z prowadze</w:t>
      </w:r>
      <w:r w:rsidR="00AB01E7">
        <w:rPr>
          <w:rFonts w:ascii="Arial" w:hAnsi="Arial" w:cs="Arial"/>
          <w:sz w:val="22"/>
        </w:rPr>
        <w:t>nia robót bez zamykania ruchu, w</w:t>
      </w:r>
      <w:r w:rsidRPr="00AB01E7">
        <w:rPr>
          <w:rFonts w:ascii="Arial" w:hAnsi="Arial" w:cs="Arial"/>
          <w:sz w:val="22"/>
        </w:rPr>
        <w:t xml:space="preserve">szelkie roszczenia użytkowników dróg, jakie wpłyną do zarządcy drogi, związane z wykonywaniem robót, będą kierowane </w:t>
      </w:r>
      <w:r w:rsidR="00AB01E7">
        <w:rPr>
          <w:rFonts w:ascii="Arial" w:hAnsi="Arial" w:cs="Arial"/>
          <w:sz w:val="22"/>
        </w:rPr>
        <w:t>celem załatwienia do Wykonawcy;</w:t>
      </w:r>
    </w:p>
    <w:p w14:paraId="2C69DBB5" w14:textId="77777777" w:rsidR="008F242A" w:rsidRPr="00EF3FEB" w:rsidRDefault="008F242A" w:rsidP="00EF3FEB">
      <w:pPr>
        <w:pStyle w:val="Bezodstpw"/>
        <w:spacing w:after="0" w:line="276" w:lineRule="auto"/>
        <w:jc w:val="both"/>
        <w:rPr>
          <w:rFonts w:ascii="Arial" w:hAnsi="Arial" w:cs="Arial"/>
          <w:sz w:val="22"/>
        </w:rPr>
      </w:pPr>
      <w:r w:rsidRPr="00EF3FEB">
        <w:rPr>
          <w:rFonts w:ascii="Arial" w:hAnsi="Arial" w:cs="Arial"/>
          <w:sz w:val="22"/>
        </w:rPr>
        <w:t>oraz innych obowiązków określonych w niniejszej um</w:t>
      </w:r>
      <w:r w:rsidR="0032404C" w:rsidRPr="00EF3FEB">
        <w:rPr>
          <w:rFonts w:ascii="Arial" w:hAnsi="Arial" w:cs="Arial"/>
          <w:sz w:val="22"/>
        </w:rPr>
        <w:t>owie, w treści SIWZ i w jej</w:t>
      </w:r>
      <w:r w:rsidRPr="00EF3FEB">
        <w:rPr>
          <w:rFonts w:ascii="Arial" w:hAnsi="Arial" w:cs="Arial"/>
          <w:sz w:val="22"/>
        </w:rPr>
        <w:t xml:space="preserve"> załącznikach</w:t>
      </w:r>
      <w:r w:rsidR="00125031">
        <w:rPr>
          <w:rFonts w:ascii="Arial" w:hAnsi="Arial" w:cs="Arial"/>
          <w:sz w:val="22"/>
        </w:rPr>
        <w:t xml:space="preserve"> oraz poszczególnych Zleceniach</w:t>
      </w:r>
      <w:r w:rsidRPr="00EF3FEB">
        <w:rPr>
          <w:rFonts w:ascii="Arial" w:hAnsi="Arial" w:cs="Arial"/>
          <w:sz w:val="22"/>
        </w:rPr>
        <w:t>.</w:t>
      </w:r>
    </w:p>
    <w:p w14:paraId="741E81D9" w14:textId="77777777" w:rsidR="008F242A" w:rsidRPr="00EF3FEB" w:rsidRDefault="008F242A" w:rsidP="004A558A">
      <w:pPr>
        <w:pStyle w:val="Bezodstpw"/>
        <w:numPr>
          <w:ilvl w:val="0"/>
          <w:numId w:val="18"/>
        </w:numPr>
        <w:spacing w:after="0" w:line="276" w:lineRule="auto"/>
        <w:ind w:left="284" w:hanging="284"/>
        <w:jc w:val="both"/>
        <w:rPr>
          <w:rFonts w:ascii="Arial" w:hAnsi="Arial" w:cs="Arial"/>
          <w:sz w:val="22"/>
        </w:rPr>
      </w:pPr>
      <w:r w:rsidRPr="00EF3FEB">
        <w:rPr>
          <w:rFonts w:ascii="Arial" w:hAnsi="Arial" w:cs="Arial"/>
          <w:sz w:val="22"/>
        </w:rPr>
        <w:lastRenderedPageBreak/>
        <w:t>Wykonawca zobowiązany jest wykonywać wszystkie polecenia nadzoru inwestorskiego wydawane zgodnie z przepisami praw</w:t>
      </w:r>
      <w:r w:rsidR="00125031">
        <w:rPr>
          <w:rFonts w:ascii="Arial" w:hAnsi="Arial" w:cs="Arial"/>
          <w:sz w:val="22"/>
        </w:rPr>
        <w:t>a i wszystkimi postanowieniami u</w:t>
      </w:r>
      <w:r w:rsidRPr="00EF3FEB">
        <w:rPr>
          <w:rFonts w:ascii="Arial" w:hAnsi="Arial" w:cs="Arial"/>
          <w:sz w:val="22"/>
        </w:rPr>
        <w:t>mowy.</w:t>
      </w:r>
    </w:p>
    <w:p w14:paraId="51684C87" w14:textId="77777777" w:rsidR="0032404C" w:rsidRPr="00EF3FEB" w:rsidRDefault="008F242A" w:rsidP="004A558A">
      <w:pPr>
        <w:pStyle w:val="Bezodstpw"/>
        <w:numPr>
          <w:ilvl w:val="0"/>
          <w:numId w:val="18"/>
        </w:numPr>
        <w:spacing w:after="0" w:line="276" w:lineRule="auto"/>
        <w:ind w:left="284" w:hanging="284"/>
        <w:jc w:val="both"/>
        <w:rPr>
          <w:rFonts w:ascii="Arial" w:hAnsi="Arial" w:cs="Arial"/>
          <w:sz w:val="22"/>
        </w:rPr>
      </w:pPr>
      <w:r w:rsidRPr="00EF3FEB">
        <w:rPr>
          <w:rFonts w:ascii="Arial" w:hAnsi="Arial" w:cs="Arial"/>
          <w:sz w:val="22"/>
        </w:rPr>
        <w:t>Wykonawca ma obowiązek zapewnienia nadzorowi inwestorskiemu, wszystkim osobom upoważnionym przez Zamawiającego, jak też innym uczestnikom procesu budowlanego w rozumieniu Prawa budowlanego, dostępu do terenu budowy i do każdego mie</w:t>
      </w:r>
      <w:r w:rsidR="00125031">
        <w:rPr>
          <w:rFonts w:ascii="Arial" w:hAnsi="Arial" w:cs="Arial"/>
          <w:sz w:val="22"/>
        </w:rPr>
        <w:t>jsca, gdzie roboty w związku z u</w:t>
      </w:r>
      <w:r w:rsidRPr="00EF3FEB">
        <w:rPr>
          <w:rFonts w:ascii="Arial" w:hAnsi="Arial" w:cs="Arial"/>
          <w:sz w:val="22"/>
        </w:rPr>
        <w:t>mową będą wykonywane.</w:t>
      </w:r>
    </w:p>
    <w:p w14:paraId="294CCA0F" w14:textId="19E00250" w:rsidR="0032404C" w:rsidRPr="00B27BE6" w:rsidRDefault="0032404C" w:rsidP="004A558A">
      <w:pPr>
        <w:pStyle w:val="Bezodstpw"/>
        <w:numPr>
          <w:ilvl w:val="0"/>
          <w:numId w:val="18"/>
        </w:numPr>
        <w:spacing w:after="0" w:line="276" w:lineRule="auto"/>
        <w:ind w:left="284" w:hanging="284"/>
        <w:jc w:val="both"/>
        <w:rPr>
          <w:rFonts w:ascii="Arial" w:hAnsi="Arial" w:cs="Arial"/>
          <w:color w:val="000000" w:themeColor="text1"/>
          <w:sz w:val="22"/>
        </w:rPr>
      </w:pPr>
      <w:r w:rsidRPr="00EF3FEB">
        <w:rPr>
          <w:rFonts w:ascii="Arial" w:hAnsi="Arial" w:cs="Arial"/>
          <w:sz w:val="22"/>
        </w:rPr>
        <w:t xml:space="preserve">Ewentualne wyłączenia ruchu </w:t>
      </w:r>
      <w:r w:rsidRPr="00B27BE6">
        <w:rPr>
          <w:rFonts w:ascii="Arial" w:hAnsi="Arial" w:cs="Arial"/>
          <w:color w:val="000000" w:themeColor="text1"/>
          <w:sz w:val="22"/>
        </w:rPr>
        <w:t xml:space="preserve">Wykonawca będzie prowadził zgodnie z procedurą wynikającą z obowiązujących w tym zakresie przepisów. </w:t>
      </w:r>
    </w:p>
    <w:p w14:paraId="01F07453" w14:textId="77777777" w:rsidR="0032404C" w:rsidRPr="00EF3FEB" w:rsidRDefault="008F242A" w:rsidP="004A558A">
      <w:pPr>
        <w:pStyle w:val="Lista"/>
        <w:numPr>
          <w:ilvl w:val="0"/>
          <w:numId w:val="18"/>
        </w:numPr>
        <w:tabs>
          <w:tab w:val="left" w:pos="1562"/>
          <w:tab w:val="left" w:pos="1704"/>
        </w:tabs>
        <w:suppressAutoHyphens w:val="0"/>
        <w:spacing w:line="276" w:lineRule="auto"/>
        <w:ind w:left="284" w:hanging="284"/>
        <w:jc w:val="both"/>
        <w:rPr>
          <w:rFonts w:ascii="Arial" w:hAnsi="Arial" w:cs="Arial"/>
          <w:color w:val="00000A"/>
          <w:sz w:val="22"/>
        </w:rPr>
      </w:pPr>
      <w:r w:rsidRPr="00EF3FEB">
        <w:rPr>
          <w:rFonts w:ascii="Arial" w:hAnsi="Arial" w:cs="Arial"/>
          <w:color w:val="00000A"/>
          <w:sz w:val="22"/>
        </w:rPr>
        <w:t xml:space="preserve">Wykonawca zapewni kierowanie robotami </w:t>
      </w:r>
      <w:r w:rsidR="00125031">
        <w:rPr>
          <w:rFonts w:ascii="Arial" w:hAnsi="Arial" w:cs="Arial"/>
          <w:color w:val="00000A"/>
          <w:sz w:val="22"/>
        </w:rPr>
        <w:t>zleconymi w ramach</w:t>
      </w:r>
      <w:r w:rsidRPr="00EF3FEB">
        <w:rPr>
          <w:rFonts w:ascii="Arial" w:hAnsi="Arial" w:cs="Arial"/>
          <w:color w:val="00000A"/>
          <w:sz w:val="22"/>
        </w:rPr>
        <w:t xml:space="preserve"> </w:t>
      </w:r>
      <w:r w:rsidR="00125031">
        <w:rPr>
          <w:rFonts w:ascii="Arial" w:hAnsi="Arial" w:cs="Arial"/>
          <w:color w:val="00000A"/>
          <w:sz w:val="22"/>
        </w:rPr>
        <w:t>umowy</w:t>
      </w:r>
      <w:r w:rsidRPr="00EF3FEB">
        <w:rPr>
          <w:rFonts w:ascii="Arial" w:hAnsi="Arial" w:cs="Arial"/>
          <w:color w:val="00000A"/>
          <w:sz w:val="22"/>
        </w:rPr>
        <w:t>, tak długo jak to będzie konieczne, przez osoby posiadające stosow</w:t>
      </w:r>
      <w:r w:rsidR="0032404C" w:rsidRPr="00EF3FEB">
        <w:rPr>
          <w:rFonts w:ascii="Arial" w:hAnsi="Arial" w:cs="Arial"/>
          <w:color w:val="00000A"/>
          <w:sz w:val="22"/>
        </w:rPr>
        <w:t>ne kwalifikacje i doświadczenie.</w:t>
      </w:r>
    </w:p>
    <w:p w14:paraId="00AB4396" w14:textId="77777777" w:rsidR="00AB01E7" w:rsidRPr="00AB01E7" w:rsidRDefault="0032404C" w:rsidP="004A558A">
      <w:pPr>
        <w:pStyle w:val="Lista"/>
        <w:numPr>
          <w:ilvl w:val="0"/>
          <w:numId w:val="18"/>
        </w:numPr>
        <w:tabs>
          <w:tab w:val="left" w:pos="1562"/>
          <w:tab w:val="left" w:pos="1704"/>
        </w:tabs>
        <w:suppressAutoHyphens w:val="0"/>
        <w:spacing w:line="276" w:lineRule="auto"/>
        <w:ind w:left="284" w:hanging="284"/>
        <w:jc w:val="both"/>
        <w:rPr>
          <w:rFonts w:ascii="Arial" w:hAnsi="Arial" w:cs="Arial"/>
          <w:color w:val="00000A"/>
          <w:sz w:val="22"/>
        </w:rPr>
      </w:pPr>
      <w:r w:rsidRPr="00EF3FEB">
        <w:rPr>
          <w:rFonts w:ascii="Arial" w:hAnsi="Arial" w:cs="Arial"/>
          <w:sz w:val="22"/>
        </w:rPr>
        <w:t xml:space="preserve">Kierownikiem robót ze strony Wykonawcy jest p. </w:t>
      </w:r>
      <w:r w:rsidRPr="00EF3FEB">
        <w:rPr>
          <w:rFonts w:ascii="Arial" w:hAnsi="Arial" w:cs="Arial"/>
          <w:b/>
          <w:sz w:val="22"/>
        </w:rPr>
        <w:t xml:space="preserve">……………………….. </w:t>
      </w:r>
      <w:r w:rsidRPr="00EF3FEB">
        <w:rPr>
          <w:rFonts w:ascii="Arial" w:hAnsi="Arial" w:cs="Arial"/>
          <w:sz w:val="22"/>
        </w:rPr>
        <w:t xml:space="preserve"> który zrzeszony jest w ……………………………… Izbie Inżynierów Budownictwa i posiada ubezpieczenie od odpowiedzialności cywilnej.</w:t>
      </w:r>
    </w:p>
    <w:p w14:paraId="454C8425" w14:textId="77777777" w:rsidR="008F242A" w:rsidRPr="00AB01E7" w:rsidRDefault="008F242A" w:rsidP="004A558A">
      <w:pPr>
        <w:pStyle w:val="Lista"/>
        <w:numPr>
          <w:ilvl w:val="0"/>
          <w:numId w:val="18"/>
        </w:numPr>
        <w:tabs>
          <w:tab w:val="left" w:pos="1562"/>
          <w:tab w:val="left" w:pos="1704"/>
        </w:tabs>
        <w:suppressAutoHyphens w:val="0"/>
        <w:spacing w:line="276" w:lineRule="auto"/>
        <w:ind w:left="284" w:hanging="284"/>
        <w:jc w:val="both"/>
        <w:rPr>
          <w:rFonts w:ascii="Arial" w:hAnsi="Arial" w:cs="Arial"/>
          <w:color w:val="00000A"/>
          <w:sz w:val="22"/>
        </w:rPr>
      </w:pPr>
      <w:r w:rsidRPr="00AB01E7">
        <w:rPr>
          <w:rFonts w:ascii="Arial" w:hAnsi="Arial" w:cs="Arial"/>
          <w:sz w:val="22"/>
        </w:rPr>
        <w:t>Wykonawca zobowiązuje się, że pracownicy wykonujący czynności, dla których Zamawiający</w:t>
      </w:r>
      <w:r w:rsidR="00AB01E7" w:rsidRPr="00AB01E7">
        <w:rPr>
          <w:sz w:val="22"/>
        </w:rPr>
        <w:t xml:space="preserve"> </w:t>
      </w:r>
      <w:r w:rsidRPr="00AB01E7">
        <w:rPr>
          <w:rFonts w:ascii="Arial" w:hAnsi="Arial" w:cs="Arial"/>
          <w:sz w:val="22"/>
        </w:rPr>
        <w:t xml:space="preserve">określił taki warunek w SIWZ, będą w okresie realizacji umowy zatrudnieni na podstawie umowy o pracę w rozumieniu przepisów ustawy z dnia 26 </w:t>
      </w:r>
      <w:r w:rsidR="00AB01E7">
        <w:rPr>
          <w:rFonts w:ascii="Arial" w:hAnsi="Arial" w:cs="Arial"/>
          <w:sz w:val="22"/>
        </w:rPr>
        <w:t>czerwca 1974 r. - Kodeks pracy,</w:t>
      </w:r>
      <w:r w:rsidRPr="00AB01E7">
        <w:rPr>
          <w:rFonts w:ascii="Arial" w:hAnsi="Arial" w:cs="Arial"/>
          <w:sz w:val="22"/>
        </w:rPr>
        <w:t xml:space="preserve"> zgodnie z oświadczeniem zawartym w ofercie.</w:t>
      </w:r>
    </w:p>
    <w:p w14:paraId="23766830" w14:textId="77777777" w:rsidR="00AB01E7" w:rsidRDefault="008F242A" w:rsidP="004A558A">
      <w:pPr>
        <w:pStyle w:val="Tekstpodstawowy1"/>
        <w:numPr>
          <w:ilvl w:val="0"/>
          <w:numId w:val="18"/>
        </w:numPr>
        <w:tabs>
          <w:tab w:val="left" w:pos="0"/>
          <w:tab w:val="left" w:pos="284"/>
        </w:tabs>
        <w:suppressAutoHyphens w:val="0"/>
        <w:spacing w:after="0"/>
        <w:ind w:left="284" w:hanging="284"/>
        <w:rPr>
          <w:sz w:val="22"/>
          <w:szCs w:val="22"/>
        </w:rPr>
      </w:pPr>
      <w:r w:rsidRPr="00AB01E7">
        <w:rPr>
          <w:b w:val="0"/>
          <w:i w:val="0"/>
          <w:sz w:val="22"/>
          <w:szCs w:val="22"/>
        </w:rPr>
        <w:t xml:space="preserve"> Każdorazowo na żądanie Zamawiającego, w terminie wskazanym przez Zamawiającego nie</w:t>
      </w:r>
      <w:r w:rsidR="00AB01E7">
        <w:rPr>
          <w:b w:val="0"/>
          <w:i w:val="0"/>
          <w:sz w:val="22"/>
          <w:szCs w:val="22"/>
        </w:rPr>
        <w:t xml:space="preserve"> </w:t>
      </w:r>
      <w:r w:rsidRPr="00AB01E7">
        <w:rPr>
          <w:b w:val="0"/>
          <w:i w:val="0"/>
          <w:sz w:val="22"/>
          <w:szCs w:val="22"/>
        </w:rPr>
        <w:t xml:space="preserve">dłuższym niż </w:t>
      </w:r>
      <w:r w:rsidRPr="00AB01E7">
        <w:rPr>
          <w:i w:val="0"/>
          <w:sz w:val="22"/>
          <w:szCs w:val="22"/>
        </w:rPr>
        <w:t>7 dni</w:t>
      </w:r>
      <w:r w:rsidRPr="00AB01E7">
        <w:rPr>
          <w:b w:val="0"/>
          <w:i w:val="0"/>
          <w:sz w:val="22"/>
          <w:szCs w:val="22"/>
        </w:rPr>
        <w:t xml:space="preserve">, Wykonawca zobowiązuje się przedłożyć do wglądu kopie umów o pracę zawartych </w:t>
      </w:r>
      <w:r w:rsidR="00AB01E7" w:rsidRPr="00AB01E7">
        <w:rPr>
          <w:b w:val="0"/>
          <w:i w:val="0"/>
          <w:sz w:val="22"/>
          <w:szCs w:val="22"/>
        </w:rPr>
        <w:t xml:space="preserve">z pracownikami </w:t>
      </w:r>
      <w:r w:rsidRPr="00AB01E7">
        <w:rPr>
          <w:b w:val="0"/>
          <w:i w:val="0"/>
          <w:sz w:val="22"/>
          <w:szCs w:val="22"/>
        </w:rPr>
        <w:t>przez Wykonawcę</w:t>
      </w:r>
      <w:r w:rsidR="00AB01E7">
        <w:rPr>
          <w:b w:val="0"/>
          <w:i w:val="0"/>
          <w:sz w:val="22"/>
          <w:szCs w:val="22"/>
        </w:rPr>
        <w:t>, podwykonawcę lub dalszego podwykonawcę</w:t>
      </w:r>
      <w:r w:rsidRPr="00AB01E7">
        <w:rPr>
          <w:b w:val="0"/>
          <w:i w:val="0"/>
          <w:sz w:val="22"/>
          <w:szCs w:val="22"/>
        </w:rPr>
        <w:t>. Kopie umów należy sporządzić w sposób uniemożliwiający odczytanie danych osobowych w szczególności adresu zamieszkania, numeru PESEL, wysokości wynagrodzenia, itp.</w:t>
      </w:r>
    </w:p>
    <w:p w14:paraId="1087BDA0" w14:textId="48EF42F6" w:rsidR="008F242A" w:rsidRPr="00AB01E7" w:rsidRDefault="008F242A" w:rsidP="004A558A">
      <w:pPr>
        <w:pStyle w:val="Tekstpodstawowy1"/>
        <w:numPr>
          <w:ilvl w:val="0"/>
          <w:numId w:val="18"/>
        </w:numPr>
        <w:tabs>
          <w:tab w:val="left" w:pos="0"/>
          <w:tab w:val="left" w:pos="284"/>
        </w:tabs>
        <w:suppressAutoHyphens w:val="0"/>
        <w:spacing w:after="0"/>
        <w:ind w:left="284" w:hanging="284"/>
        <w:rPr>
          <w:sz w:val="22"/>
          <w:szCs w:val="22"/>
        </w:rPr>
      </w:pPr>
      <w:r w:rsidRPr="00AB01E7">
        <w:rPr>
          <w:b w:val="0"/>
          <w:i w:val="0"/>
          <w:sz w:val="22"/>
          <w:szCs w:val="22"/>
        </w:rPr>
        <w:t>Nieprzedłożenie przez Wykonawcę kopii umów zawartych</w:t>
      </w:r>
      <w:r w:rsidR="00AB01E7">
        <w:rPr>
          <w:b w:val="0"/>
          <w:i w:val="0"/>
          <w:sz w:val="22"/>
          <w:szCs w:val="22"/>
        </w:rPr>
        <w:t xml:space="preserve"> </w:t>
      </w:r>
      <w:r w:rsidR="00AB01E7" w:rsidRPr="00AB01E7">
        <w:rPr>
          <w:b w:val="0"/>
          <w:i w:val="0"/>
          <w:sz w:val="22"/>
          <w:szCs w:val="22"/>
        </w:rPr>
        <w:t>z pracownikami</w:t>
      </w:r>
      <w:r w:rsidRPr="00AB01E7">
        <w:rPr>
          <w:b w:val="0"/>
          <w:i w:val="0"/>
          <w:sz w:val="22"/>
          <w:szCs w:val="22"/>
        </w:rPr>
        <w:t xml:space="preserve"> przez Wykonawcę</w:t>
      </w:r>
      <w:r w:rsidR="00AB01E7">
        <w:rPr>
          <w:b w:val="0"/>
          <w:i w:val="0"/>
          <w:sz w:val="22"/>
          <w:szCs w:val="22"/>
        </w:rPr>
        <w:t>, podwykonawcę lub dalszego podwykonawcę</w:t>
      </w:r>
      <w:r w:rsidRPr="00AB01E7">
        <w:rPr>
          <w:b w:val="0"/>
          <w:i w:val="0"/>
          <w:sz w:val="22"/>
          <w:szCs w:val="22"/>
        </w:rPr>
        <w:t>,</w:t>
      </w:r>
      <w:r w:rsidR="00AB01E7" w:rsidRPr="00AB01E7">
        <w:rPr>
          <w:b w:val="0"/>
          <w:i w:val="0"/>
          <w:sz w:val="22"/>
          <w:szCs w:val="22"/>
        </w:rPr>
        <w:t xml:space="preserve"> </w:t>
      </w:r>
      <w:r w:rsidRPr="00AB01E7">
        <w:rPr>
          <w:b w:val="0"/>
          <w:i w:val="0"/>
          <w:sz w:val="22"/>
          <w:szCs w:val="22"/>
        </w:rPr>
        <w:t>w terminie wskazanym przez</w:t>
      </w:r>
      <w:r w:rsidR="00AB01E7">
        <w:rPr>
          <w:b w:val="0"/>
          <w:i w:val="0"/>
          <w:sz w:val="22"/>
          <w:szCs w:val="22"/>
        </w:rPr>
        <w:t xml:space="preserve"> Zamawiającego zgodnie z ust. 8</w:t>
      </w:r>
      <w:r w:rsidRPr="00AB01E7">
        <w:rPr>
          <w:b w:val="0"/>
          <w:i w:val="0"/>
          <w:sz w:val="22"/>
          <w:szCs w:val="22"/>
        </w:rPr>
        <w:t xml:space="preserve"> może skutkować zawiadomieniem do Państwowej Inspekcji Pracy. Zamawiający uprawniony będzie do nałożenia kary umow</w:t>
      </w:r>
      <w:r w:rsidR="00AB01E7">
        <w:rPr>
          <w:b w:val="0"/>
          <w:i w:val="0"/>
          <w:sz w:val="22"/>
          <w:szCs w:val="22"/>
        </w:rPr>
        <w:t>nej w wysokości określonej w §</w:t>
      </w:r>
      <w:r w:rsidR="00AB01E7" w:rsidRPr="00F05A5B">
        <w:rPr>
          <w:b w:val="0"/>
          <w:i w:val="0"/>
          <w:color w:val="000000" w:themeColor="text1"/>
          <w:sz w:val="22"/>
          <w:szCs w:val="22"/>
        </w:rPr>
        <w:t>12</w:t>
      </w:r>
      <w:r w:rsidR="00D54D5C" w:rsidRPr="00F05A5B">
        <w:rPr>
          <w:b w:val="0"/>
          <w:i w:val="0"/>
          <w:color w:val="000000" w:themeColor="text1"/>
          <w:sz w:val="22"/>
          <w:szCs w:val="22"/>
        </w:rPr>
        <w:t xml:space="preserve"> ust. 1 pkt </w:t>
      </w:r>
      <w:r w:rsidRPr="00F05A5B">
        <w:rPr>
          <w:b w:val="0"/>
          <w:i w:val="0"/>
          <w:color w:val="000000" w:themeColor="text1"/>
          <w:sz w:val="22"/>
          <w:szCs w:val="22"/>
        </w:rPr>
        <w:t xml:space="preserve">5 </w:t>
      </w:r>
      <w:r w:rsidRPr="00AB01E7">
        <w:rPr>
          <w:b w:val="0"/>
          <w:i w:val="0"/>
          <w:sz w:val="22"/>
          <w:szCs w:val="22"/>
        </w:rPr>
        <w:t>umowy.</w:t>
      </w:r>
    </w:p>
    <w:p w14:paraId="428261D7" w14:textId="77777777" w:rsidR="008F242A" w:rsidRPr="00EF3FEB" w:rsidRDefault="008F242A" w:rsidP="00EF3FEB">
      <w:pPr>
        <w:pStyle w:val="Standard"/>
        <w:spacing w:after="0"/>
        <w:jc w:val="center"/>
        <w:rPr>
          <w:rFonts w:ascii="Arial" w:hAnsi="Arial" w:cs="Arial"/>
          <w:b/>
          <w:sz w:val="22"/>
          <w:szCs w:val="22"/>
        </w:rPr>
      </w:pPr>
    </w:p>
    <w:p w14:paraId="1EF05038" w14:textId="77777777" w:rsidR="008F242A" w:rsidRPr="00EF3FEB" w:rsidRDefault="00074B12" w:rsidP="00EF3FEB">
      <w:pPr>
        <w:pStyle w:val="Standard"/>
        <w:spacing w:after="0"/>
        <w:jc w:val="center"/>
        <w:rPr>
          <w:rFonts w:ascii="Arial" w:hAnsi="Arial" w:cs="Arial"/>
          <w:b/>
          <w:sz w:val="22"/>
          <w:szCs w:val="22"/>
        </w:rPr>
      </w:pPr>
      <w:r w:rsidRPr="00EF3FEB">
        <w:rPr>
          <w:rFonts w:ascii="Arial" w:hAnsi="Arial" w:cs="Arial"/>
          <w:b/>
          <w:sz w:val="22"/>
          <w:szCs w:val="22"/>
        </w:rPr>
        <w:t>§ 8</w:t>
      </w:r>
    </w:p>
    <w:p w14:paraId="04424964" w14:textId="77777777" w:rsidR="008F242A" w:rsidRPr="00EF3FEB" w:rsidRDefault="008F242A" w:rsidP="00EF3FEB">
      <w:pPr>
        <w:widowControl w:val="0"/>
        <w:overflowPunct w:val="0"/>
        <w:spacing w:after="60" w:line="276" w:lineRule="auto"/>
        <w:jc w:val="center"/>
        <w:rPr>
          <w:rFonts w:ascii="Arial" w:hAnsi="Arial" w:cs="Arial"/>
          <w:sz w:val="22"/>
          <w:szCs w:val="22"/>
        </w:rPr>
      </w:pPr>
      <w:r w:rsidRPr="00EF3FEB">
        <w:rPr>
          <w:rFonts w:ascii="Arial" w:eastAsia="SimSun" w:hAnsi="Arial" w:cs="Arial"/>
          <w:b/>
          <w:sz w:val="22"/>
          <w:szCs w:val="22"/>
          <w:lang w:bidi="hi-IN"/>
        </w:rPr>
        <w:t>PODWYKONAWCY</w:t>
      </w:r>
    </w:p>
    <w:p w14:paraId="7E063B05" w14:textId="77777777" w:rsidR="001F167B" w:rsidRPr="00EF3FEB" w:rsidRDefault="008F242A"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sz w:val="22"/>
          <w:szCs w:val="22"/>
        </w:rPr>
      </w:pPr>
      <w:r w:rsidRPr="00EF3FEB">
        <w:rPr>
          <w:rFonts w:ascii="Arial" w:eastAsia="SimSun" w:hAnsi="Arial" w:cs="Arial"/>
          <w:bCs/>
          <w:sz w:val="22"/>
          <w:szCs w:val="22"/>
          <w:lang w:bidi="hi-IN"/>
        </w:rPr>
        <w:t>Wykonawca</w:t>
      </w:r>
      <w:r w:rsidRPr="00EF3FEB">
        <w:rPr>
          <w:rFonts w:ascii="Arial" w:eastAsia="SimSun" w:hAnsi="Arial" w:cs="Arial"/>
          <w:sz w:val="22"/>
          <w:szCs w:val="22"/>
          <w:lang w:bidi="hi-IN"/>
        </w:rPr>
        <w:t xml:space="preserve"> nie może powierzyć podwykona</w:t>
      </w:r>
      <w:r w:rsidR="002D5BD7" w:rsidRPr="00EF3FEB">
        <w:rPr>
          <w:rFonts w:ascii="Arial" w:eastAsia="SimSun" w:hAnsi="Arial" w:cs="Arial"/>
          <w:sz w:val="22"/>
          <w:szCs w:val="22"/>
          <w:lang w:bidi="hi-IN"/>
        </w:rPr>
        <w:t>wcy do wykonania jakichkolwiek</w:t>
      </w:r>
      <w:r w:rsidR="009401D1" w:rsidRPr="00EF3FEB">
        <w:rPr>
          <w:rFonts w:ascii="Arial" w:eastAsia="SimSun" w:hAnsi="Arial" w:cs="Arial"/>
          <w:sz w:val="22"/>
          <w:szCs w:val="22"/>
          <w:lang w:bidi="hi-IN"/>
        </w:rPr>
        <w:t xml:space="preserve"> </w:t>
      </w:r>
      <w:r w:rsidR="0077792D" w:rsidRPr="00EF3FEB">
        <w:rPr>
          <w:rFonts w:ascii="Arial" w:eastAsia="SimSun" w:hAnsi="Arial" w:cs="Arial"/>
          <w:sz w:val="22"/>
          <w:szCs w:val="22"/>
          <w:lang w:bidi="hi-IN"/>
        </w:rPr>
        <w:t xml:space="preserve">robót </w:t>
      </w:r>
      <w:r w:rsidR="009401D1" w:rsidRPr="00EF3FEB">
        <w:rPr>
          <w:rFonts w:ascii="Arial" w:eastAsia="SimSun" w:hAnsi="Arial" w:cs="Arial"/>
          <w:sz w:val="22"/>
          <w:szCs w:val="22"/>
          <w:lang w:bidi="hi-IN"/>
        </w:rPr>
        <w:t>bez zgody Zamawiającego.</w:t>
      </w:r>
    </w:p>
    <w:p w14:paraId="501329C6" w14:textId="77777777" w:rsidR="0077792D" w:rsidRPr="00EF3FEB" w:rsidRDefault="001F167B"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sz w:val="22"/>
          <w:szCs w:val="22"/>
        </w:rPr>
      </w:pPr>
      <w:r w:rsidRPr="00EF3FEB">
        <w:rPr>
          <w:rFonts w:ascii="Arial" w:hAnsi="Arial" w:cs="Arial"/>
          <w:sz w:val="22"/>
          <w:szCs w:val="22"/>
        </w:rPr>
        <w:t>Wykonawca – zgodnie z oświadczeniem zawartym w Ofercie – zamówienie wykona sam, za wyjątkiem robót w zakresie . . . . . . . . . . . . . . . . . . . . . . . . . . . . . ., które zostaną wykonane przy udziale podwykonawcy/ów w tym, na którego/</w:t>
      </w:r>
      <w:proofErr w:type="spellStart"/>
      <w:r w:rsidRPr="00EF3FEB">
        <w:rPr>
          <w:rFonts w:ascii="Arial" w:hAnsi="Arial" w:cs="Arial"/>
          <w:sz w:val="22"/>
          <w:szCs w:val="22"/>
        </w:rPr>
        <w:t>ych</w:t>
      </w:r>
      <w:proofErr w:type="spellEnd"/>
      <w:r w:rsidRPr="00EF3FEB">
        <w:rPr>
          <w:rFonts w:ascii="Arial" w:hAnsi="Arial" w:cs="Arial"/>
          <w:sz w:val="22"/>
          <w:szCs w:val="22"/>
        </w:rPr>
        <w:t xml:space="preserve"> zasoby </w:t>
      </w:r>
      <w:r w:rsidR="009401D1" w:rsidRPr="00EF3FEB">
        <w:rPr>
          <w:rFonts w:ascii="Arial" w:hAnsi="Arial" w:cs="Arial"/>
          <w:color w:val="00000A"/>
          <w:sz w:val="22"/>
          <w:szCs w:val="22"/>
        </w:rPr>
        <w:t>Wykonawca powoływał się, na zasadach określonych w art. 22a ustawy Prawo zamówień publicznych, w celu wykazania spełniania warunków udziału w postępowaniu lub kryteriów selekcji.</w:t>
      </w:r>
    </w:p>
    <w:p w14:paraId="0A366D9F" w14:textId="77777777" w:rsidR="009401D1" w:rsidRPr="00F73798" w:rsidRDefault="009401D1"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color w:val="000000" w:themeColor="text1"/>
          <w:sz w:val="22"/>
          <w:szCs w:val="22"/>
        </w:rPr>
      </w:pPr>
      <w:r w:rsidRPr="00F73798">
        <w:rPr>
          <w:rFonts w:ascii="Arial" w:hAnsi="Arial" w:cs="Arial"/>
          <w:color w:val="000000" w:themeColor="text1"/>
          <w:sz w:val="22"/>
          <w:szCs w:val="22"/>
        </w:rPr>
        <w:t xml:space="preserve">W terminie do </w:t>
      </w:r>
      <w:r w:rsidRPr="00F73798">
        <w:rPr>
          <w:rFonts w:ascii="Arial" w:hAnsi="Arial" w:cs="Arial"/>
          <w:b/>
          <w:color w:val="000000" w:themeColor="text1"/>
          <w:sz w:val="22"/>
          <w:szCs w:val="22"/>
        </w:rPr>
        <w:t>7 dni</w:t>
      </w:r>
      <w:r w:rsidRPr="00F73798">
        <w:rPr>
          <w:rFonts w:ascii="Arial" w:hAnsi="Arial" w:cs="Arial"/>
          <w:color w:val="000000" w:themeColor="text1"/>
          <w:sz w:val="22"/>
          <w:szCs w:val="22"/>
        </w:rPr>
        <w:t xml:space="preserve"> od dnia zawarcia niniejszej umowy, Wykonawca poinformuje Zamawiającego na piśmie o podmiotach, którym zamierza powierzyć realizację prac, o których mowa w </w:t>
      </w:r>
      <w:r w:rsidR="00F73798" w:rsidRPr="00F73798">
        <w:rPr>
          <w:rFonts w:ascii="Arial" w:hAnsi="Arial" w:cs="Arial"/>
          <w:color w:val="000000" w:themeColor="text1"/>
          <w:sz w:val="22"/>
          <w:szCs w:val="22"/>
        </w:rPr>
        <w:t>ust. 2</w:t>
      </w:r>
      <w:r w:rsidRPr="00F73798">
        <w:rPr>
          <w:rFonts w:ascii="Arial" w:hAnsi="Arial" w:cs="Arial"/>
          <w:color w:val="000000" w:themeColor="text1"/>
          <w:sz w:val="22"/>
          <w:szCs w:val="22"/>
        </w:rPr>
        <w:t>, wskazując nazwę podmiotu jego NIP i REGON oraz część zamówienia, którą mu powierzy.</w:t>
      </w:r>
      <w:r w:rsidR="00696FA6" w:rsidRPr="00F73798">
        <w:rPr>
          <w:rFonts w:ascii="Arial" w:hAnsi="Arial" w:cs="Arial"/>
          <w:color w:val="000000" w:themeColor="text1"/>
          <w:sz w:val="22"/>
          <w:szCs w:val="22"/>
        </w:rPr>
        <w:t xml:space="preserve"> </w:t>
      </w:r>
    </w:p>
    <w:p w14:paraId="65181452" w14:textId="77777777" w:rsidR="005D35F4" w:rsidRPr="00EF3FEB" w:rsidRDefault="009401D1"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sz w:val="22"/>
          <w:szCs w:val="22"/>
        </w:rPr>
      </w:pPr>
      <w:r w:rsidRPr="00EF3FEB">
        <w:rPr>
          <w:rFonts w:ascii="Arial" w:hAnsi="Arial" w:cs="Arial"/>
          <w:sz w:val="22"/>
          <w:szCs w:val="22"/>
        </w:rPr>
        <w:t xml:space="preserve">Jeżeli zmiana albo rezygnacja z podwykonawcy dotyczy podmiotu, na którego zasoby wykonawca powoływał się, na zasadach określonych w art. 22a ustawy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w:t>
      </w:r>
      <w:r w:rsidRPr="00EF3FEB">
        <w:rPr>
          <w:rFonts w:ascii="Arial" w:hAnsi="Arial" w:cs="Arial"/>
          <w:sz w:val="22"/>
          <w:szCs w:val="22"/>
        </w:rPr>
        <w:lastRenderedPageBreak/>
        <w:t>udzielenie zamówienia, przedstawiając Zamawiającemu stosowne dokumenty niezwłocznie od dnia zmiany lub rezygnacji</w:t>
      </w:r>
      <w:r w:rsidR="002D5BD7" w:rsidRPr="00EF3FEB">
        <w:rPr>
          <w:rFonts w:ascii="Arial" w:hAnsi="Arial" w:cs="Arial"/>
          <w:sz w:val="22"/>
          <w:szCs w:val="22"/>
        </w:rPr>
        <w:t>,</w:t>
      </w:r>
      <w:r w:rsidRPr="00EF3FEB">
        <w:rPr>
          <w:rFonts w:ascii="Arial" w:hAnsi="Arial" w:cs="Arial"/>
          <w:sz w:val="22"/>
          <w:szCs w:val="22"/>
        </w:rPr>
        <w:t xml:space="preserve"> lecz nie później niż w termi</w:t>
      </w:r>
      <w:r w:rsidR="005D35F4" w:rsidRPr="00EF3FEB">
        <w:rPr>
          <w:rFonts w:ascii="Arial" w:hAnsi="Arial" w:cs="Arial"/>
          <w:sz w:val="22"/>
          <w:szCs w:val="22"/>
        </w:rPr>
        <w:t xml:space="preserve">nie wynikającym z ust.5 poniżej. </w:t>
      </w:r>
    </w:p>
    <w:p w14:paraId="67D08A65" w14:textId="77777777" w:rsidR="005D35F4" w:rsidRPr="00F73798" w:rsidRDefault="00591665"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color w:val="000000" w:themeColor="text1"/>
          <w:sz w:val="22"/>
          <w:szCs w:val="22"/>
        </w:rPr>
      </w:pPr>
      <w:r w:rsidRPr="00EF3FEB">
        <w:rPr>
          <w:rFonts w:ascii="Arial" w:hAnsi="Arial" w:cs="Arial"/>
          <w:sz w:val="22"/>
          <w:szCs w:val="22"/>
        </w:rPr>
        <w:t xml:space="preserve">Wykonawca, podwykonawca lub dalszy podwykonawca zamówienia zamierzający zawrzeć umowę o podwykonawstwo, której przedmiotem są roboty budowlane, jest obowiązany, w trakcie realizacji niniejszego zamówienia, </w:t>
      </w:r>
      <w:r w:rsidR="0077792D" w:rsidRPr="00EF3FEB">
        <w:rPr>
          <w:rFonts w:ascii="Arial" w:hAnsi="Arial" w:cs="Arial"/>
          <w:sz w:val="22"/>
          <w:szCs w:val="22"/>
        </w:rPr>
        <w:t xml:space="preserve">nie później niż </w:t>
      </w:r>
      <w:r w:rsidR="0077792D" w:rsidRPr="00EF3FEB">
        <w:rPr>
          <w:rFonts w:ascii="Arial" w:hAnsi="Arial" w:cs="Arial"/>
          <w:b/>
          <w:sz w:val="22"/>
          <w:szCs w:val="22"/>
        </w:rPr>
        <w:t>14 dni</w:t>
      </w:r>
      <w:r w:rsidR="0077792D" w:rsidRPr="00EF3FEB">
        <w:rPr>
          <w:rFonts w:ascii="Arial" w:hAnsi="Arial" w:cs="Arial"/>
          <w:sz w:val="22"/>
          <w:szCs w:val="22"/>
        </w:rPr>
        <w:t xml:space="preserve"> przed planowanym skierowaniem do wykonania robót, </w:t>
      </w:r>
      <w:r w:rsidRPr="00EF3FEB">
        <w:rPr>
          <w:rFonts w:ascii="Arial" w:hAnsi="Arial" w:cs="Arial"/>
          <w:sz w:val="22"/>
          <w:szCs w:val="22"/>
        </w:rPr>
        <w:t>do przedłożenia zamawiającemu projektu tej umowy, przy czym podwykonawca lub dalszy podwykonawca jest obowiązany dołączyć zgodę wykonawcy na zawarcie umowy o podwykonawstwo o treści zgodnej z projektem umowy.</w:t>
      </w:r>
      <w:r w:rsidR="005D35F4" w:rsidRPr="00EF3FEB">
        <w:rPr>
          <w:rFonts w:ascii="Arial" w:hAnsi="Arial" w:cs="Arial"/>
          <w:sz w:val="22"/>
          <w:szCs w:val="22"/>
        </w:rPr>
        <w:t xml:space="preserve"> Wykonawca, podwykonawca lub dalszy podwykonawca przedstawia Zamawiającemu kompletny projekt umowy o podwykonawstwo </w:t>
      </w:r>
      <w:r w:rsidR="00F73798">
        <w:rPr>
          <w:rFonts w:ascii="Arial" w:hAnsi="Arial" w:cs="Arial"/>
          <w:color w:val="000000" w:themeColor="text1"/>
          <w:sz w:val="22"/>
          <w:szCs w:val="22"/>
        </w:rPr>
        <w:t>wraz z szczegółowym określeniem przedmiotu robót budowlanych</w:t>
      </w:r>
      <w:r w:rsidR="00F73798" w:rsidRPr="00F73798">
        <w:rPr>
          <w:rFonts w:ascii="Arial" w:hAnsi="Arial" w:cs="Arial"/>
          <w:color w:val="000000" w:themeColor="text1"/>
          <w:sz w:val="22"/>
          <w:szCs w:val="22"/>
        </w:rPr>
        <w:t xml:space="preserve"> objętych po</w:t>
      </w:r>
      <w:r w:rsidR="00F73798">
        <w:rPr>
          <w:rFonts w:ascii="Arial" w:hAnsi="Arial" w:cs="Arial"/>
          <w:color w:val="000000" w:themeColor="text1"/>
          <w:sz w:val="22"/>
          <w:szCs w:val="22"/>
        </w:rPr>
        <w:t>d</w:t>
      </w:r>
      <w:r w:rsidR="00F73798" w:rsidRPr="00F73798">
        <w:rPr>
          <w:rFonts w:ascii="Arial" w:hAnsi="Arial" w:cs="Arial"/>
          <w:color w:val="000000" w:themeColor="text1"/>
          <w:sz w:val="22"/>
          <w:szCs w:val="22"/>
        </w:rPr>
        <w:t>wykonawstwem</w:t>
      </w:r>
      <w:r w:rsidR="005D35F4" w:rsidRPr="00F73798">
        <w:rPr>
          <w:rFonts w:ascii="Arial" w:hAnsi="Arial" w:cs="Arial"/>
          <w:color w:val="000000" w:themeColor="text1"/>
          <w:sz w:val="22"/>
          <w:szCs w:val="22"/>
        </w:rPr>
        <w:t>.</w:t>
      </w:r>
    </w:p>
    <w:p w14:paraId="465A2127" w14:textId="77777777" w:rsidR="009401D1" w:rsidRPr="00EF3FEB" w:rsidRDefault="009401D1" w:rsidP="004A558A">
      <w:pPr>
        <w:widowControl w:val="0"/>
        <w:numPr>
          <w:ilvl w:val="0"/>
          <w:numId w:val="3"/>
        </w:numPr>
        <w:tabs>
          <w:tab w:val="clear" w:pos="0"/>
          <w:tab w:val="num" w:pos="360"/>
          <w:tab w:val="left" w:pos="708"/>
        </w:tabs>
        <w:suppressAutoHyphens/>
        <w:overflowPunct w:val="0"/>
        <w:spacing w:line="276" w:lineRule="auto"/>
        <w:ind w:left="360"/>
        <w:jc w:val="both"/>
        <w:rPr>
          <w:rFonts w:ascii="Arial" w:hAnsi="Arial" w:cs="Arial"/>
          <w:sz w:val="22"/>
          <w:szCs w:val="22"/>
        </w:rPr>
      </w:pPr>
      <w:r w:rsidRPr="00EF3FEB">
        <w:rPr>
          <w:rFonts w:ascii="Arial" w:hAnsi="Arial" w:cs="Arial"/>
          <w:sz w:val="22"/>
          <w:szCs w:val="22"/>
        </w:rPr>
        <w:t xml:space="preserve">Zamawiający w ciągu </w:t>
      </w:r>
      <w:r w:rsidRPr="00EF3FEB">
        <w:rPr>
          <w:rFonts w:ascii="Arial" w:hAnsi="Arial" w:cs="Arial"/>
          <w:b/>
          <w:sz w:val="22"/>
          <w:szCs w:val="22"/>
        </w:rPr>
        <w:t>14 dni</w:t>
      </w:r>
      <w:r w:rsidRPr="00EF3FEB">
        <w:rPr>
          <w:rFonts w:ascii="Arial" w:hAnsi="Arial" w:cs="Arial"/>
          <w:sz w:val="22"/>
          <w:szCs w:val="22"/>
        </w:rPr>
        <w:t xml:space="preserve"> zgłasza w formie pisemnej zastrzeżenia do przedłożonego projektu umowy o podwykonawstwo, której przedmiotem są roboty budowlane w przypadku, gdy:</w:t>
      </w:r>
    </w:p>
    <w:p w14:paraId="0AB6B48E"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1)</w:t>
      </w:r>
      <w:r w:rsidRPr="00EF3FEB">
        <w:rPr>
          <w:rFonts w:ascii="Arial" w:hAnsi="Arial" w:cs="Arial"/>
          <w:sz w:val="22"/>
          <w:szCs w:val="22"/>
        </w:rPr>
        <w:tab/>
        <w:t xml:space="preserve">termin zapłaty wynagrodzenia podwykonawcy przewidziany w umowie o podwykonawstwo jest dłuższy niż </w:t>
      </w:r>
      <w:r w:rsidRPr="00EF3FEB">
        <w:rPr>
          <w:rFonts w:ascii="Arial" w:hAnsi="Arial" w:cs="Arial"/>
          <w:b/>
          <w:sz w:val="22"/>
          <w:szCs w:val="22"/>
        </w:rPr>
        <w:t>30 dni</w:t>
      </w:r>
      <w:r w:rsidRPr="00EF3FEB">
        <w:rPr>
          <w:rFonts w:ascii="Arial" w:hAnsi="Arial" w:cs="Arial"/>
          <w:sz w:val="22"/>
          <w:szCs w:val="22"/>
        </w:rPr>
        <w:t xml:space="preserve"> od dnia doręczenia wykonawcy faktury lub rachunku, potwierdzających wykonanie zleconej podwykonawcy roboty budowlanej;</w:t>
      </w:r>
    </w:p>
    <w:p w14:paraId="1E3967D5"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2)</w:t>
      </w:r>
      <w:r w:rsidRPr="00EF3FEB">
        <w:rPr>
          <w:rFonts w:ascii="Arial" w:hAnsi="Arial" w:cs="Arial"/>
          <w:sz w:val="22"/>
          <w:szCs w:val="22"/>
        </w:rPr>
        <w:tab/>
        <w:t>termin wykonania umowy o podwykonawstwo wykracza poza termin wykonania wskazany w § 2 umowy;</w:t>
      </w:r>
    </w:p>
    <w:p w14:paraId="1B510B5B"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3)</w:t>
      </w:r>
      <w:r w:rsidRPr="00EF3FEB">
        <w:rPr>
          <w:rFonts w:ascii="Arial" w:hAnsi="Arial" w:cs="Arial"/>
          <w:sz w:val="22"/>
          <w:szCs w:val="22"/>
        </w:rPr>
        <w:tab/>
        <w:t>umowa zawiera zapisy uzależniające dokonanie zapłaty na rzecz podwykonawcy od odbioru robót przez Zamawiającego lub od zapłaty należności Wykonawcy przez Zamawiającego;</w:t>
      </w:r>
    </w:p>
    <w:p w14:paraId="0F2D65A6"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4)  wykonanie przedmiotu Umowy o podwykonawstwo zostaje określone na niższym poziomie jakości niż wynika z niniejszej Umowy i nie odpowiada stosownym dla tego wykonania wymaganiom określonym w Umowie oraz standardom deklarowanym w Ofercie Wykonawcy;</w:t>
      </w:r>
    </w:p>
    <w:p w14:paraId="5BA13EA3" w14:textId="77777777" w:rsidR="009401D1" w:rsidRPr="00934B45" w:rsidRDefault="00125031" w:rsidP="00125031">
      <w:pPr>
        <w:pStyle w:val="Standard"/>
        <w:suppressAutoHyphens w:val="0"/>
        <w:spacing w:after="0"/>
        <w:ind w:left="851" w:hanging="397"/>
        <w:jc w:val="both"/>
        <w:rPr>
          <w:rFonts w:ascii="Arial" w:hAnsi="Arial" w:cs="Arial"/>
          <w:color w:val="auto"/>
          <w:sz w:val="22"/>
          <w:szCs w:val="22"/>
        </w:rPr>
      </w:pPr>
      <w:r>
        <w:rPr>
          <w:rFonts w:ascii="Arial" w:hAnsi="Arial" w:cs="Arial"/>
          <w:sz w:val="22"/>
          <w:szCs w:val="22"/>
        </w:rPr>
        <w:t xml:space="preserve">5) </w:t>
      </w:r>
      <w:r>
        <w:rPr>
          <w:rFonts w:ascii="Arial" w:hAnsi="Arial" w:cs="Arial"/>
          <w:sz w:val="22"/>
          <w:szCs w:val="22"/>
        </w:rPr>
        <w:tab/>
      </w:r>
      <w:r w:rsidR="009401D1" w:rsidRPr="00934B45">
        <w:rPr>
          <w:rFonts w:ascii="Arial" w:hAnsi="Arial" w:cs="Arial"/>
          <w:color w:val="auto"/>
          <w:sz w:val="22"/>
          <w:szCs w:val="22"/>
        </w:rPr>
        <w:t>kwota wynagrodzenia podwykonawcy przewyższa kwotę wynagrodzenia przysługującą Wykonawcy od Zamawiającego, za odpowiedni przedmiotowo powierzony podwykonawcy zakres robót;</w:t>
      </w:r>
    </w:p>
    <w:p w14:paraId="53ECC8EF"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6)</w:t>
      </w:r>
      <w:r w:rsidRPr="00EF3FEB">
        <w:rPr>
          <w:rFonts w:ascii="Arial" w:hAnsi="Arial" w:cs="Arial"/>
          <w:sz w:val="22"/>
          <w:szCs w:val="22"/>
        </w:rPr>
        <w:tab/>
        <w:t>umowa zawiera uregulowania dotyczące zawierania umów z dalszymi podwykonawcami – Zamawiający nie wyraża zgody na zawieranie umów podwykonawcy z dalszymi podwykonawcami;</w:t>
      </w:r>
    </w:p>
    <w:p w14:paraId="3DE54ADF" w14:textId="77777777" w:rsidR="009401D1" w:rsidRPr="00EF3FEB" w:rsidRDefault="009401D1" w:rsidP="00EF3FEB">
      <w:pPr>
        <w:pStyle w:val="Standard"/>
        <w:suppressAutoHyphens w:val="0"/>
        <w:spacing w:after="0"/>
        <w:ind w:left="851" w:hanging="425"/>
        <w:jc w:val="both"/>
        <w:rPr>
          <w:rFonts w:ascii="Arial" w:hAnsi="Arial" w:cs="Arial"/>
          <w:sz w:val="22"/>
          <w:szCs w:val="22"/>
        </w:rPr>
      </w:pPr>
      <w:r w:rsidRPr="00EF3FEB">
        <w:rPr>
          <w:rFonts w:ascii="Arial" w:hAnsi="Arial" w:cs="Arial"/>
          <w:sz w:val="22"/>
          <w:szCs w:val="22"/>
        </w:rPr>
        <w:t xml:space="preserve">7) </w:t>
      </w:r>
      <w:r w:rsidRPr="00EF3FEB">
        <w:rPr>
          <w:rFonts w:ascii="Arial" w:hAnsi="Arial" w:cs="Arial"/>
          <w:sz w:val="22"/>
          <w:szCs w:val="22"/>
        </w:rPr>
        <w:tab/>
        <w:t>nowy podwykonawca, o którym mowa w ust.4 nie spełnia w ocenie Zamawiającego warunków, o których mowa w art. 22a ustawy Prawo zamówień publicznych.</w:t>
      </w:r>
    </w:p>
    <w:p w14:paraId="207622E2" w14:textId="77777777" w:rsidR="009401D1" w:rsidRPr="00EF3FEB" w:rsidRDefault="009401D1" w:rsidP="003815AB">
      <w:pPr>
        <w:pStyle w:val="Akapitzlist"/>
        <w:widowControl w:val="0"/>
        <w:numPr>
          <w:ilvl w:val="0"/>
          <w:numId w:val="44"/>
        </w:numPr>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Niezgłoszenie w formie pisemnej zastrzeżeń do przedłożonego projektu umowy o podwykonawstwo, której przedmiotem są roboty budowlane, w terminie wskazanym w ust. 6 uważa się za akceptację projektu umowy przez Zamawiającego.</w:t>
      </w:r>
    </w:p>
    <w:p w14:paraId="6F24F1B8" w14:textId="77777777" w:rsidR="009401D1" w:rsidRPr="00EF3FEB" w:rsidRDefault="009401D1" w:rsidP="003815AB">
      <w:pPr>
        <w:pStyle w:val="Akapitzlist"/>
        <w:widowControl w:val="0"/>
        <w:numPr>
          <w:ilvl w:val="0"/>
          <w:numId w:val="44"/>
        </w:numPr>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 xml:space="preserve">Wykonawca zamówienia przedkłada zamawiającemu poświadczoną (przez siebie) za zgodność z oryginałem kopię zawartej umowy o podwykonawstwo, której przedmiotem są roboty budowlane, w terminie </w:t>
      </w:r>
      <w:r w:rsidRPr="00EF3FEB">
        <w:rPr>
          <w:rFonts w:ascii="Arial" w:hAnsi="Arial" w:cs="Arial"/>
          <w:b/>
          <w:sz w:val="22"/>
          <w:szCs w:val="22"/>
        </w:rPr>
        <w:t>7 dni</w:t>
      </w:r>
      <w:r w:rsidRPr="00EF3FEB">
        <w:rPr>
          <w:rFonts w:ascii="Arial" w:hAnsi="Arial" w:cs="Arial"/>
          <w:sz w:val="22"/>
          <w:szCs w:val="22"/>
        </w:rPr>
        <w:t xml:space="preserve"> od dnia jej zawarcia.</w:t>
      </w:r>
    </w:p>
    <w:p w14:paraId="775A13D4" w14:textId="77777777" w:rsidR="009401D1" w:rsidRPr="00EF3FEB" w:rsidRDefault="009401D1" w:rsidP="003815AB">
      <w:pPr>
        <w:pStyle w:val="Akapitzlist"/>
        <w:widowControl w:val="0"/>
        <w:numPr>
          <w:ilvl w:val="0"/>
          <w:numId w:val="44"/>
        </w:numPr>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 xml:space="preserve">Zamawiający w ciągu </w:t>
      </w:r>
      <w:r w:rsidRPr="00F73798">
        <w:rPr>
          <w:rFonts w:ascii="Arial" w:hAnsi="Arial" w:cs="Arial"/>
          <w:b/>
          <w:color w:val="000000" w:themeColor="text1"/>
          <w:sz w:val="22"/>
          <w:szCs w:val="22"/>
        </w:rPr>
        <w:t>7 dni</w:t>
      </w:r>
      <w:r w:rsidRPr="00F73798">
        <w:rPr>
          <w:rFonts w:ascii="Arial" w:hAnsi="Arial" w:cs="Arial"/>
          <w:color w:val="000000" w:themeColor="text1"/>
          <w:sz w:val="22"/>
          <w:szCs w:val="22"/>
        </w:rPr>
        <w:t xml:space="preserve"> </w:t>
      </w:r>
      <w:r w:rsidRPr="00EF3FEB">
        <w:rPr>
          <w:rFonts w:ascii="Arial" w:hAnsi="Arial" w:cs="Arial"/>
          <w:sz w:val="22"/>
          <w:szCs w:val="22"/>
        </w:rPr>
        <w:t>zgłasza w formie pisemnej sprzeciw do przedłożonej umowy o podwykonawstwo, której przedmiotem są roboty budowlane, w przypadkach, o których mowa w ust. 6.</w:t>
      </w:r>
    </w:p>
    <w:p w14:paraId="55B7B31C" w14:textId="77777777" w:rsidR="009401D1" w:rsidRPr="00EF3FEB" w:rsidRDefault="009401D1" w:rsidP="003815AB">
      <w:pPr>
        <w:pStyle w:val="Akapitzlist"/>
        <w:widowControl w:val="0"/>
        <w:numPr>
          <w:ilvl w:val="0"/>
          <w:numId w:val="44"/>
        </w:numPr>
        <w:tabs>
          <w:tab w:val="left" w:pos="284"/>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Niezgłoszenie w formie pisemnej sprzeciwu do przedłożonej umowy o podwykonawstwo, której przedmiotem są roboty budowlane, w terminie określonym w ust. 9, uważa się za akceptację umowy przez Zamawiającego.</w:t>
      </w:r>
    </w:p>
    <w:p w14:paraId="035F2632" w14:textId="77777777" w:rsidR="009401D1" w:rsidRPr="002B7FB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color w:val="000000" w:themeColor="text1"/>
          <w:sz w:val="22"/>
          <w:szCs w:val="22"/>
        </w:rPr>
      </w:pPr>
      <w:r w:rsidRPr="002B7FBB">
        <w:rPr>
          <w:rFonts w:ascii="Arial" w:hAnsi="Arial" w:cs="Arial"/>
          <w:color w:val="000000" w:themeColor="text1"/>
          <w:sz w:val="22"/>
          <w:szCs w:val="22"/>
        </w:rPr>
        <w:t xml:space="preserve">Wykonawca zamówienia na roboty budowlane przedkłada Zamawiającemu </w:t>
      </w:r>
      <w:r w:rsidRPr="002B7FBB">
        <w:rPr>
          <w:rFonts w:ascii="Arial" w:hAnsi="Arial" w:cs="Arial"/>
          <w:color w:val="000000" w:themeColor="text1"/>
          <w:sz w:val="22"/>
          <w:szCs w:val="22"/>
        </w:rPr>
        <w:lastRenderedPageBreak/>
        <w:t xml:space="preserve">poświadczoną za zgodność z oryginałem kopię zawartej umowy o podwykonawstwo, której przedmiotem są dostawy lub usługi, w terminie </w:t>
      </w:r>
      <w:r w:rsidRPr="002B7FBB">
        <w:rPr>
          <w:rFonts w:ascii="Arial" w:hAnsi="Arial" w:cs="Arial"/>
          <w:b/>
          <w:color w:val="000000" w:themeColor="text1"/>
          <w:sz w:val="22"/>
          <w:szCs w:val="22"/>
        </w:rPr>
        <w:t>7 dni</w:t>
      </w:r>
      <w:r w:rsidRPr="002B7FBB">
        <w:rPr>
          <w:rFonts w:ascii="Arial" w:hAnsi="Arial" w:cs="Arial"/>
          <w:color w:val="000000" w:themeColor="text1"/>
          <w:sz w:val="22"/>
          <w:szCs w:val="22"/>
        </w:rPr>
        <w:t xml:space="preserve"> od dnia jej zawarcia, z wyłączeniem umów o podwykonawstwo o wartości mniejszej niż </w:t>
      </w:r>
      <w:r w:rsidR="003F0161" w:rsidRPr="002B7FBB">
        <w:rPr>
          <w:rFonts w:ascii="Arial" w:hAnsi="Arial" w:cs="Arial"/>
          <w:color w:val="000000" w:themeColor="text1"/>
          <w:sz w:val="22"/>
          <w:szCs w:val="22"/>
        </w:rPr>
        <w:t>1 %</w:t>
      </w:r>
      <w:r w:rsidR="002B7FBB" w:rsidRPr="002B7FBB">
        <w:rPr>
          <w:rFonts w:ascii="Arial" w:hAnsi="Arial" w:cs="Arial"/>
          <w:color w:val="000000" w:themeColor="text1"/>
          <w:sz w:val="22"/>
          <w:szCs w:val="22"/>
        </w:rPr>
        <w:t xml:space="preserve"> </w:t>
      </w:r>
      <w:r w:rsidRPr="002B7FBB">
        <w:rPr>
          <w:rFonts w:ascii="Arial" w:hAnsi="Arial" w:cs="Arial"/>
          <w:color w:val="000000" w:themeColor="text1"/>
          <w:sz w:val="22"/>
          <w:szCs w:val="22"/>
        </w:rPr>
        <w:t xml:space="preserve">wartości umowy netto wskazanej w </w:t>
      </w:r>
      <w:r w:rsidR="00873BE3" w:rsidRPr="002B7FBB">
        <w:rPr>
          <w:rFonts w:ascii="Arial" w:hAnsi="Arial" w:cs="Arial"/>
          <w:color w:val="000000" w:themeColor="text1"/>
          <w:sz w:val="22"/>
          <w:szCs w:val="22"/>
        </w:rPr>
        <w:t>§ 4</w:t>
      </w:r>
      <w:r w:rsidRPr="002B7FBB">
        <w:rPr>
          <w:rFonts w:ascii="Arial" w:hAnsi="Arial" w:cs="Arial"/>
          <w:color w:val="000000" w:themeColor="text1"/>
          <w:sz w:val="22"/>
          <w:szCs w:val="22"/>
        </w:rPr>
        <w:t xml:space="preserve"> ust. 1 niniejszej umowy, jako niepodlegające niniejszemu obowiązkowi. Wyłączenia, o których mowa w zdaniach poprzednich, nie dotyczą umów o podwykonawstwo o wartości większej niż 50.000</w:t>
      </w:r>
      <w:r w:rsidR="002B7FBB" w:rsidRPr="002B7FBB">
        <w:rPr>
          <w:rFonts w:ascii="Arial" w:hAnsi="Arial" w:cs="Arial"/>
          <w:color w:val="000000" w:themeColor="text1"/>
          <w:sz w:val="22"/>
          <w:szCs w:val="22"/>
        </w:rPr>
        <w:t xml:space="preserve"> </w:t>
      </w:r>
      <w:r w:rsidRPr="002B7FBB">
        <w:rPr>
          <w:rFonts w:ascii="Arial" w:hAnsi="Arial" w:cs="Arial"/>
          <w:color w:val="000000" w:themeColor="text1"/>
          <w:sz w:val="22"/>
          <w:szCs w:val="22"/>
        </w:rPr>
        <w:t>zł brutto (słownie: pięćdziesiąt tysięcy złotych).</w:t>
      </w:r>
    </w:p>
    <w:p w14:paraId="74490AA7" w14:textId="77777777" w:rsidR="009401D1" w:rsidRPr="003F0161"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3F0161">
        <w:rPr>
          <w:rFonts w:ascii="Arial" w:hAnsi="Arial" w:cs="Arial"/>
          <w:sz w:val="22"/>
          <w:szCs w:val="22"/>
        </w:rPr>
        <w:t xml:space="preserve">W przypadku, o którym mowa w ust. 11, jeżeli termin zapłaty wynagrodzenia jest dłuższy niż określony w ust. 6 pkt 1, Zamawiający poinformuje o tym Wykonawcę i wezwie go do doprowadzenia do zmiany tej umowy w terminie nie dłuższym niż </w:t>
      </w:r>
      <w:r w:rsidRPr="003F0161">
        <w:rPr>
          <w:rFonts w:ascii="Arial" w:hAnsi="Arial" w:cs="Arial"/>
          <w:b/>
          <w:sz w:val="22"/>
          <w:szCs w:val="22"/>
        </w:rPr>
        <w:t>3 dni</w:t>
      </w:r>
      <w:r w:rsidRPr="003F0161">
        <w:rPr>
          <w:rFonts w:ascii="Arial" w:hAnsi="Arial" w:cs="Arial"/>
          <w:sz w:val="22"/>
          <w:szCs w:val="22"/>
        </w:rPr>
        <w:t xml:space="preserve"> od otrzymania informacji, pod rygorem wystąpienia o zapłatę kary umownej.</w:t>
      </w:r>
    </w:p>
    <w:p w14:paraId="312A953E" w14:textId="77777777" w:rsidR="009401D1" w:rsidRPr="002B7FB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color w:val="000000" w:themeColor="text1"/>
          <w:sz w:val="22"/>
          <w:szCs w:val="22"/>
        </w:rPr>
      </w:pPr>
      <w:r w:rsidRPr="002B7FBB">
        <w:rPr>
          <w:rFonts w:ascii="Arial" w:hAnsi="Arial" w:cs="Arial"/>
          <w:color w:val="000000" w:themeColor="text1"/>
          <w:sz w:val="22"/>
          <w:szCs w:val="22"/>
        </w:rPr>
        <w:t>Postanowienia ust. 3 – 12 stosuje się odpowiednio do zmian umów o podwykonawstwo.</w:t>
      </w:r>
    </w:p>
    <w:p w14:paraId="49AC26A4"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W przypadku powierzenia przez Wykonawcę realizacji przedmiotu umowy podwykonawcy, Wykonawca jest zobowiązany do dokonania we własnym zakresie zapłaty wymagalnego wynagrodzenia należnego podwykonawcy z zachowaniem terminów płatności określonych w umowie z podwykonawcą. Dla potwierdzenia dokonanej zapłaty, wraz z fakturą VAT obejmującą wynagrodzenie za zakres przedmiotu umowy wykonany przy udziale podwykonawcy, należy przekazać Zamawiającemu oświadczenie podwykonawcy potwierdzające dokonanie zapłaty całości należnego mu wymagalnego wynagrodzenia wraz z zestawieniem wystawionych przez nich wymagalnych faktur VAT oraz oświadczeniem Wykonawcy o dokonaniu wszystkich wymagalnych płatności na rzecz podwykonawców. Wykonawca może zwolnić się z obowiązku przedłożenia oświadczenia podwykonawców poprzez przedłożenie kopii wymagalnych faktur VAT podwykonawców wraz z</w:t>
      </w:r>
      <w:r w:rsidR="002B7FBB">
        <w:rPr>
          <w:rFonts w:ascii="Arial" w:hAnsi="Arial" w:cs="Arial"/>
          <w:sz w:val="22"/>
          <w:szCs w:val="22"/>
        </w:rPr>
        <w:t xml:space="preserve"> </w:t>
      </w:r>
      <w:r w:rsidRPr="00EF3FEB">
        <w:rPr>
          <w:rFonts w:ascii="Arial" w:hAnsi="Arial" w:cs="Arial"/>
          <w:sz w:val="22"/>
          <w:szCs w:val="22"/>
        </w:rPr>
        <w:t>odpowiadającymi im, potwierdzonymi przez bank prowadzący rachunek, z którego nastąpiła płatność, wyciągami z rachunku Wykonawcy, a także oświadczeniem Wykonawcy o dokonaniu wszystkich tych wymagalnych płatności na rzecz podwykonawców.</w:t>
      </w:r>
    </w:p>
    <w:p w14:paraId="6C53477A"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 xml:space="preserve">Zamawiający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w:t>
      </w:r>
      <w:r w:rsidRPr="002B7FBB">
        <w:rPr>
          <w:rFonts w:ascii="Arial" w:hAnsi="Arial" w:cs="Arial"/>
          <w:color w:val="000000" w:themeColor="text1"/>
          <w:sz w:val="22"/>
          <w:szCs w:val="22"/>
        </w:rPr>
        <w:t>przedmiotem są dostawy lub usługi, w przypadku uchylenia się od obowiązku zapłaty prze</w:t>
      </w:r>
      <w:r w:rsidRPr="00EF3FEB">
        <w:rPr>
          <w:rFonts w:ascii="Arial" w:hAnsi="Arial" w:cs="Arial"/>
          <w:sz w:val="22"/>
          <w:szCs w:val="22"/>
        </w:rPr>
        <w:t>z Wykonawcę zamówienia na roboty budowlane.</w:t>
      </w:r>
    </w:p>
    <w:p w14:paraId="51EA14B9" w14:textId="77777777" w:rsidR="009401D1" w:rsidRPr="002B7FB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color w:val="000000" w:themeColor="text1"/>
          <w:sz w:val="22"/>
          <w:szCs w:val="22"/>
        </w:rPr>
      </w:pPr>
      <w:r w:rsidRPr="002B7FBB">
        <w:rPr>
          <w:rFonts w:ascii="Arial" w:hAnsi="Arial" w:cs="Arial"/>
          <w:color w:val="000000" w:themeColor="text1"/>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C29CB5C"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Bezpośrednia zapłata obejmuje wyłącznie należne wynagrodzenie, bez odsetek, należnych podwykonawcy.</w:t>
      </w:r>
    </w:p>
    <w:p w14:paraId="0A6B4D36" w14:textId="77777777" w:rsidR="007F2462" w:rsidRPr="007F2462"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color w:val="000000" w:themeColor="text1"/>
          <w:sz w:val="22"/>
          <w:szCs w:val="22"/>
        </w:rPr>
      </w:pPr>
      <w:r w:rsidRPr="007F2462">
        <w:rPr>
          <w:rFonts w:ascii="Arial" w:hAnsi="Arial" w:cs="Arial"/>
          <w:color w:val="000000" w:themeColor="text1"/>
          <w:sz w:val="22"/>
          <w:szCs w:val="22"/>
        </w:rPr>
        <w:t xml:space="preserve">Przed dokonaniem bezpośredniej zapłaty Zamawiający umożliwi Wykonawcy zgłoszenie pisemnych uwag dotyczących zasadności bezpośredniej zapłaty wynagrodzenia podwykonawcy, o których mowa w ust. 15. Zamawiający poinformuje o terminie zgłaszania uwag, nie krótszym niż </w:t>
      </w:r>
      <w:r w:rsidRPr="007F2462">
        <w:rPr>
          <w:rFonts w:ascii="Arial" w:hAnsi="Arial" w:cs="Arial"/>
          <w:b/>
          <w:color w:val="000000" w:themeColor="text1"/>
          <w:sz w:val="22"/>
          <w:szCs w:val="22"/>
        </w:rPr>
        <w:t>7 dni</w:t>
      </w:r>
      <w:r w:rsidRPr="007F2462">
        <w:rPr>
          <w:rFonts w:ascii="Arial" w:hAnsi="Arial" w:cs="Arial"/>
          <w:color w:val="000000" w:themeColor="text1"/>
          <w:sz w:val="22"/>
          <w:szCs w:val="22"/>
        </w:rPr>
        <w:t xml:space="preserve"> od dnia doręczenia tej informacji.</w:t>
      </w:r>
      <w:r w:rsidR="009E266E" w:rsidRPr="007F2462">
        <w:rPr>
          <w:rFonts w:ascii="Arial" w:hAnsi="Arial" w:cs="Arial"/>
          <w:color w:val="000000" w:themeColor="text1"/>
          <w:sz w:val="22"/>
          <w:szCs w:val="22"/>
        </w:rPr>
        <w:t xml:space="preserve"> </w:t>
      </w:r>
    </w:p>
    <w:p w14:paraId="517DBA5A" w14:textId="77777777" w:rsidR="009401D1" w:rsidRPr="007F2462"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7F2462">
        <w:rPr>
          <w:rFonts w:ascii="Arial" w:hAnsi="Arial" w:cs="Arial"/>
          <w:sz w:val="22"/>
          <w:szCs w:val="22"/>
        </w:rPr>
        <w:t>W przypadku zgłoszenia uwag, o których mowa w ust. 18, w terminie wskazanym przez Zamawiającego, Zamawiający może:</w:t>
      </w:r>
    </w:p>
    <w:p w14:paraId="5F62EF34"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 xml:space="preserve">1) </w:t>
      </w:r>
      <w:r w:rsidRPr="00EF3FEB">
        <w:rPr>
          <w:rFonts w:ascii="Arial" w:hAnsi="Arial" w:cs="Arial"/>
          <w:sz w:val="22"/>
          <w:szCs w:val="22"/>
        </w:rPr>
        <w:tab/>
        <w:t>nie dokonać bezpośredniej zapłaty wynagrodzenia podwykonawcy, jeżeli Wykonawca wykaże niezasadność takiej zapłaty,</w:t>
      </w:r>
    </w:p>
    <w:p w14:paraId="717F75EE"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albo</w:t>
      </w:r>
    </w:p>
    <w:p w14:paraId="41DC15B6"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2)</w:t>
      </w:r>
      <w:r w:rsidRPr="00EF3FEB">
        <w:rPr>
          <w:rFonts w:ascii="Arial" w:hAnsi="Arial" w:cs="Arial"/>
          <w:sz w:val="22"/>
          <w:szCs w:val="22"/>
        </w:rPr>
        <w:tab/>
        <w:t xml:space="preserve">złożyć do depozytu sądowego kwotę potrzebną na pokrycie wynagrodzenia podwykonawcy w przypadku istnienia zasadniczej wątpliwości Zamawiającego co do </w:t>
      </w:r>
      <w:r w:rsidRPr="00EF3FEB">
        <w:rPr>
          <w:rFonts w:ascii="Arial" w:hAnsi="Arial" w:cs="Arial"/>
          <w:sz w:val="22"/>
          <w:szCs w:val="22"/>
        </w:rPr>
        <w:lastRenderedPageBreak/>
        <w:t>wysokości należnej zapłaty lub podmiotu, któremu płatność się należy,</w:t>
      </w:r>
    </w:p>
    <w:p w14:paraId="3339B079"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albo</w:t>
      </w:r>
    </w:p>
    <w:p w14:paraId="4733E521" w14:textId="77777777" w:rsidR="009401D1" w:rsidRPr="00EF3FEB" w:rsidRDefault="009401D1" w:rsidP="00EF3FEB">
      <w:pPr>
        <w:pStyle w:val="Standard"/>
        <w:suppressAutoHyphens w:val="0"/>
        <w:spacing w:after="0"/>
        <w:ind w:left="709" w:hanging="283"/>
        <w:jc w:val="both"/>
        <w:rPr>
          <w:rFonts w:ascii="Arial" w:hAnsi="Arial" w:cs="Arial"/>
          <w:sz w:val="22"/>
          <w:szCs w:val="22"/>
        </w:rPr>
      </w:pPr>
      <w:r w:rsidRPr="00EF3FEB">
        <w:rPr>
          <w:rFonts w:ascii="Arial" w:hAnsi="Arial" w:cs="Arial"/>
          <w:sz w:val="22"/>
          <w:szCs w:val="22"/>
        </w:rPr>
        <w:t>3)</w:t>
      </w:r>
      <w:r w:rsidRPr="00EF3FEB">
        <w:rPr>
          <w:rFonts w:ascii="Arial" w:hAnsi="Arial" w:cs="Arial"/>
          <w:sz w:val="22"/>
          <w:szCs w:val="22"/>
        </w:rPr>
        <w:tab/>
        <w:t>dokonać bezpośredniej zapłaty wynagrodzenia podwykonawcy, jeżeli podwykonawca wykaże zasadność takiej zapłaty.</w:t>
      </w:r>
    </w:p>
    <w:p w14:paraId="2CE9EE4B"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W przypadku dokonania bezpośredniej zapłaty podwykonawcy, o których mowa w ust. 15, Zamawiający potrąci kwotę wypłaconego wynagrodzenia z wynagrodzenia należnego Wykonawcy.</w:t>
      </w:r>
    </w:p>
    <w:p w14:paraId="25677BC7" w14:textId="77777777" w:rsidR="009401D1" w:rsidRPr="00EF3FEB" w:rsidRDefault="009401D1" w:rsidP="003815AB">
      <w:pPr>
        <w:pStyle w:val="Akapitzlist"/>
        <w:widowControl w:val="0"/>
        <w:numPr>
          <w:ilvl w:val="0"/>
          <w:numId w:val="44"/>
        </w:numPr>
        <w:tabs>
          <w:tab w:val="left" w:pos="426"/>
        </w:tabs>
        <w:autoSpaceDN w:val="0"/>
        <w:spacing w:line="276" w:lineRule="auto"/>
        <w:ind w:left="284" w:hanging="284"/>
        <w:jc w:val="both"/>
        <w:textAlignment w:val="baseline"/>
        <w:rPr>
          <w:rFonts w:ascii="Arial" w:hAnsi="Arial" w:cs="Arial"/>
          <w:sz w:val="22"/>
          <w:szCs w:val="22"/>
        </w:rPr>
      </w:pPr>
      <w:r w:rsidRPr="00EF3FEB">
        <w:rPr>
          <w:rFonts w:ascii="Arial" w:hAnsi="Arial" w:cs="Arial"/>
          <w:sz w:val="22"/>
          <w:szCs w:val="22"/>
        </w:rPr>
        <w:t>Jakakolwiek przerwa w realizacji robót wynikająca z braku podwykonawcy będzie traktowana jako przerwa wynikła z przyczyn zależnych od Wykonawcy i będzie stanowić podstawę naliczenia kar umownych.</w:t>
      </w:r>
    </w:p>
    <w:p w14:paraId="0E04548B" w14:textId="77777777" w:rsidR="009401D1" w:rsidRPr="00EF3FEB" w:rsidRDefault="009401D1" w:rsidP="003815AB">
      <w:pPr>
        <w:pStyle w:val="WW-NormalnyWeb"/>
        <w:numPr>
          <w:ilvl w:val="0"/>
          <w:numId w:val="45"/>
        </w:numPr>
        <w:tabs>
          <w:tab w:val="left" w:pos="426"/>
        </w:tabs>
        <w:spacing w:before="0" w:after="0" w:line="276" w:lineRule="auto"/>
        <w:ind w:left="284" w:hanging="284"/>
        <w:jc w:val="both"/>
        <w:rPr>
          <w:rFonts w:ascii="Arial" w:hAnsi="Arial" w:cs="Arial"/>
          <w:sz w:val="22"/>
          <w:szCs w:val="22"/>
        </w:rPr>
      </w:pPr>
      <w:r w:rsidRPr="00EF3FEB">
        <w:rPr>
          <w:rFonts w:ascii="Arial" w:hAnsi="Arial" w:cs="Arial"/>
          <w:sz w:val="22"/>
          <w:szCs w:val="22"/>
        </w:rPr>
        <w:t>W przypadku stwierdzenia przez Zamawiającego wykonywania robót objętych niniejszą umową przez podmiot inny niż Wykonawca lub inny niż podwykonawca zaakceptowany przez Zamawiającego, Zamawiający może wstrzymać wykonywanie tych robót ze skutkiem natychmiastowym do chwili wywiązania się Wykonawcy z obowiązków wynikających z niniejszego paragrafu. Opóźnienie z tego tytułu będzie traktowane jako powstałe z przyczyn zależnych od Wykonawcy i nie może stanowić podstawy do zmiany terminu zakończenia robót.</w:t>
      </w:r>
    </w:p>
    <w:p w14:paraId="572C0467" w14:textId="77777777" w:rsidR="0077792D" w:rsidRPr="00EF3FEB" w:rsidRDefault="0077792D" w:rsidP="003815AB">
      <w:pPr>
        <w:pStyle w:val="Akapitzlist"/>
        <w:widowControl w:val="0"/>
        <w:numPr>
          <w:ilvl w:val="0"/>
          <w:numId w:val="45"/>
        </w:numPr>
        <w:tabs>
          <w:tab w:val="left" w:pos="426"/>
        </w:tabs>
        <w:autoSpaceDN w:val="0"/>
        <w:spacing w:line="276" w:lineRule="auto"/>
        <w:ind w:left="284" w:hanging="284"/>
        <w:contextualSpacing w:val="0"/>
        <w:jc w:val="both"/>
        <w:textAlignment w:val="baseline"/>
        <w:rPr>
          <w:rFonts w:ascii="Arial" w:hAnsi="Arial" w:cs="Arial"/>
          <w:sz w:val="22"/>
          <w:szCs w:val="22"/>
        </w:rPr>
      </w:pPr>
      <w:r w:rsidRPr="00EF3FEB">
        <w:rPr>
          <w:rFonts w:ascii="Arial" w:hAnsi="Arial" w:cs="Arial"/>
          <w:sz w:val="22"/>
          <w:szCs w:val="22"/>
        </w:rPr>
        <w:t>Wykonawca odpowiada za działania i zaniechania podwykonawców jak za swoje własne.</w:t>
      </w:r>
    </w:p>
    <w:p w14:paraId="4EB1CE31" w14:textId="77777777" w:rsidR="0077792D" w:rsidRPr="00873BE3" w:rsidRDefault="0077792D" w:rsidP="003815AB">
      <w:pPr>
        <w:pStyle w:val="WW-NormalnyWeb"/>
        <w:numPr>
          <w:ilvl w:val="0"/>
          <w:numId w:val="45"/>
        </w:numPr>
        <w:tabs>
          <w:tab w:val="left" w:pos="426"/>
        </w:tabs>
        <w:spacing w:before="0" w:after="0" w:line="276" w:lineRule="auto"/>
        <w:ind w:left="284" w:hanging="284"/>
        <w:jc w:val="both"/>
        <w:rPr>
          <w:rFonts w:ascii="Arial" w:hAnsi="Arial" w:cs="Arial"/>
          <w:color w:val="000000" w:themeColor="text1"/>
          <w:sz w:val="22"/>
          <w:szCs w:val="22"/>
        </w:rPr>
      </w:pPr>
      <w:r w:rsidRPr="00873BE3">
        <w:rPr>
          <w:rFonts w:ascii="Arial" w:hAnsi="Arial" w:cs="Arial"/>
          <w:color w:val="000000" w:themeColor="text1"/>
          <w:sz w:val="22"/>
          <w:szCs w:val="22"/>
        </w:rPr>
        <w:t xml:space="preserve">Wykonawca nie ma prawa przekazać wykonania zadania ani jakiejkolwiek jego części stronie trzeciej, w sposób sprzeczny z postanowieniami niniejszej umowy oraz przepisami ustaw wymienionych </w:t>
      </w:r>
      <w:r w:rsidR="00873BE3" w:rsidRPr="00873BE3">
        <w:rPr>
          <w:rFonts w:ascii="Arial" w:hAnsi="Arial" w:cs="Arial"/>
          <w:color w:val="000000" w:themeColor="text1"/>
          <w:sz w:val="22"/>
          <w:szCs w:val="22"/>
        </w:rPr>
        <w:t>w § 18</w:t>
      </w:r>
      <w:r w:rsidRPr="00873BE3">
        <w:rPr>
          <w:rFonts w:ascii="Arial" w:hAnsi="Arial" w:cs="Arial"/>
          <w:color w:val="000000" w:themeColor="text1"/>
          <w:sz w:val="22"/>
          <w:szCs w:val="22"/>
        </w:rPr>
        <w:t xml:space="preserve"> ust. 1 umowy</w:t>
      </w:r>
    </w:p>
    <w:p w14:paraId="1640016C" w14:textId="77777777" w:rsidR="008F242A" w:rsidRPr="00EF3FEB" w:rsidRDefault="008F242A" w:rsidP="00EF3FEB">
      <w:pPr>
        <w:pStyle w:val="Standard"/>
        <w:spacing w:after="0"/>
        <w:jc w:val="center"/>
        <w:rPr>
          <w:rFonts w:ascii="Arial" w:hAnsi="Arial" w:cs="Arial"/>
          <w:sz w:val="22"/>
          <w:szCs w:val="22"/>
        </w:rPr>
      </w:pPr>
    </w:p>
    <w:p w14:paraId="30835AFC" w14:textId="77777777" w:rsidR="00E349FD" w:rsidRPr="00EF3FEB" w:rsidRDefault="00EF3FEB" w:rsidP="007A3BE5">
      <w:pPr>
        <w:pStyle w:val="Akapitzlist"/>
        <w:spacing w:after="120" w:line="276" w:lineRule="auto"/>
        <w:ind w:left="0"/>
        <w:jc w:val="center"/>
        <w:rPr>
          <w:rFonts w:ascii="Arial" w:hAnsi="Arial" w:cs="Arial"/>
          <w:b/>
          <w:sz w:val="22"/>
          <w:szCs w:val="22"/>
        </w:rPr>
      </w:pPr>
      <w:r>
        <w:rPr>
          <w:rFonts w:ascii="Arial" w:hAnsi="Arial" w:cs="Arial"/>
          <w:b/>
          <w:sz w:val="22"/>
          <w:szCs w:val="22"/>
        </w:rPr>
        <w:t>§ 9</w:t>
      </w:r>
    </w:p>
    <w:p w14:paraId="3A464BB7" w14:textId="77777777" w:rsidR="00E349FD" w:rsidRPr="0033791A" w:rsidRDefault="0049737B" w:rsidP="007A3BE5">
      <w:pPr>
        <w:pStyle w:val="Akapitzlist"/>
        <w:spacing w:after="120" w:line="276" w:lineRule="auto"/>
        <w:ind w:left="284" w:hanging="284"/>
        <w:jc w:val="center"/>
        <w:rPr>
          <w:rFonts w:ascii="Arial" w:hAnsi="Arial" w:cs="Arial"/>
          <w:sz w:val="22"/>
          <w:szCs w:val="22"/>
        </w:rPr>
      </w:pPr>
      <w:r w:rsidRPr="0033791A">
        <w:rPr>
          <w:rFonts w:ascii="Arial" w:hAnsi="Arial" w:cs="Arial"/>
          <w:b/>
          <w:sz w:val="22"/>
          <w:szCs w:val="22"/>
        </w:rPr>
        <w:t>ODBIÓ</w:t>
      </w:r>
      <w:r w:rsidR="00E349FD" w:rsidRPr="0033791A">
        <w:rPr>
          <w:rFonts w:ascii="Arial" w:hAnsi="Arial" w:cs="Arial"/>
          <w:b/>
          <w:sz w:val="22"/>
          <w:szCs w:val="22"/>
        </w:rPr>
        <w:t xml:space="preserve">R PRZEDMIOTU </w:t>
      </w:r>
      <w:r w:rsidR="000C130C" w:rsidRPr="007F2462">
        <w:rPr>
          <w:rFonts w:ascii="Arial" w:hAnsi="Arial" w:cs="Arial"/>
          <w:b/>
          <w:sz w:val="22"/>
          <w:szCs w:val="22"/>
        </w:rPr>
        <w:t>ZLECENIA</w:t>
      </w:r>
      <w:r w:rsidR="007A3BE5">
        <w:rPr>
          <w:rFonts w:ascii="Arial" w:hAnsi="Arial" w:cs="Arial"/>
          <w:b/>
          <w:sz w:val="22"/>
          <w:szCs w:val="22"/>
        </w:rPr>
        <w:t xml:space="preserve"> </w:t>
      </w:r>
    </w:p>
    <w:p w14:paraId="35D380F9" w14:textId="77777777" w:rsidR="00296CE5" w:rsidRPr="0033791A" w:rsidRDefault="00296CE5" w:rsidP="004A558A">
      <w:pPr>
        <w:pStyle w:val="Bezodstpw"/>
        <w:numPr>
          <w:ilvl w:val="0"/>
          <w:numId w:val="24"/>
        </w:numPr>
        <w:spacing w:after="0" w:line="276" w:lineRule="auto"/>
        <w:ind w:left="284" w:hanging="284"/>
        <w:jc w:val="both"/>
        <w:rPr>
          <w:rFonts w:ascii="Arial" w:hAnsi="Arial" w:cs="Arial"/>
          <w:sz w:val="22"/>
        </w:rPr>
      </w:pPr>
      <w:r w:rsidRPr="0033791A">
        <w:rPr>
          <w:rFonts w:ascii="Arial" w:hAnsi="Arial" w:cs="Arial"/>
          <w:sz w:val="22"/>
        </w:rPr>
        <w:t>Ustala się następujące rodzaje odbiorów robót:</w:t>
      </w:r>
    </w:p>
    <w:p w14:paraId="0E07B3F7" w14:textId="77777777" w:rsidR="00296CE5" w:rsidRPr="0033791A" w:rsidRDefault="00296CE5" w:rsidP="004A558A">
      <w:pPr>
        <w:pStyle w:val="Akapitzlist"/>
        <w:widowControl w:val="0"/>
        <w:numPr>
          <w:ilvl w:val="0"/>
          <w:numId w:val="25"/>
        </w:numPr>
        <w:suppressAutoHyphens/>
        <w:autoSpaceDN w:val="0"/>
        <w:spacing w:line="276" w:lineRule="auto"/>
        <w:contextualSpacing w:val="0"/>
        <w:jc w:val="both"/>
        <w:textAlignment w:val="baseline"/>
        <w:rPr>
          <w:rFonts w:ascii="Arial" w:hAnsi="Arial" w:cs="Arial"/>
          <w:sz w:val="22"/>
          <w:szCs w:val="22"/>
        </w:rPr>
      </w:pPr>
      <w:r w:rsidRPr="0033791A">
        <w:rPr>
          <w:rFonts w:ascii="Arial" w:hAnsi="Arial" w:cs="Arial"/>
          <w:color w:val="00000A"/>
          <w:sz w:val="22"/>
          <w:szCs w:val="22"/>
          <w:u w:val="single"/>
        </w:rPr>
        <w:t>odbiór robót zanikających i ulegających zakryciu</w:t>
      </w:r>
      <w:r w:rsidR="00562D85" w:rsidRPr="0033791A">
        <w:rPr>
          <w:rFonts w:ascii="Arial" w:hAnsi="Arial" w:cs="Arial"/>
          <w:color w:val="00000A"/>
          <w:sz w:val="22"/>
          <w:szCs w:val="22"/>
        </w:rPr>
        <w:t xml:space="preserve"> dokonywany</w:t>
      </w:r>
      <w:r w:rsidRPr="0033791A">
        <w:rPr>
          <w:rFonts w:ascii="Arial" w:hAnsi="Arial" w:cs="Arial"/>
          <w:color w:val="00000A"/>
          <w:sz w:val="22"/>
          <w:szCs w:val="22"/>
        </w:rPr>
        <w:t xml:space="preserve"> </w:t>
      </w:r>
      <w:r w:rsidRPr="007F2462">
        <w:rPr>
          <w:rFonts w:ascii="Arial" w:hAnsi="Arial" w:cs="Arial"/>
          <w:color w:val="000000" w:themeColor="text1"/>
          <w:sz w:val="22"/>
          <w:szCs w:val="22"/>
        </w:rPr>
        <w:t xml:space="preserve">poprzez wpis do </w:t>
      </w:r>
      <w:r w:rsidR="0076756F">
        <w:rPr>
          <w:rFonts w:ascii="Arial" w:hAnsi="Arial" w:cs="Arial"/>
          <w:color w:val="000000" w:themeColor="text1"/>
          <w:sz w:val="22"/>
          <w:szCs w:val="22"/>
        </w:rPr>
        <w:t>księgi obmiaru</w:t>
      </w:r>
      <w:r w:rsidRPr="007F2462">
        <w:rPr>
          <w:rFonts w:ascii="Arial" w:hAnsi="Arial" w:cs="Arial"/>
          <w:color w:val="000000" w:themeColor="text1"/>
          <w:sz w:val="22"/>
          <w:szCs w:val="22"/>
        </w:rPr>
        <w:t xml:space="preserve"> dokonany</w:t>
      </w:r>
      <w:r w:rsidRPr="0033791A">
        <w:rPr>
          <w:rFonts w:ascii="Arial" w:hAnsi="Arial" w:cs="Arial"/>
          <w:color w:val="00000A"/>
          <w:sz w:val="22"/>
          <w:szCs w:val="22"/>
        </w:rPr>
        <w:t xml:space="preserve"> przez Inspektora Nadzoru Inwestorskiego;</w:t>
      </w:r>
    </w:p>
    <w:p w14:paraId="588FC699" w14:textId="77777777" w:rsidR="0033791A" w:rsidRPr="00592EED" w:rsidRDefault="00296CE5" w:rsidP="004A558A">
      <w:pPr>
        <w:pStyle w:val="Akapitzlist"/>
        <w:widowControl w:val="0"/>
        <w:numPr>
          <w:ilvl w:val="0"/>
          <w:numId w:val="23"/>
        </w:numPr>
        <w:suppressAutoHyphens/>
        <w:autoSpaceDN w:val="0"/>
        <w:spacing w:line="276" w:lineRule="auto"/>
        <w:contextualSpacing w:val="0"/>
        <w:jc w:val="both"/>
        <w:textAlignment w:val="baseline"/>
        <w:rPr>
          <w:rFonts w:ascii="Arial" w:hAnsi="Arial" w:cs="Arial"/>
          <w:sz w:val="22"/>
          <w:szCs w:val="22"/>
        </w:rPr>
      </w:pPr>
      <w:r w:rsidRPr="00592EED">
        <w:rPr>
          <w:rFonts w:ascii="Arial" w:hAnsi="Arial" w:cs="Arial"/>
          <w:sz w:val="22"/>
          <w:szCs w:val="22"/>
          <w:u w:val="single"/>
        </w:rPr>
        <w:t>odbiór częściowy</w:t>
      </w:r>
      <w:r w:rsidRPr="00592EED">
        <w:rPr>
          <w:rFonts w:ascii="Arial" w:eastAsia="Calibri" w:hAnsi="Arial" w:cs="Arial"/>
          <w:sz w:val="22"/>
          <w:szCs w:val="22"/>
        </w:rPr>
        <w:t xml:space="preserve"> dokonywany w celu prowadzenia bieżących częściowych rozliczeń, stosownie do rzeczywistego zakresu wykonanych robót</w:t>
      </w:r>
      <w:r w:rsidR="0033791A" w:rsidRPr="00592EED">
        <w:rPr>
          <w:rFonts w:ascii="Arial" w:hAnsi="Arial" w:cs="Arial"/>
          <w:sz w:val="22"/>
          <w:szCs w:val="22"/>
        </w:rPr>
        <w:t>;</w:t>
      </w:r>
    </w:p>
    <w:p w14:paraId="1EC2BA72" w14:textId="77777777" w:rsidR="0033791A" w:rsidRPr="0033791A" w:rsidRDefault="00296CE5" w:rsidP="004A558A">
      <w:pPr>
        <w:pStyle w:val="Akapitzlist"/>
        <w:widowControl w:val="0"/>
        <w:numPr>
          <w:ilvl w:val="0"/>
          <w:numId w:val="23"/>
        </w:numPr>
        <w:suppressAutoHyphens/>
        <w:autoSpaceDN w:val="0"/>
        <w:spacing w:line="276" w:lineRule="auto"/>
        <w:contextualSpacing w:val="0"/>
        <w:jc w:val="both"/>
        <w:textAlignment w:val="baseline"/>
        <w:rPr>
          <w:rFonts w:ascii="Arial" w:hAnsi="Arial" w:cs="Arial"/>
          <w:sz w:val="22"/>
          <w:szCs w:val="22"/>
        </w:rPr>
      </w:pPr>
      <w:r w:rsidRPr="0033791A">
        <w:rPr>
          <w:rFonts w:ascii="Arial" w:hAnsi="Arial" w:cs="Arial"/>
          <w:color w:val="00000A"/>
          <w:sz w:val="22"/>
          <w:szCs w:val="22"/>
          <w:u w:val="single"/>
        </w:rPr>
        <w:t xml:space="preserve">odbiór końcowy </w:t>
      </w:r>
      <w:r w:rsidR="0033791A" w:rsidRPr="0033791A">
        <w:rPr>
          <w:rFonts w:ascii="Arial" w:hAnsi="Arial" w:cs="Arial"/>
          <w:color w:val="00000A"/>
          <w:sz w:val="22"/>
          <w:szCs w:val="22"/>
        </w:rPr>
        <w:t>robót dokonywany</w:t>
      </w:r>
      <w:r w:rsidRPr="0033791A">
        <w:rPr>
          <w:rFonts w:ascii="Arial" w:hAnsi="Arial" w:cs="Arial"/>
          <w:color w:val="00000A"/>
          <w:sz w:val="22"/>
          <w:szCs w:val="22"/>
        </w:rPr>
        <w:t xml:space="preserve"> po wykonaniu wszystkich robót </w:t>
      </w:r>
      <w:r w:rsidRPr="0033791A">
        <w:rPr>
          <w:rFonts w:ascii="Arial" w:hAnsi="Arial" w:cs="Arial"/>
          <w:color w:val="000000"/>
          <w:sz w:val="22"/>
          <w:szCs w:val="22"/>
        </w:rPr>
        <w:t xml:space="preserve">objętych Zleceniem </w:t>
      </w:r>
      <w:r w:rsidRPr="0033791A">
        <w:rPr>
          <w:rFonts w:ascii="Arial" w:hAnsi="Arial" w:cs="Arial"/>
          <w:color w:val="00000A"/>
          <w:sz w:val="22"/>
          <w:szCs w:val="22"/>
        </w:rPr>
        <w:t>(odbiór ostateczny zgodnie z nomenklaturą STWIORB)</w:t>
      </w:r>
      <w:r w:rsidR="0033791A" w:rsidRPr="0033791A">
        <w:rPr>
          <w:rFonts w:ascii="Arial" w:hAnsi="Arial" w:cs="Arial"/>
          <w:color w:val="00000A"/>
          <w:sz w:val="22"/>
          <w:szCs w:val="22"/>
        </w:rPr>
        <w:t xml:space="preserve">, </w:t>
      </w:r>
      <w:r w:rsidR="0033791A" w:rsidRPr="0033791A">
        <w:rPr>
          <w:rFonts w:ascii="Arial" w:hAnsi="Arial" w:cs="Arial"/>
          <w:sz w:val="22"/>
          <w:szCs w:val="22"/>
        </w:rPr>
        <w:t xml:space="preserve">polegać będzie na ocenie ilości i jakości </w:t>
      </w:r>
      <w:r w:rsidR="00D83A7C">
        <w:rPr>
          <w:rFonts w:ascii="Arial" w:hAnsi="Arial" w:cs="Arial"/>
          <w:sz w:val="22"/>
          <w:szCs w:val="22"/>
        </w:rPr>
        <w:t xml:space="preserve">całości </w:t>
      </w:r>
      <w:r w:rsidR="0033791A" w:rsidRPr="0033791A">
        <w:rPr>
          <w:rFonts w:ascii="Arial" w:hAnsi="Arial" w:cs="Arial"/>
          <w:sz w:val="22"/>
          <w:szCs w:val="22"/>
        </w:rPr>
        <w:t>wykonanych robót pod względem technicznym, estetycznym i użytkowym i stanowić będzie podsta</w:t>
      </w:r>
      <w:r w:rsidR="0033791A">
        <w:rPr>
          <w:rFonts w:ascii="Arial" w:hAnsi="Arial" w:cs="Arial"/>
          <w:sz w:val="22"/>
          <w:szCs w:val="22"/>
        </w:rPr>
        <w:t>wę dopuszczenia do eksploatacji;</w:t>
      </w:r>
    </w:p>
    <w:p w14:paraId="2F77593E" w14:textId="5A4F91B6" w:rsidR="00296CE5" w:rsidRPr="0076756F" w:rsidRDefault="00296CE5" w:rsidP="004A558A">
      <w:pPr>
        <w:pStyle w:val="Akapitzlist"/>
        <w:widowControl w:val="0"/>
        <w:numPr>
          <w:ilvl w:val="0"/>
          <w:numId w:val="23"/>
        </w:numPr>
        <w:suppressAutoHyphens/>
        <w:autoSpaceDN w:val="0"/>
        <w:spacing w:line="276" w:lineRule="auto"/>
        <w:contextualSpacing w:val="0"/>
        <w:jc w:val="both"/>
        <w:textAlignment w:val="baseline"/>
        <w:rPr>
          <w:rFonts w:ascii="Arial" w:hAnsi="Arial" w:cs="Arial"/>
          <w:color w:val="000000" w:themeColor="text1"/>
          <w:sz w:val="22"/>
          <w:szCs w:val="22"/>
        </w:rPr>
      </w:pPr>
      <w:r w:rsidRPr="0076756F">
        <w:rPr>
          <w:rFonts w:ascii="Arial" w:hAnsi="Arial" w:cs="Arial"/>
          <w:color w:val="000000" w:themeColor="text1"/>
          <w:sz w:val="22"/>
          <w:szCs w:val="22"/>
          <w:u w:val="single"/>
        </w:rPr>
        <w:t xml:space="preserve">odbiór </w:t>
      </w:r>
      <w:r w:rsidR="00647993">
        <w:rPr>
          <w:rFonts w:ascii="Arial" w:hAnsi="Arial" w:cs="Arial"/>
          <w:color w:val="000000" w:themeColor="text1"/>
          <w:sz w:val="22"/>
          <w:szCs w:val="22"/>
          <w:u w:val="single"/>
        </w:rPr>
        <w:t>po</w:t>
      </w:r>
      <w:r w:rsidR="00873BE3" w:rsidRPr="0076756F">
        <w:rPr>
          <w:rFonts w:ascii="Arial" w:hAnsi="Arial" w:cs="Arial"/>
          <w:color w:val="000000" w:themeColor="text1"/>
          <w:sz w:val="22"/>
          <w:szCs w:val="22"/>
          <w:u w:val="single"/>
        </w:rPr>
        <w:t>gwarancyjny</w:t>
      </w:r>
      <w:r w:rsidRPr="0076756F">
        <w:rPr>
          <w:rFonts w:ascii="Arial" w:hAnsi="Arial" w:cs="Arial"/>
          <w:color w:val="000000" w:themeColor="text1"/>
          <w:sz w:val="22"/>
          <w:szCs w:val="22"/>
        </w:rPr>
        <w:t xml:space="preserve"> dokonywany </w:t>
      </w:r>
      <w:r w:rsidR="0076756F" w:rsidRPr="0076756F">
        <w:rPr>
          <w:rFonts w:ascii="Arial" w:hAnsi="Arial" w:cs="Arial"/>
          <w:color w:val="000000" w:themeColor="text1"/>
          <w:sz w:val="22"/>
          <w:szCs w:val="22"/>
        </w:rPr>
        <w:t>cyklicznie w okresie</w:t>
      </w:r>
      <w:r w:rsidRPr="0076756F">
        <w:rPr>
          <w:rFonts w:ascii="Arial" w:hAnsi="Arial" w:cs="Arial"/>
          <w:color w:val="000000" w:themeColor="text1"/>
          <w:sz w:val="22"/>
          <w:szCs w:val="22"/>
        </w:rPr>
        <w:t xml:space="preserve"> obowiązywania gwarancji i rękojmi za wady</w:t>
      </w:r>
      <w:r w:rsidR="0076756F" w:rsidRPr="0076756F">
        <w:rPr>
          <w:rFonts w:ascii="Arial" w:hAnsi="Arial" w:cs="Arial"/>
          <w:color w:val="000000" w:themeColor="text1"/>
          <w:sz w:val="22"/>
          <w:szCs w:val="22"/>
        </w:rPr>
        <w:t xml:space="preserve"> w terminie ustalonym przez Zamawiającego</w:t>
      </w:r>
      <w:r w:rsidRPr="0076756F">
        <w:rPr>
          <w:rFonts w:ascii="Arial" w:hAnsi="Arial" w:cs="Arial"/>
          <w:color w:val="000000" w:themeColor="text1"/>
          <w:sz w:val="22"/>
          <w:szCs w:val="22"/>
        </w:rPr>
        <w:t>.</w:t>
      </w:r>
    </w:p>
    <w:p w14:paraId="10A77159" w14:textId="77777777" w:rsidR="0033791A" w:rsidRPr="0033791A" w:rsidRDefault="00296CE5" w:rsidP="004A558A">
      <w:pPr>
        <w:pStyle w:val="Akapitzlist"/>
        <w:numPr>
          <w:ilvl w:val="0"/>
          <w:numId w:val="21"/>
        </w:numPr>
        <w:autoSpaceDN w:val="0"/>
        <w:spacing w:line="276" w:lineRule="auto"/>
        <w:ind w:left="284" w:hanging="284"/>
        <w:contextualSpacing w:val="0"/>
        <w:jc w:val="both"/>
        <w:textAlignment w:val="baseline"/>
        <w:rPr>
          <w:rFonts w:ascii="Arial" w:hAnsi="Arial" w:cs="Arial"/>
          <w:sz w:val="22"/>
          <w:szCs w:val="22"/>
        </w:rPr>
      </w:pPr>
      <w:r w:rsidRPr="00EF3FEB">
        <w:rPr>
          <w:rFonts w:ascii="Arial" w:hAnsi="Arial" w:cs="Arial"/>
          <w:color w:val="00000A"/>
          <w:sz w:val="22"/>
          <w:szCs w:val="22"/>
        </w:rPr>
        <w:t>Wykonawca będzie powiadamiać Inspektora Nadzoru Inwestorskiego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w:t>
      </w:r>
      <w:r w:rsidR="0033791A">
        <w:rPr>
          <w:rFonts w:ascii="Arial" w:hAnsi="Arial" w:cs="Arial"/>
          <w:color w:val="00000A"/>
          <w:sz w:val="22"/>
          <w:szCs w:val="22"/>
        </w:rPr>
        <w:t>.</w:t>
      </w:r>
    </w:p>
    <w:p w14:paraId="02B4244D" w14:textId="5380E967" w:rsidR="00EF49F2" w:rsidRPr="0076756F" w:rsidRDefault="00296CE5" w:rsidP="004A558A">
      <w:pPr>
        <w:pStyle w:val="Akapitzlist"/>
        <w:numPr>
          <w:ilvl w:val="0"/>
          <w:numId w:val="21"/>
        </w:numPr>
        <w:autoSpaceDN w:val="0"/>
        <w:spacing w:line="276" w:lineRule="auto"/>
        <w:ind w:left="284" w:hanging="284"/>
        <w:contextualSpacing w:val="0"/>
        <w:jc w:val="both"/>
        <w:textAlignment w:val="baseline"/>
        <w:rPr>
          <w:rFonts w:ascii="Arial" w:hAnsi="Arial" w:cs="Arial"/>
          <w:color w:val="000000" w:themeColor="text1"/>
          <w:sz w:val="22"/>
          <w:szCs w:val="22"/>
        </w:rPr>
      </w:pPr>
      <w:r w:rsidRPr="0076756F">
        <w:rPr>
          <w:rFonts w:ascii="Arial" w:hAnsi="Arial" w:cs="Arial"/>
          <w:color w:val="000000" w:themeColor="text1"/>
          <w:sz w:val="22"/>
          <w:szCs w:val="22"/>
        </w:rPr>
        <w:t xml:space="preserve">Wykonawca powiadomi </w:t>
      </w:r>
      <w:r w:rsidR="00F40ED6" w:rsidRPr="00045A0E">
        <w:rPr>
          <w:rFonts w:ascii="Arial" w:hAnsi="Arial" w:cs="Arial"/>
          <w:color w:val="000000" w:themeColor="text1"/>
          <w:sz w:val="22"/>
          <w:szCs w:val="22"/>
        </w:rPr>
        <w:t xml:space="preserve">pisemnie Zamawiającego </w:t>
      </w:r>
      <w:r w:rsidRPr="0076756F">
        <w:rPr>
          <w:rFonts w:ascii="Arial" w:hAnsi="Arial" w:cs="Arial"/>
          <w:color w:val="000000" w:themeColor="text1"/>
          <w:sz w:val="22"/>
          <w:szCs w:val="22"/>
        </w:rPr>
        <w:t xml:space="preserve">o gotowości wykonanych robót do </w:t>
      </w:r>
      <w:r w:rsidR="00EF49F2" w:rsidRPr="0076756F">
        <w:rPr>
          <w:rFonts w:ascii="Arial" w:hAnsi="Arial" w:cs="Arial"/>
          <w:color w:val="000000" w:themeColor="text1"/>
          <w:sz w:val="22"/>
          <w:szCs w:val="22"/>
        </w:rPr>
        <w:t xml:space="preserve">odbioru częściowego i </w:t>
      </w:r>
      <w:r w:rsidRPr="0076756F">
        <w:rPr>
          <w:rFonts w:ascii="Arial" w:hAnsi="Arial" w:cs="Arial"/>
          <w:color w:val="000000" w:themeColor="text1"/>
          <w:sz w:val="22"/>
          <w:szCs w:val="22"/>
        </w:rPr>
        <w:t>odbioru ko</w:t>
      </w:r>
      <w:r w:rsidR="0033791A" w:rsidRPr="0076756F">
        <w:rPr>
          <w:rFonts w:ascii="Arial" w:hAnsi="Arial" w:cs="Arial"/>
          <w:color w:val="000000" w:themeColor="text1"/>
          <w:sz w:val="22"/>
          <w:szCs w:val="22"/>
        </w:rPr>
        <w:t>ńcowego, składając jednocześnie</w:t>
      </w:r>
      <w:r w:rsidR="00562D85" w:rsidRPr="0076756F">
        <w:rPr>
          <w:rFonts w:ascii="Arial" w:hAnsi="Arial" w:cs="Arial"/>
          <w:color w:val="000000" w:themeColor="text1"/>
          <w:sz w:val="22"/>
          <w:szCs w:val="22"/>
        </w:rPr>
        <w:t xml:space="preserve"> </w:t>
      </w:r>
      <w:r w:rsidRPr="0076756F">
        <w:rPr>
          <w:rFonts w:ascii="Arial" w:hAnsi="Arial" w:cs="Arial"/>
          <w:color w:val="000000" w:themeColor="text1"/>
          <w:sz w:val="22"/>
          <w:szCs w:val="22"/>
        </w:rPr>
        <w:t>wszystkie dokumenty niezbędne do rozpoczęcia odbioru</w:t>
      </w:r>
      <w:r w:rsidR="0033791A" w:rsidRPr="0076756F">
        <w:rPr>
          <w:rFonts w:ascii="Arial" w:hAnsi="Arial" w:cs="Arial"/>
          <w:color w:val="000000" w:themeColor="text1"/>
          <w:sz w:val="22"/>
          <w:szCs w:val="22"/>
        </w:rPr>
        <w:t>: świadectwa kontroli jakości, wyniki wykonanych badań, pomiarów, certyfikaty na wbudowane materiały, dokumentacje powykonawczą</w:t>
      </w:r>
      <w:r w:rsidR="00DA76DB">
        <w:rPr>
          <w:rFonts w:ascii="Arial" w:hAnsi="Arial" w:cs="Arial"/>
          <w:color w:val="000000" w:themeColor="text1"/>
          <w:sz w:val="22"/>
          <w:szCs w:val="22"/>
        </w:rPr>
        <w:t>, protokoły odbioru urządzeń obcych podpisane przez ich właścicieli</w:t>
      </w:r>
      <w:r w:rsidR="0033791A" w:rsidRPr="0076756F">
        <w:rPr>
          <w:rFonts w:ascii="Arial" w:hAnsi="Arial" w:cs="Arial"/>
          <w:color w:val="000000" w:themeColor="text1"/>
          <w:sz w:val="22"/>
          <w:szCs w:val="22"/>
        </w:rPr>
        <w:t xml:space="preserve"> oraz zestawienie ilości wykonanych robót (księgę obmiaru faktycznie wykonanych robót) </w:t>
      </w:r>
      <w:r w:rsidR="0076756F" w:rsidRPr="0076756F">
        <w:rPr>
          <w:rFonts w:ascii="Arial" w:hAnsi="Arial" w:cs="Arial"/>
          <w:color w:val="000000" w:themeColor="text1"/>
          <w:sz w:val="22"/>
          <w:szCs w:val="22"/>
        </w:rPr>
        <w:t xml:space="preserve">i rozliczenie za ich wykonanie, a także </w:t>
      </w:r>
      <w:r w:rsidR="0033791A" w:rsidRPr="0076756F">
        <w:rPr>
          <w:rFonts w:ascii="Arial" w:hAnsi="Arial" w:cs="Arial"/>
          <w:color w:val="000000" w:themeColor="text1"/>
          <w:sz w:val="22"/>
          <w:szCs w:val="22"/>
        </w:rPr>
        <w:t>inne wymagane</w:t>
      </w:r>
      <w:r w:rsidRPr="0076756F">
        <w:rPr>
          <w:rFonts w:ascii="Arial" w:hAnsi="Arial" w:cs="Arial"/>
          <w:color w:val="000000" w:themeColor="text1"/>
          <w:sz w:val="22"/>
          <w:szCs w:val="22"/>
        </w:rPr>
        <w:t xml:space="preserve"> zgodnie z zapisami STWIORB.</w:t>
      </w:r>
      <w:r w:rsidR="00EF49F2" w:rsidRPr="0076756F">
        <w:rPr>
          <w:rFonts w:ascii="Arial" w:hAnsi="Arial" w:cs="Arial"/>
          <w:color w:val="000000" w:themeColor="text1"/>
          <w:sz w:val="22"/>
          <w:szCs w:val="22"/>
        </w:rPr>
        <w:t xml:space="preserve"> </w:t>
      </w:r>
    </w:p>
    <w:p w14:paraId="53E13D97" w14:textId="77777777" w:rsidR="00296CE5" w:rsidRPr="00EF3FEB" w:rsidRDefault="00296CE5" w:rsidP="004A558A">
      <w:pPr>
        <w:pStyle w:val="Akapitzlist"/>
        <w:widowControl w:val="0"/>
        <w:numPr>
          <w:ilvl w:val="0"/>
          <w:numId w:val="21"/>
        </w:numPr>
        <w:autoSpaceDN w:val="0"/>
        <w:spacing w:line="276" w:lineRule="auto"/>
        <w:ind w:left="284" w:hanging="284"/>
        <w:contextualSpacing w:val="0"/>
        <w:jc w:val="both"/>
        <w:textAlignment w:val="baseline"/>
        <w:rPr>
          <w:rFonts w:ascii="Arial" w:hAnsi="Arial" w:cs="Arial"/>
          <w:sz w:val="22"/>
          <w:szCs w:val="22"/>
        </w:rPr>
      </w:pPr>
      <w:r w:rsidRPr="00EF3FEB">
        <w:rPr>
          <w:rFonts w:ascii="Arial" w:hAnsi="Arial" w:cs="Arial"/>
          <w:color w:val="00000A"/>
          <w:sz w:val="22"/>
          <w:szCs w:val="22"/>
        </w:rPr>
        <w:lastRenderedPageBreak/>
        <w:t>Odbiory będą się rozpoczynały w następujących terminach:</w:t>
      </w:r>
    </w:p>
    <w:p w14:paraId="0304BCBA" w14:textId="77777777" w:rsidR="00296CE5" w:rsidRPr="00EF3FEB" w:rsidRDefault="00D81A79" w:rsidP="004A558A">
      <w:pPr>
        <w:pStyle w:val="Akapitzlist"/>
        <w:widowControl w:val="0"/>
        <w:numPr>
          <w:ilvl w:val="0"/>
          <w:numId w:val="26"/>
        </w:numPr>
        <w:autoSpaceDN w:val="0"/>
        <w:spacing w:line="276" w:lineRule="auto"/>
        <w:ind w:left="567" w:hanging="283"/>
        <w:contextualSpacing w:val="0"/>
        <w:jc w:val="both"/>
        <w:textAlignment w:val="baseline"/>
        <w:rPr>
          <w:rFonts w:ascii="Arial" w:hAnsi="Arial" w:cs="Arial"/>
          <w:sz w:val="22"/>
          <w:szCs w:val="22"/>
        </w:rPr>
      </w:pPr>
      <w:r>
        <w:rPr>
          <w:rFonts w:ascii="Arial" w:hAnsi="Arial" w:cs="Arial"/>
          <w:color w:val="00000A"/>
          <w:sz w:val="22"/>
          <w:szCs w:val="22"/>
        </w:rPr>
        <w:t>i</w:t>
      </w:r>
      <w:r w:rsidR="00296CE5" w:rsidRPr="00EF3FEB">
        <w:rPr>
          <w:rFonts w:ascii="Arial" w:hAnsi="Arial" w:cs="Arial"/>
          <w:color w:val="00000A"/>
          <w:sz w:val="22"/>
          <w:szCs w:val="22"/>
        </w:rPr>
        <w:t xml:space="preserve">nspektor </w:t>
      </w:r>
      <w:r>
        <w:rPr>
          <w:rFonts w:ascii="Arial" w:hAnsi="Arial" w:cs="Arial"/>
          <w:color w:val="00000A"/>
          <w:sz w:val="22"/>
          <w:szCs w:val="22"/>
        </w:rPr>
        <w:t>nadzoru i</w:t>
      </w:r>
      <w:r w:rsidR="00296CE5" w:rsidRPr="00EF3FEB">
        <w:rPr>
          <w:rFonts w:ascii="Arial" w:hAnsi="Arial" w:cs="Arial"/>
          <w:color w:val="00000A"/>
          <w:sz w:val="22"/>
          <w:szCs w:val="22"/>
        </w:rPr>
        <w:t xml:space="preserve">nwestorskiego przystąpi do odbioru robót, o których mowa w ust. 1 pkt 1, niezwłocznie, jednak nie później niż w terminie </w:t>
      </w:r>
      <w:r w:rsidR="00E77B53">
        <w:rPr>
          <w:rFonts w:ascii="Arial" w:hAnsi="Arial" w:cs="Arial"/>
          <w:b/>
          <w:color w:val="00000A"/>
          <w:sz w:val="22"/>
          <w:szCs w:val="22"/>
        </w:rPr>
        <w:t>3</w:t>
      </w:r>
      <w:r w:rsidR="00296CE5" w:rsidRPr="00EF3FEB">
        <w:rPr>
          <w:rFonts w:ascii="Arial" w:hAnsi="Arial" w:cs="Arial"/>
          <w:b/>
          <w:color w:val="00000A"/>
          <w:sz w:val="22"/>
          <w:szCs w:val="22"/>
        </w:rPr>
        <w:t xml:space="preserve"> dni</w:t>
      </w:r>
      <w:r w:rsidR="00296CE5" w:rsidRPr="00EF3FEB">
        <w:rPr>
          <w:rFonts w:ascii="Arial" w:hAnsi="Arial" w:cs="Arial"/>
          <w:color w:val="00000A"/>
          <w:sz w:val="22"/>
          <w:szCs w:val="22"/>
        </w:rPr>
        <w:t xml:space="preserve"> roboczych od otrzymania powiadomienia, o którym mowa w ust. 2;</w:t>
      </w:r>
    </w:p>
    <w:p w14:paraId="67C8E124" w14:textId="77777777" w:rsidR="00296CE5" w:rsidRPr="00095B75" w:rsidRDefault="00D81A79" w:rsidP="004A558A">
      <w:pPr>
        <w:pStyle w:val="Akapitzlist"/>
        <w:widowControl w:val="0"/>
        <w:numPr>
          <w:ilvl w:val="0"/>
          <w:numId w:val="22"/>
        </w:numPr>
        <w:autoSpaceDN w:val="0"/>
        <w:spacing w:line="276" w:lineRule="auto"/>
        <w:ind w:left="567" w:hanging="283"/>
        <w:contextualSpacing w:val="0"/>
        <w:jc w:val="both"/>
        <w:textAlignment w:val="baseline"/>
        <w:rPr>
          <w:rFonts w:ascii="Arial" w:hAnsi="Arial" w:cs="Arial"/>
          <w:sz w:val="22"/>
          <w:szCs w:val="22"/>
        </w:rPr>
      </w:pPr>
      <w:r w:rsidRPr="00095B75">
        <w:rPr>
          <w:rFonts w:ascii="Arial" w:hAnsi="Arial" w:cs="Arial"/>
          <w:sz w:val="22"/>
          <w:szCs w:val="22"/>
        </w:rPr>
        <w:t>inspektor n</w:t>
      </w:r>
      <w:r w:rsidR="00EF49F2" w:rsidRPr="00095B75">
        <w:rPr>
          <w:rFonts w:ascii="Arial" w:hAnsi="Arial" w:cs="Arial"/>
          <w:sz w:val="22"/>
          <w:szCs w:val="22"/>
        </w:rPr>
        <w:t xml:space="preserve">adzoru </w:t>
      </w:r>
      <w:r w:rsidRPr="00095B75">
        <w:rPr>
          <w:rFonts w:ascii="Arial" w:hAnsi="Arial" w:cs="Arial"/>
          <w:sz w:val="22"/>
          <w:szCs w:val="22"/>
        </w:rPr>
        <w:t>i</w:t>
      </w:r>
      <w:r w:rsidR="00EF49F2" w:rsidRPr="00095B75">
        <w:rPr>
          <w:rFonts w:ascii="Arial" w:hAnsi="Arial" w:cs="Arial"/>
          <w:sz w:val="22"/>
          <w:szCs w:val="22"/>
        </w:rPr>
        <w:t>nwestorskiego</w:t>
      </w:r>
      <w:r w:rsidR="00296CE5" w:rsidRPr="00095B75">
        <w:rPr>
          <w:rFonts w:ascii="Arial" w:hAnsi="Arial" w:cs="Arial"/>
          <w:sz w:val="22"/>
          <w:szCs w:val="22"/>
        </w:rPr>
        <w:t xml:space="preserve"> przystąpi do odbioru częściowego w terminie </w:t>
      </w:r>
      <w:r w:rsidR="00E77B53" w:rsidRPr="00095B75">
        <w:rPr>
          <w:rFonts w:ascii="Arial" w:hAnsi="Arial" w:cs="Arial"/>
          <w:b/>
          <w:sz w:val="22"/>
          <w:szCs w:val="22"/>
        </w:rPr>
        <w:t>5</w:t>
      </w:r>
      <w:r w:rsidR="00296CE5" w:rsidRPr="00095B75">
        <w:rPr>
          <w:rFonts w:ascii="Arial" w:hAnsi="Arial" w:cs="Arial"/>
          <w:b/>
          <w:sz w:val="22"/>
          <w:szCs w:val="22"/>
        </w:rPr>
        <w:t xml:space="preserve"> dni</w:t>
      </w:r>
      <w:r w:rsidR="00296CE5" w:rsidRPr="00095B75">
        <w:rPr>
          <w:rFonts w:ascii="Arial" w:hAnsi="Arial" w:cs="Arial"/>
          <w:sz w:val="22"/>
          <w:szCs w:val="22"/>
        </w:rPr>
        <w:t xml:space="preserve"> roboczych od dnia otrzymania powiadomienia</w:t>
      </w:r>
      <w:r w:rsidR="00EF49F2" w:rsidRPr="00095B75">
        <w:rPr>
          <w:rFonts w:ascii="Arial" w:hAnsi="Arial" w:cs="Arial"/>
          <w:sz w:val="22"/>
          <w:szCs w:val="22"/>
        </w:rPr>
        <w:t>,</w:t>
      </w:r>
      <w:r w:rsidR="00296CE5" w:rsidRPr="00095B75">
        <w:rPr>
          <w:rFonts w:ascii="Arial" w:hAnsi="Arial" w:cs="Arial"/>
          <w:sz w:val="22"/>
          <w:szCs w:val="22"/>
        </w:rPr>
        <w:t xml:space="preserve"> o których mowa w ust. 3, zawiadamiając o tym Wykonawcę;</w:t>
      </w:r>
    </w:p>
    <w:p w14:paraId="20721D6A" w14:textId="77777777" w:rsidR="00296CE5" w:rsidRPr="00E77B53" w:rsidRDefault="00296CE5" w:rsidP="004A558A">
      <w:pPr>
        <w:pStyle w:val="Akapitzlist"/>
        <w:widowControl w:val="0"/>
        <w:numPr>
          <w:ilvl w:val="0"/>
          <w:numId w:val="22"/>
        </w:numPr>
        <w:autoSpaceDN w:val="0"/>
        <w:spacing w:line="276" w:lineRule="auto"/>
        <w:ind w:left="567" w:hanging="283"/>
        <w:contextualSpacing w:val="0"/>
        <w:jc w:val="both"/>
        <w:textAlignment w:val="baseline"/>
        <w:rPr>
          <w:rFonts w:ascii="Arial" w:hAnsi="Arial" w:cs="Arial"/>
          <w:color w:val="000000" w:themeColor="text1"/>
          <w:sz w:val="22"/>
          <w:szCs w:val="22"/>
        </w:rPr>
      </w:pPr>
      <w:r w:rsidRPr="00EF3FEB">
        <w:rPr>
          <w:rFonts w:ascii="Arial" w:hAnsi="Arial" w:cs="Arial"/>
          <w:color w:val="00000A"/>
          <w:sz w:val="22"/>
          <w:szCs w:val="22"/>
        </w:rPr>
        <w:t xml:space="preserve">Zamawiający przystąpi do odbioru końcowego w terminie </w:t>
      </w:r>
      <w:r w:rsidR="00E77B53">
        <w:rPr>
          <w:rFonts w:ascii="Arial" w:hAnsi="Arial" w:cs="Arial"/>
          <w:b/>
          <w:color w:val="00000A"/>
          <w:sz w:val="22"/>
          <w:szCs w:val="22"/>
        </w:rPr>
        <w:t>5</w:t>
      </w:r>
      <w:r w:rsidRPr="00EF3FEB">
        <w:rPr>
          <w:rFonts w:ascii="Arial" w:hAnsi="Arial" w:cs="Arial"/>
          <w:b/>
          <w:color w:val="00000A"/>
          <w:sz w:val="22"/>
          <w:szCs w:val="22"/>
        </w:rPr>
        <w:t xml:space="preserve"> dni</w:t>
      </w:r>
      <w:r w:rsidRPr="00EF3FEB">
        <w:rPr>
          <w:rFonts w:ascii="Arial" w:hAnsi="Arial" w:cs="Arial"/>
          <w:color w:val="00000A"/>
          <w:sz w:val="22"/>
          <w:szCs w:val="22"/>
        </w:rPr>
        <w:t xml:space="preserve"> roboczych od dnia otrzymania powiadomienia </w:t>
      </w:r>
      <w:r w:rsidRPr="0076756F">
        <w:rPr>
          <w:rFonts w:ascii="Arial" w:hAnsi="Arial" w:cs="Arial"/>
          <w:color w:val="000000" w:themeColor="text1"/>
          <w:sz w:val="22"/>
          <w:szCs w:val="22"/>
        </w:rPr>
        <w:t xml:space="preserve">oraz złożenia wszystkich dokumentów w sposób i na zasadach, o których mowa w ust. 3, </w:t>
      </w:r>
      <w:r w:rsidRPr="00E77B53">
        <w:rPr>
          <w:rFonts w:ascii="Arial" w:hAnsi="Arial" w:cs="Arial"/>
          <w:color w:val="000000" w:themeColor="text1"/>
          <w:sz w:val="22"/>
          <w:szCs w:val="22"/>
        </w:rPr>
        <w:t>zawiadamiając o tym Wykonawcę.</w:t>
      </w:r>
    </w:p>
    <w:p w14:paraId="54DF353C" w14:textId="77777777" w:rsidR="00EF49F2" w:rsidRPr="00EF3FEB" w:rsidRDefault="00EF49F2" w:rsidP="004A558A">
      <w:pPr>
        <w:pStyle w:val="Akapitzlist"/>
        <w:widowControl w:val="0"/>
        <w:numPr>
          <w:ilvl w:val="0"/>
          <w:numId w:val="21"/>
        </w:numPr>
        <w:suppressAutoHyphens/>
        <w:autoSpaceDN w:val="0"/>
        <w:spacing w:line="276" w:lineRule="auto"/>
        <w:ind w:left="284" w:hanging="142"/>
        <w:contextualSpacing w:val="0"/>
        <w:jc w:val="both"/>
        <w:textAlignment w:val="baseline"/>
        <w:rPr>
          <w:rFonts w:ascii="Arial" w:hAnsi="Arial" w:cs="Arial"/>
          <w:sz w:val="22"/>
          <w:szCs w:val="22"/>
        </w:rPr>
      </w:pPr>
      <w:r w:rsidRPr="00EF3FEB">
        <w:rPr>
          <w:rFonts w:ascii="Arial" w:hAnsi="Arial" w:cs="Arial"/>
          <w:color w:val="000000"/>
          <w:sz w:val="22"/>
          <w:szCs w:val="22"/>
        </w:rPr>
        <w:t>Jeżeli w toku czynności odbioru zostaną stwierdzone wady to Zamawiającemu przysługują następujące uprawnienia:</w:t>
      </w:r>
    </w:p>
    <w:p w14:paraId="120A34D0" w14:textId="77777777" w:rsidR="00EF49F2" w:rsidRPr="00EF3FEB" w:rsidRDefault="00EF49F2" w:rsidP="003815AB">
      <w:pPr>
        <w:pStyle w:val="Akapitzlist"/>
        <w:numPr>
          <w:ilvl w:val="0"/>
          <w:numId w:val="46"/>
        </w:numPr>
        <w:tabs>
          <w:tab w:val="num" w:pos="284"/>
        </w:tabs>
        <w:spacing w:before="100" w:beforeAutospacing="1" w:after="62" w:line="276" w:lineRule="auto"/>
        <w:ind w:left="567" w:hanging="283"/>
        <w:rPr>
          <w:rFonts w:ascii="Arial" w:hAnsi="Arial" w:cs="Arial"/>
          <w:color w:val="00000A"/>
          <w:sz w:val="22"/>
          <w:szCs w:val="22"/>
        </w:rPr>
      </w:pPr>
      <w:r w:rsidRPr="00EF3FEB">
        <w:rPr>
          <w:rFonts w:ascii="Arial" w:hAnsi="Arial" w:cs="Arial"/>
          <w:color w:val="000000"/>
          <w:sz w:val="22"/>
          <w:szCs w:val="22"/>
        </w:rPr>
        <w:t>jeżeli wady nadają się do usunięcia może odmówić odbioru do czasu usunięcia wad;</w:t>
      </w:r>
    </w:p>
    <w:p w14:paraId="2C98C643" w14:textId="77777777" w:rsidR="00EF49F2" w:rsidRPr="00EF3FEB" w:rsidRDefault="00EF49F2" w:rsidP="003815AB">
      <w:pPr>
        <w:pStyle w:val="Akapitzlist"/>
        <w:numPr>
          <w:ilvl w:val="0"/>
          <w:numId w:val="46"/>
        </w:numPr>
        <w:tabs>
          <w:tab w:val="num" w:pos="284"/>
        </w:tabs>
        <w:spacing w:before="100" w:beforeAutospacing="1" w:after="62" w:line="276" w:lineRule="auto"/>
        <w:ind w:left="567" w:hanging="283"/>
        <w:rPr>
          <w:rFonts w:ascii="Arial" w:hAnsi="Arial" w:cs="Arial"/>
          <w:color w:val="00000A"/>
          <w:sz w:val="22"/>
          <w:szCs w:val="22"/>
        </w:rPr>
      </w:pPr>
      <w:r w:rsidRPr="00EF3FEB">
        <w:rPr>
          <w:rFonts w:ascii="Arial" w:hAnsi="Arial" w:cs="Arial"/>
          <w:color w:val="000000"/>
          <w:sz w:val="22"/>
          <w:szCs w:val="22"/>
        </w:rPr>
        <w:t xml:space="preserve"> jeżeli wady nie nadają się do usunięcia to:</w:t>
      </w:r>
    </w:p>
    <w:p w14:paraId="7BFAC2BE" w14:textId="77777777" w:rsidR="00EF49F2" w:rsidRPr="00EF3FEB" w:rsidRDefault="00EF49F2" w:rsidP="003815AB">
      <w:pPr>
        <w:pStyle w:val="Akapitzlist"/>
        <w:numPr>
          <w:ilvl w:val="0"/>
          <w:numId w:val="47"/>
        </w:numPr>
        <w:spacing w:before="100" w:beforeAutospacing="1" w:after="62" w:line="276" w:lineRule="auto"/>
        <w:jc w:val="both"/>
        <w:rPr>
          <w:rFonts w:ascii="Arial" w:hAnsi="Arial" w:cs="Arial"/>
          <w:color w:val="00000A"/>
          <w:sz w:val="22"/>
          <w:szCs w:val="22"/>
        </w:rPr>
      </w:pPr>
      <w:r w:rsidRPr="00EF3FEB">
        <w:rPr>
          <w:rFonts w:ascii="Arial" w:hAnsi="Arial" w:cs="Arial"/>
          <w:color w:val="000000"/>
          <w:sz w:val="22"/>
          <w:szCs w:val="22"/>
        </w:rPr>
        <w:t>jeżeli nie uniemożliwiają one użytkowania przedmiotu odbioru zgodnie z przeznaczeniem Zamawiający może obniżyć odpowiednio wynagrodzenie,</w:t>
      </w:r>
    </w:p>
    <w:p w14:paraId="5E0DDB06" w14:textId="77777777" w:rsidR="00EF49F2" w:rsidRPr="00EF3FEB" w:rsidRDefault="00EF49F2" w:rsidP="003815AB">
      <w:pPr>
        <w:pStyle w:val="Akapitzlist"/>
        <w:numPr>
          <w:ilvl w:val="0"/>
          <w:numId w:val="47"/>
        </w:numPr>
        <w:spacing w:before="100" w:beforeAutospacing="1" w:after="62" w:line="276" w:lineRule="auto"/>
        <w:jc w:val="both"/>
        <w:rPr>
          <w:rFonts w:ascii="Arial" w:hAnsi="Arial" w:cs="Arial"/>
          <w:color w:val="00000A"/>
          <w:sz w:val="22"/>
          <w:szCs w:val="22"/>
        </w:rPr>
      </w:pPr>
      <w:r w:rsidRPr="00EF3FEB">
        <w:rPr>
          <w:rFonts w:ascii="Arial" w:hAnsi="Arial" w:cs="Arial"/>
          <w:color w:val="000000"/>
          <w:sz w:val="22"/>
          <w:szCs w:val="22"/>
        </w:rPr>
        <w:t>jeżeli wady uniemożliwiają użytkowanie zgodnie z przeznaczeniem Zamawiający może odstąpić od Zlecenia z winy Wykonawcy.</w:t>
      </w:r>
    </w:p>
    <w:p w14:paraId="54985383" w14:textId="77777777" w:rsidR="006E094C" w:rsidRPr="006E094C" w:rsidRDefault="006E094C"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 xml:space="preserve">Wszystkie czynności dokonywane podczas odbioru, jak i terminy wyznaczone na usunięcie wad i usterek będą zawarte w protokole odbioru podpisanym przez upoważnionych przedstawicieli Stron. </w:t>
      </w:r>
    </w:p>
    <w:p w14:paraId="72C8BCBA" w14:textId="77777777" w:rsidR="006E094C" w:rsidRPr="006E094C" w:rsidRDefault="006E094C"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Wykonawca zawiadamia Zamawiającego o fakcie usunięcia wad i usterek, jednocześnie żądając odbioru robót w zakresie uprzednio zakwestionowanym, jako wadliwy.</w:t>
      </w:r>
    </w:p>
    <w:p w14:paraId="19FD1A3E" w14:textId="77777777" w:rsidR="006E094C" w:rsidRPr="006E094C" w:rsidRDefault="006E094C"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Po odbiorze robót i dopuszczeniu do eksploatacji, wszelkie roboty związane z usunięciem wad i usterek mogą odbyć się jedynie po uzyskaniu zgody Zamawiającego.</w:t>
      </w:r>
    </w:p>
    <w:p w14:paraId="1DE47AF1" w14:textId="77777777" w:rsidR="006E094C" w:rsidRPr="006E094C" w:rsidRDefault="006E094C"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W przypadku, niewykonania przedmiotu Zlecenia lub nie usunięcia wad i usterek w wyznaczonym terminie, Zamawiający ma prawo zlecenia usunięcia wad i usterek oraz niezrealizowanego przedmiotu Zlecenia innemu podmiotowi na koszt i ryzyko Wykonawcy.</w:t>
      </w:r>
    </w:p>
    <w:p w14:paraId="614D2ECA" w14:textId="77777777" w:rsidR="00296CE5" w:rsidRPr="0076756F" w:rsidRDefault="00296CE5" w:rsidP="004A558A">
      <w:pPr>
        <w:pStyle w:val="Bezodstpw"/>
        <w:numPr>
          <w:ilvl w:val="0"/>
          <w:numId w:val="21"/>
        </w:numPr>
        <w:spacing w:after="0" w:line="276" w:lineRule="auto"/>
        <w:ind w:left="284" w:hanging="142"/>
        <w:jc w:val="both"/>
        <w:rPr>
          <w:rFonts w:ascii="Arial" w:hAnsi="Arial" w:cs="Arial"/>
          <w:color w:val="000000" w:themeColor="text1"/>
          <w:sz w:val="22"/>
        </w:rPr>
      </w:pPr>
      <w:r w:rsidRPr="006E094C">
        <w:rPr>
          <w:rFonts w:ascii="Arial" w:hAnsi="Arial" w:cs="Arial"/>
          <w:color w:val="000000" w:themeColor="text1"/>
          <w:sz w:val="22"/>
        </w:rPr>
        <w:t xml:space="preserve">Datą zakończenia </w:t>
      </w:r>
      <w:r w:rsidRPr="0076756F">
        <w:rPr>
          <w:rFonts w:ascii="Arial" w:hAnsi="Arial" w:cs="Arial"/>
          <w:color w:val="000000" w:themeColor="text1"/>
          <w:sz w:val="22"/>
        </w:rPr>
        <w:t xml:space="preserve">robót budowlanych </w:t>
      </w:r>
      <w:r w:rsidRPr="006E094C">
        <w:rPr>
          <w:rFonts w:ascii="Arial" w:hAnsi="Arial" w:cs="Arial"/>
          <w:color w:val="000000" w:themeColor="text1"/>
          <w:sz w:val="22"/>
        </w:rPr>
        <w:t xml:space="preserve">będzie dzień zgłoszenia przez Wykonawcę zakończenia robót, jeśli w trakcie odbioru końcowego Zamawiający potwierdzi wykonanie </w:t>
      </w:r>
      <w:r w:rsidRPr="0076756F">
        <w:rPr>
          <w:rFonts w:ascii="Arial" w:hAnsi="Arial" w:cs="Arial"/>
          <w:color w:val="000000" w:themeColor="text1"/>
          <w:sz w:val="22"/>
        </w:rPr>
        <w:t xml:space="preserve">całości przedmiotu zamówienia </w:t>
      </w:r>
      <w:r w:rsidR="00EF49F2" w:rsidRPr="0076756F">
        <w:rPr>
          <w:rFonts w:ascii="Arial" w:hAnsi="Arial" w:cs="Arial"/>
          <w:color w:val="000000" w:themeColor="text1"/>
          <w:sz w:val="22"/>
        </w:rPr>
        <w:t xml:space="preserve">cząstkowego </w:t>
      </w:r>
      <w:r w:rsidRPr="0076756F">
        <w:rPr>
          <w:rFonts w:ascii="Arial" w:hAnsi="Arial" w:cs="Arial"/>
          <w:color w:val="000000" w:themeColor="text1"/>
          <w:sz w:val="22"/>
        </w:rPr>
        <w:t>bez wad.</w:t>
      </w:r>
    </w:p>
    <w:p w14:paraId="6908E0E9" w14:textId="77777777" w:rsidR="00EF49F2" w:rsidRPr="0076756F" w:rsidRDefault="00EF49F2" w:rsidP="004A558A">
      <w:pPr>
        <w:pStyle w:val="Akapitzlist"/>
        <w:widowControl w:val="0"/>
        <w:numPr>
          <w:ilvl w:val="0"/>
          <w:numId w:val="21"/>
        </w:numPr>
        <w:suppressAutoHyphens/>
        <w:autoSpaceDN w:val="0"/>
        <w:spacing w:line="276" w:lineRule="auto"/>
        <w:ind w:left="284" w:hanging="142"/>
        <w:contextualSpacing w:val="0"/>
        <w:jc w:val="both"/>
        <w:textAlignment w:val="baseline"/>
        <w:rPr>
          <w:rFonts w:ascii="Arial" w:hAnsi="Arial" w:cs="Arial"/>
          <w:color w:val="000000" w:themeColor="text1"/>
          <w:sz w:val="22"/>
          <w:szCs w:val="22"/>
        </w:rPr>
      </w:pPr>
      <w:r w:rsidRPr="0076756F">
        <w:rPr>
          <w:rFonts w:ascii="Arial" w:hAnsi="Arial" w:cs="Arial"/>
          <w:color w:val="000000" w:themeColor="text1"/>
          <w:sz w:val="22"/>
          <w:szCs w:val="22"/>
        </w:rPr>
        <w:t xml:space="preserve">Zamawiający zakończy czynności odbioru końcowego w ciągu </w:t>
      </w:r>
      <w:r w:rsidR="00E77B53" w:rsidRPr="0076756F">
        <w:rPr>
          <w:rFonts w:ascii="Arial" w:hAnsi="Arial" w:cs="Arial"/>
          <w:b/>
          <w:color w:val="000000" w:themeColor="text1"/>
          <w:sz w:val="22"/>
          <w:szCs w:val="22"/>
        </w:rPr>
        <w:t>7</w:t>
      </w:r>
      <w:r w:rsidRPr="0076756F">
        <w:rPr>
          <w:rFonts w:ascii="Arial" w:hAnsi="Arial" w:cs="Arial"/>
          <w:b/>
          <w:color w:val="000000" w:themeColor="text1"/>
          <w:sz w:val="22"/>
          <w:szCs w:val="22"/>
        </w:rPr>
        <w:t xml:space="preserve"> dni</w:t>
      </w:r>
      <w:r w:rsidRPr="0076756F">
        <w:rPr>
          <w:rFonts w:ascii="Arial" w:hAnsi="Arial" w:cs="Arial"/>
          <w:color w:val="000000" w:themeColor="text1"/>
          <w:sz w:val="22"/>
          <w:szCs w:val="22"/>
        </w:rPr>
        <w:t xml:space="preserve"> od dnia przystąpienia do odbioru końcowego.</w:t>
      </w:r>
    </w:p>
    <w:p w14:paraId="14A92935" w14:textId="77777777" w:rsidR="000F5DCB" w:rsidRPr="0076756F" w:rsidRDefault="000F5DCB" w:rsidP="004A558A">
      <w:pPr>
        <w:pStyle w:val="Akapitzlist"/>
        <w:widowControl w:val="0"/>
        <w:numPr>
          <w:ilvl w:val="0"/>
          <w:numId w:val="21"/>
        </w:numPr>
        <w:suppressAutoHyphens/>
        <w:autoSpaceDN w:val="0"/>
        <w:spacing w:line="276" w:lineRule="auto"/>
        <w:ind w:left="284" w:hanging="142"/>
        <w:contextualSpacing w:val="0"/>
        <w:jc w:val="both"/>
        <w:textAlignment w:val="baseline"/>
        <w:rPr>
          <w:rFonts w:ascii="Arial" w:hAnsi="Arial" w:cs="Arial"/>
          <w:color w:val="000000" w:themeColor="text1"/>
          <w:sz w:val="22"/>
          <w:szCs w:val="22"/>
        </w:rPr>
      </w:pPr>
      <w:r w:rsidRPr="0076756F">
        <w:rPr>
          <w:rFonts w:ascii="Arial" w:hAnsi="Arial" w:cs="Arial"/>
          <w:color w:val="000000" w:themeColor="text1"/>
          <w:sz w:val="22"/>
          <w:szCs w:val="22"/>
        </w:rPr>
        <w:t>Datę odbioru będzie stanowił dzień zakończenia czynności odbioru i podpisania protokołu odbioru robót bez wad istotnych</w:t>
      </w:r>
      <w:r w:rsidR="00FF5E59" w:rsidRPr="0076756F">
        <w:rPr>
          <w:rFonts w:ascii="Arial" w:hAnsi="Arial" w:cs="Arial"/>
          <w:color w:val="000000" w:themeColor="text1"/>
          <w:sz w:val="22"/>
          <w:szCs w:val="22"/>
        </w:rPr>
        <w:t xml:space="preserve"> przez upoważnionych przedstawicieli Stron</w:t>
      </w:r>
      <w:r w:rsidRPr="0076756F">
        <w:rPr>
          <w:rFonts w:ascii="Arial" w:hAnsi="Arial" w:cs="Arial"/>
          <w:color w:val="000000" w:themeColor="text1"/>
          <w:sz w:val="22"/>
          <w:szCs w:val="22"/>
        </w:rPr>
        <w:t>.</w:t>
      </w:r>
    </w:p>
    <w:p w14:paraId="389E9292" w14:textId="77777777" w:rsidR="008F242A" w:rsidRDefault="008F242A" w:rsidP="004A558A">
      <w:pPr>
        <w:pStyle w:val="Bezodstpw"/>
        <w:numPr>
          <w:ilvl w:val="0"/>
          <w:numId w:val="21"/>
        </w:numPr>
        <w:spacing w:after="0" w:line="276" w:lineRule="auto"/>
        <w:ind w:left="284" w:hanging="142"/>
        <w:jc w:val="both"/>
        <w:rPr>
          <w:rFonts w:ascii="Arial" w:hAnsi="Arial" w:cs="Arial"/>
          <w:sz w:val="22"/>
        </w:rPr>
      </w:pPr>
      <w:r w:rsidRPr="0076756F">
        <w:rPr>
          <w:rFonts w:ascii="Arial" w:hAnsi="Arial" w:cs="Arial"/>
          <w:color w:val="000000" w:themeColor="text1"/>
          <w:sz w:val="22"/>
        </w:rPr>
        <w:t xml:space="preserve">Podstawą odbiorów będą specyfikacje techniczne wykonania </w:t>
      </w:r>
      <w:r w:rsidRPr="00EF3FEB">
        <w:rPr>
          <w:rFonts w:ascii="Arial" w:hAnsi="Arial" w:cs="Arial"/>
          <w:sz w:val="22"/>
        </w:rPr>
        <w:t>i odbioru robót budowlanych</w:t>
      </w:r>
      <w:r w:rsidRPr="0076756F">
        <w:rPr>
          <w:rFonts w:ascii="Arial" w:hAnsi="Arial" w:cs="Arial"/>
          <w:color w:val="000000" w:themeColor="text1"/>
          <w:sz w:val="22"/>
        </w:rPr>
        <w:t xml:space="preserve">, </w:t>
      </w:r>
      <w:r w:rsidR="0076756F" w:rsidRPr="0076756F">
        <w:rPr>
          <w:rFonts w:ascii="Arial" w:hAnsi="Arial" w:cs="Arial"/>
          <w:color w:val="000000" w:themeColor="text1"/>
          <w:sz w:val="22"/>
        </w:rPr>
        <w:t xml:space="preserve">posiadana </w:t>
      </w:r>
      <w:r w:rsidRPr="0076756F">
        <w:rPr>
          <w:rFonts w:ascii="Arial" w:hAnsi="Arial" w:cs="Arial"/>
          <w:color w:val="000000" w:themeColor="text1"/>
          <w:sz w:val="22"/>
        </w:rPr>
        <w:t xml:space="preserve">dokumentacja projektowa, </w:t>
      </w:r>
      <w:r w:rsidRPr="00F7078A">
        <w:rPr>
          <w:rFonts w:ascii="Arial" w:hAnsi="Arial" w:cs="Arial"/>
          <w:color w:val="auto"/>
          <w:sz w:val="22"/>
        </w:rPr>
        <w:t xml:space="preserve">wyniki pomiarów i badań </w:t>
      </w:r>
      <w:r w:rsidRPr="00EF3FEB">
        <w:rPr>
          <w:rFonts w:ascii="Arial" w:hAnsi="Arial" w:cs="Arial"/>
          <w:sz w:val="22"/>
        </w:rPr>
        <w:t xml:space="preserve">oraz ocena jakościowa i wizualna, jak również protokoły techniczne </w:t>
      </w:r>
      <w:r w:rsidR="008D6C6A">
        <w:rPr>
          <w:rFonts w:ascii="Arial" w:hAnsi="Arial" w:cs="Arial"/>
          <w:sz w:val="22"/>
        </w:rPr>
        <w:t>prób i sprawdzeń oraz rozruchów.</w:t>
      </w:r>
    </w:p>
    <w:p w14:paraId="3669CD59" w14:textId="77777777" w:rsidR="00EF49F2" w:rsidRPr="00EF3FEB" w:rsidRDefault="00EF49F2" w:rsidP="00EF3FEB">
      <w:pPr>
        <w:widowControl w:val="0"/>
        <w:tabs>
          <w:tab w:val="left" w:pos="4253"/>
        </w:tabs>
        <w:suppressAutoHyphens/>
        <w:spacing w:line="276" w:lineRule="auto"/>
        <w:jc w:val="center"/>
        <w:rPr>
          <w:rFonts w:ascii="Arial" w:hAnsi="Arial" w:cs="Arial"/>
          <w:b/>
          <w:sz w:val="22"/>
          <w:szCs w:val="22"/>
        </w:rPr>
      </w:pPr>
    </w:p>
    <w:p w14:paraId="13F78ECD" w14:textId="77777777" w:rsidR="00E349FD" w:rsidRPr="00EF3FEB" w:rsidRDefault="00EF3FEB" w:rsidP="00EF3FEB">
      <w:pPr>
        <w:widowControl w:val="0"/>
        <w:tabs>
          <w:tab w:val="left" w:pos="4253"/>
        </w:tabs>
        <w:suppressAutoHyphens/>
        <w:spacing w:line="276" w:lineRule="auto"/>
        <w:jc w:val="center"/>
        <w:rPr>
          <w:rFonts w:ascii="Arial" w:hAnsi="Arial" w:cs="Arial"/>
          <w:b/>
          <w:sz w:val="22"/>
          <w:szCs w:val="22"/>
        </w:rPr>
      </w:pPr>
      <w:r>
        <w:rPr>
          <w:rFonts w:ascii="Arial" w:hAnsi="Arial" w:cs="Arial"/>
          <w:b/>
          <w:sz w:val="22"/>
          <w:szCs w:val="22"/>
        </w:rPr>
        <w:t>§ 10</w:t>
      </w:r>
    </w:p>
    <w:p w14:paraId="1B2DFC2E" w14:textId="77777777" w:rsidR="00E66892" w:rsidRPr="00EF3FEB" w:rsidRDefault="00D66124" w:rsidP="007B36F1">
      <w:pPr>
        <w:widowControl w:val="0"/>
        <w:tabs>
          <w:tab w:val="left" w:pos="4253"/>
        </w:tabs>
        <w:suppressAutoHyphens/>
        <w:spacing w:after="120" w:line="276" w:lineRule="auto"/>
        <w:jc w:val="center"/>
        <w:rPr>
          <w:rFonts w:ascii="Arial" w:hAnsi="Arial" w:cs="Arial"/>
          <w:b/>
          <w:sz w:val="22"/>
          <w:szCs w:val="22"/>
        </w:rPr>
      </w:pPr>
      <w:r w:rsidRPr="00EF3FEB">
        <w:rPr>
          <w:rFonts w:ascii="Arial" w:hAnsi="Arial" w:cs="Arial"/>
          <w:b/>
          <w:sz w:val="22"/>
          <w:szCs w:val="22"/>
        </w:rPr>
        <w:t>PŁATNOŚCI</w:t>
      </w:r>
    </w:p>
    <w:p w14:paraId="4E3042E8" w14:textId="77777777" w:rsidR="008A1F69" w:rsidRPr="00F363F3" w:rsidRDefault="008A1F69" w:rsidP="003815AB">
      <w:pPr>
        <w:pStyle w:val="Akapitzlist"/>
        <w:numPr>
          <w:ilvl w:val="0"/>
          <w:numId w:val="54"/>
        </w:numPr>
        <w:spacing w:line="276" w:lineRule="auto"/>
        <w:ind w:left="284" w:hanging="284"/>
        <w:jc w:val="both"/>
        <w:rPr>
          <w:rFonts w:ascii="Arial" w:hAnsi="Arial" w:cs="Arial"/>
          <w:sz w:val="22"/>
          <w:szCs w:val="22"/>
        </w:rPr>
      </w:pPr>
      <w:r w:rsidRPr="00F363F3">
        <w:rPr>
          <w:rFonts w:ascii="Arial" w:hAnsi="Arial" w:cs="Arial"/>
          <w:sz w:val="22"/>
          <w:szCs w:val="22"/>
        </w:rPr>
        <w:t xml:space="preserve">Rozliczenie robót </w:t>
      </w:r>
      <w:r w:rsidR="00125031" w:rsidRPr="00F363F3">
        <w:rPr>
          <w:rFonts w:ascii="Arial" w:hAnsi="Arial" w:cs="Arial"/>
          <w:sz w:val="22"/>
          <w:szCs w:val="22"/>
        </w:rPr>
        <w:t>zleconych w ramach niniejszej</w:t>
      </w:r>
      <w:r w:rsidRPr="00F363F3">
        <w:rPr>
          <w:rFonts w:ascii="Arial" w:hAnsi="Arial" w:cs="Arial"/>
          <w:sz w:val="22"/>
          <w:szCs w:val="22"/>
        </w:rPr>
        <w:t xml:space="preserve"> umowy, nastąpi fakturą </w:t>
      </w:r>
      <w:r w:rsidR="00F363F3">
        <w:rPr>
          <w:rFonts w:ascii="Arial" w:hAnsi="Arial" w:cs="Arial"/>
          <w:sz w:val="22"/>
          <w:szCs w:val="22"/>
        </w:rPr>
        <w:t xml:space="preserve">VAT </w:t>
      </w:r>
      <w:r w:rsidRPr="00F363F3">
        <w:rPr>
          <w:rFonts w:ascii="Arial" w:hAnsi="Arial" w:cs="Arial"/>
          <w:sz w:val="22"/>
          <w:szCs w:val="22"/>
        </w:rPr>
        <w:t xml:space="preserve">wystawianą na podstawie </w:t>
      </w:r>
      <w:r w:rsidR="00125031" w:rsidRPr="00F363F3">
        <w:rPr>
          <w:rFonts w:ascii="Arial" w:hAnsi="Arial" w:cs="Arial"/>
          <w:sz w:val="22"/>
          <w:szCs w:val="22"/>
        </w:rPr>
        <w:t xml:space="preserve">sprawdzonych i zatwierdzonych </w:t>
      </w:r>
      <w:r w:rsidR="00F363F3" w:rsidRPr="00F363F3">
        <w:rPr>
          <w:rFonts w:ascii="Arial" w:hAnsi="Arial" w:cs="Arial"/>
          <w:sz w:val="22"/>
          <w:szCs w:val="22"/>
        </w:rPr>
        <w:t>przez Zamawiającego kosztorysów</w:t>
      </w:r>
      <w:r w:rsidRPr="00F363F3">
        <w:rPr>
          <w:rFonts w:ascii="Arial" w:hAnsi="Arial" w:cs="Arial"/>
          <w:sz w:val="22"/>
          <w:szCs w:val="22"/>
        </w:rPr>
        <w:t xml:space="preserve"> po</w:t>
      </w:r>
      <w:r w:rsidR="00F363F3" w:rsidRPr="00F363F3">
        <w:rPr>
          <w:rFonts w:ascii="Arial" w:hAnsi="Arial" w:cs="Arial"/>
          <w:sz w:val="22"/>
          <w:szCs w:val="22"/>
        </w:rPr>
        <w:t>wykonawczych oraz protokołu odbioru robót poszczególnych Z</w:t>
      </w:r>
      <w:r w:rsidRPr="00F363F3">
        <w:rPr>
          <w:rFonts w:ascii="Arial" w:hAnsi="Arial" w:cs="Arial"/>
          <w:sz w:val="22"/>
          <w:szCs w:val="22"/>
        </w:rPr>
        <w:t>leceń.</w:t>
      </w:r>
    </w:p>
    <w:p w14:paraId="2C83A216" w14:textId="7C5BC8A6" w:rsidR="00654539" w:rsidRPr="00B27BE6" w:rsidRDefault="001A4BB5" w:rsidP="003815AB">
      <w:pPr>
        <w:pStyle w:val="Default"/>
        <w:widowControl/>
        <w:numPr>
          <w:ilvl w:val="0"/>
          <w:numId w:val="55"/>
        </w:numPr>
        <w:suppressAutoHyphens w:val="0"/>
        <w:spacing w:line="276" w:lineRule="auto"/>
        <w:ind w:left="284" w:hanging="284"/>
        <w:jc w:val="both"/>
        <w:rPr>
          <w:rFonts w:ascii="Arial" w:hAnsi="Arial"/>
          <w:color w:val="000000" w:themeColor="text1"/>
          <w:sz w:val="22"/>
          <w:szCs w:val="22"/>
        </w:rPr>
      </w:pPr>
      <w:r w:rsidRPr="00B27BE6">
        <w:rPr>
          <w:rFonts w:ascii="Arial" w:hAnsi="Arial"/>
          <w:color w:val="000000" w:themeColor="text1"/>
          <w:sz w:val="22"/>
          <w:szCs w:val="22"/>
        </w:rPr>
        <w:t>Podstawą do wystawienia faktury częściowej będzie protokół odbioru</w:t>
      </w:r>
      <w:r w:rsidR="00897D57" w:rsidRPr="00B27BE6">
        <w:rPr>
          <w:rFonts w:ascii="Arial" w:hAnsi="Arial"/>
          <w:color w:val="000000" w:themeColor="text1"/>
          <w:sz w:val="22"/>
          <w:szCs w:val="22"/>
        </w:rPr>
        <w:t xml:space="preserve"> </w:t>
      </w:r>
      <w:r w:rsidRPr="00B27BE6">
        <w:rPr>
          <w:rFonts w:ascii="Arial" w:hAnsi="Arial"/>
          <w:color w:val="000000" w:themeColor="text1"/>
          <w:sz w:val="22"/>
          <w:szCs w:val="22"/>
        </w:rPr>
        <w:t>częśc</w:t>
      </w:r>
      <w:r w:rsidR="008A1F69" w:rsidRPr="00B27BE6">
        <w:rPr>
          <w:rFonts w:ascii="Arial" w:hAnsi="Arial"/>
          <w:color w:val="000000" w:themeColor="text1"/>
          <w:sz w:val="22"/>
          <w:szCs w:val="22"/>
        </w:rPr>
        <w:t>iowego, sporządzony z udziałem inspektora nadzoru i</w:t>
      </w:r>
      <w:r w:rsidRPr="00B27BE6">
        <w:rPr>
          <w:rFonts w:ascii="Arial" w:hAnsi="Arial"/>
          <w:color w:val="000000" w:themeColor="text1"/>
          <w:sz w:val="22"/>
          <w:szCs w:val="22"/>
        </w:rPr>
        <w:t>nwestorskiego. W protokole zostanie wyszczególniona kwota należna podwykonawcom.</w:t>
      </w:r>
    </w:p>
    <w:p w14:paraId="50EDFDBC" w14:textId="2B4BB60A" w:rsidR="00654539" w:rsidRPr="00EF3FEB" w:rsidRDefault="001A4BB5" w:rsidP="003815AB">
      <w:pPr>
        <w:pStyle w:val="Default"/>
        <w:widowControl/>
        <w:numPr>
          <w:ilvl w:val="0"/>
          <w:numId w:val="55"/>
        </w:numPr>
        <w:suppressAutoHyphens w:val="0"/>
        <w:spacing w:line="276" w:lineRule="auto"/>
        <w:ind w:left="284" w:hanging="284"/>
        <w:jc w:val="both"/>
        <w:rPr>
          <w:rFonts w:ascii="Arial" w:hAnsi="Arial"/>
          <w:color w:val="000000" w:themeColor="text1"/>
          <w:sz w:val="22"/>
          <w:szCs w:val="22"/>
        </w:rPr>
      </w:pPr>
      <w:r w:rsidRPr="00F363F3">
        <w:rPr>
          <w:rFonts w:ascii="Arial" w:hAnsi="Arial"/>
          <w:color w:val="00000A"/>
          <w:sz w:val="22"/>
          <w:szCs w:val="22"/>
        </w:rPr>
        <w:lastRenderedPageBreak/>
        <w:t>Wraz z</w:t>
      </w:r>
      <w:r w:rsidR="00897D57">
        <w:rPr>
          <w:rFonts w:ascii="Arial" w:hAnsi="Arial"/>
          <w:color w:val="00000A"/>
          <w:sz w:val="22"/>
          <w:szCs w:val="22"/>
        </w:rPr>
        <w:t xml:space="preserve"> </w:t>
      </w:r>
      <w:r w:rsidR="00897D57" w:rsidRPr="00B27BE6">
        <w:rPr>
          <w:rFonts w:ascii="Arial" w:hAnsi="Arial"/>
          <w:color w:val="000000" w:themeColor="text1"/>
          <w:sz w:val="22"/>
          <w:szCs w:val="22"/>
        </w:rPr>
        <w:t xml:space="preserve">fakturą </w:t>
      </w:r>
      <w:r w:rsidR="00B27BE6">
        <w:rPr>
          <w:rFonts w:ascii="Arial" w:hAnsi="Arial"/>
          <w:color w:val="000000" w:themeColor="text1"/>
          <w:sz w:val="22"/>
          <w:szCs w:val="22"/>
        </w:rPr>
        <w:t xml:space="preserve">końcową </w:t>
      </w:r>
      <w:r w:rsidRPr="00F363F3">
        <w:rPr>
          <w:rFonts w:ascii="Arial" w:hAnsi="Arial"/>
          <w:color w:val="00000A"/>
          <w:sz w:val="22"/>
          <w:szCs w:val="22"/>
        </w:rPr>
        <w:t>Wykonawca przedstawi Zamawiającemu szczegółowe rozliczenie pełnej kwoty wynikającej z realizacji umowy</w:t>
      </w:r>
      <w:r w:rsidRPr="00EF3FEB">
        <w:rPr>
          <w:rFonts w:ascii="Arial" w:hAnsi="Arial"/>
          <w:color w:val="00000A"/>
          <w:sz w:val="22"/>
          <w:szCs w:val="22"/>
        </w:rPr>
        <w:t xml:space="preserve"> w tym wyszczególnienie kwot należnych podwykonawcom.</w:t>
      </w:r>
    </w:p>
    <w:p w14:paraId="552BE3AC" w14:textId="77777777" w:rsidR="00654539" w:rsidRPr="00EF3FEB" w:rsidRDefault="001A4BB5" w:rsidP="003815AB">
      <w:pPr>
        <w:pStyle w:val="Default"/>
        <w:widowControl/>
        <w:numPr>
          <w:ilvl w:val="0"/>
          <w:numId w:val="55"/>
        </w:numPr>
        <w:suppressAutoHyphens w:val="0"/>
        <w:spacing w:line="276" w:lineRule="auto"/>
        <w:ind w:left="284" w:hanging="284"/>
        <w:jc w:val="both"/>
        <w:rPr>
          <w:rFonts w:ascii="Arial" w:hAnsi="Arial"/>
          <w:color w:val="000000" w:themeColor="text1"/>
          <w:sz w:val="22"/>
          <w:szCs w:val="22"/>
        </w:rPr>
      </w:pPr>
      <w:r w:rsidRPr="00EF3FEB">
        <w:rPr>
          <w:rFonts w:ascii="Arial" w:hAnsi="Arial"/>
          <w:color w:val="00000A"/>
          <w:sz w:val="22"/>
          <w:szCs w:val="22"/>
        </w:rPr>
        <w:t xml:space="preserve">Podstawą do wystawienia faktury końcowej będzie protokół odbioru końcowego robót bez wad istotnych, sporządzony z udziałem </w:t>
      </w:r>
      <w:r w:rsidR="008A1F69">
        <w:rPr>
          <w:rFonts w:ascii="Arial" w:hAnsi="Arial"/>
          <w:color w:val="00000A"/>
          <w:sz w:val="22"/>
          <w:szCs w:val="22"/>
        </w:rPr>
        <w:t>inspektora nadzoru i</w:t>
      </w:r>
      <w:r w:rsidRPr="00EF3FEB">
        <w:rPr>
          <w:rFonts w:ascii="Arial" w:hAnsi="Arial"/>
          <w:color w:val="00000A"/>
          <w:sz w:val="22"/>
          <w:szCs w:val="22"/>
        </w:rPr>
        <w:t xml:space="preserve">nwestorskiego </w:t>
      </w:r>
      <w:r w:rsidRPr="009A07E6">
        <w:rPr>
          <w:rFonts w:ascii="Arial" w:hAnsi="Arial"/>
          <w:color w:val="000000" w:themeColor="text1"/>
          <w:sz w:val="22"/>
          <w:szCs w:val="22"/>
        </w:rPr>
        <w:t xml:space="preserve">i </w:t>
      </w:r>
      <w:r w:rsidR="009A07E6" w:rsidRPr="009A07E6">
        <w:rPr>
          <w:rFonts w:ascii="Arial" w:hAnsi="Arial"/>
          <w:color w:val="000000" w:themeColor="text1"/>
          <w:sz w:val="22"/>
          <w:szCs w:val="22"/>
        </w:rPr>
        <w:t>przez niego podpisany</w:t>
      </w:r>
      <w:r w:rsidRPr="009A07E6">
        <w:rPr>
          <w:rFonts w:ascii="Arial" w:hAnsi="Arial"/>
          <w:color w:val="000000" w:themeColor="text1"/>
          <w:sz w:val="22"/>
          <w:szCs w:val="22"/>
        </w:rPr>
        <w:t xml:space="preserve">. </w:t>
      </w:r>
      <w:r w:rsidRPr="00EF3FEB">
        <w:rPr>
          <w:rFonts w:ascii="Arial" w:hAnsi="Arial"/>
          <w:color w:val="00000A"/>
          <w:sz w:val="22"/>
          <w:szCs w:val="22"/>
        </w:rPr>
        <w:t>W protokole zostanie wyszczególniona kwota należna podwykonawcom.</w:t>
      </w:r>
      <w:bookmarkStart w:id="1" w:name="__DdeLink__677_182159435"/>
    </w:p>
    <w:bookmarkEnd w:id="1"/>
    <w:p w14:paraId="0FCA172D" w14:textId="77777777" w:rsidR="00654539" w:rsidRPr="009A07E6" w:rsidRDefault="00576289" w:rsidP="003815AB">
      <w:pPr>
        <w:pStyle w:val="Default"/>
        <w:widowControl/>
        <w:numPr>
          <w:ilvl w:val="0"/>
          <w:numId w:val="55"/>
        </w:numPr>
        <w:tabs>
          <w:tab w:val="left" w:pos="426"/>
        </w:tabs>
        <w:suppressAutoHyphens w:val="0"/>
        <w:spacing w:line="276" w:lineRule="auto"/>
        <w:ind w:left="284" w:hanging="284"/>
        <w:jc w:val="both"/>
        <w:rPr>
          <w:rFonts w:ascii="Arial" w:hAnsi="Arial"/>
          <w:color w:val="000000" w:themeColor="text1"/>
          <w:sz w:val="22"/>
          <w:szCs w:val="22"/>
        </w:rPr>
      </w:pPr>
      <w:r w:rsidRPr="00EF3FEB">
        <w:rPr>
          <w:rFonts w:ascii="Arial" w:hAnsi="Arial"/>
          <w:sz w:val="22"/>
          <w:szCs w:val="22"/>
        </w:rPr>
        <w:t xml:space="preserve">Należność z tytułu </w:t>
      </w:r>
      <w:r w:rsidR="00253ADD">
        <w:rPr>
          <w:rFonts w:ascii="Arial" w:hAnsi="Arial"/>
          <w:sz w:val="22"/>
          <w:szCs w:val="22"/>
        </w:rPr>
        <w:t xml:space="preserve">wykonania </w:t>
      </w:r>
      <w:r w:rsidR="00F363F3" w:rsidRPr="00F363F3">
        <w:rPr>
          <w:rFonts w:ascii="Arial" w:hAnsi="Arial"/>
          <w:sz w:val="22"/>
          <w:szCs w:val="22"/>
        </w:rPr>
        <w:t>robót zleconych w ramach niniejszej umowy</w:t>
      </w:r>
      <w:r w:rsidRPr="00EF3FEB">
        <w:rPr>
          <w:rFonts w:ascii="Arial" w:hAnsi="Arial"/>
          <w:sz w:val="22"/>
          <w:szCs w:val="22"/>
        </w:rPr>
        <w:t xml:space="preserve">, płatna będzie przelewem, w terminie do </w:t>
      </w:r>
      <w:r w:rsidRPr="009A07E6">
        <w:rPr>
          <w:rFonts w:ascii="Arial" w:hAnsi="Arial"/>
          <w:color w:val="000000" w:themeColor="text1"/>
          <w:sz w:val="22"/>
          <w:szCs w:val="22"/>
        </w:rPr>
        <w:t xml:space="preserve">30 </w:t>
      </w:r>
      <w:r w:rsidRPr="00EF3FEB">
        <w:rPr>
          <w:rFonts w:ascii="Arial" w:hAnsi="Arial"/>
          <w:sz w:val="22"/>
          <w:szCs w:val="22"/>
        </w:rPr>
        <w:t xml:space="preserve">dni kalendarzowych od daty doręczenia Zamawiającemu </w:t>
      </w:r>
      <w:r w:rsidRPr="009A07E6">
        <w:rPr>
          <w:rFonts w:ascii="Arial" w:hAnsi="Arial"/>
          <w:color w:val="000000" w:themeColor="text1"/>
          <w:sz w:val="22"/>
          <w:szCs w:val="22"/>
        </w:rPr>
        <w:t xml:space="preserve">prawidłowo wystawionej faktury VAT, na rachunek bankowy wskazany na fakturze VAT. </w:t>
      </w:r>
    </w:p>
    <w:p w14:paraId="56E7DD15" w14:textId="77777777" w:rsidR="00654539" w:rsidRPr="009A07E6" w:rsidRDefault="00654539" w:rsidP="003815AB">
      <w:pPr>
        <w:pStyle w:val="Default"/>
        <w:widowControl/>
        <w:numPr>
          <w:ilvl w:val="0"/>
          <w:numId w:val="55"/>
        </w:numPr>
        <w:tabs>
          <w:tab w:val="left" w:pos="426"/>
        </w:tabs>
        <w:suppressAutoHyphens w:val="0"/>
        <w:spacing w:line="276" w:lineRule="auto"/>
        <w:ind w:left="284" w:hanging="284"/>
        <w:jc w:val="both"/>
        <w:rPr>
          <w:rFonts w:ascii="Arial" w:hAnsi="Arial"/>
          <w:color w:val="000000" w:themeColor="text1"/>
          <w:sz w:val="22"/>
          <w:szCs w:val="22"/>
        </w:rPr>
      </w:pPr>
      <w:r w:rsidRPr="009A07E6">
        <w:rPr>
          <w:rFonts w:ascii="Arial" w:hAnsi="Arial"/>
          <w:color w:val="000000" w:themeColor="text1"/>
          <w:sz w:val="22"/>
          <w:szCs w:val="22"/>
        </w:rPr>
        <w:t>W przypadku realizacji robót przy udziale podwykonawców, nieprzedstawienie przez Wykonawcę wraz z fakturą VAT wszystkich wymaganych dowo</w:t>
      </w:r>
      <w:r w:rsidR="00AB01E7" w:rsidRPr="009A07E6">
        <w:rPr>
          <w:rFonts w:ascii="Arial" w:hAnsi="Arial"/>
          <w:color w:val="000000" w:themeColor="text1"/>
          <w:sz w:val="22"/>
          <w:szCs w:val="22"/>
        </w:rPr>
        <w:t>dów zapłaty, o których mowa w §8</w:t>
      </w:r>
      <w:r w:rsidRPr="009A07E6">
        <w:rPr>
          <w:rFonts w:ascii="Arial" w:hAnsi="Arial"/>
          <w:color w:val="000000" w:themeColor="text1"/>
          <w:sz w:val="22"/>
          <w:szCs w:val="22"/>
        </w:rPr>
        <w:t xml:space="preserve"> ust. 14 wstrzymuje wypłatę wynagrodzenia za odebrane prace w części równej sumie kwot wynikających z nieprzedstawionych dowodów zapłaty do momentu uzupełnienia braku, natomiast termin zapłaty faktury ulegnie wydłużeniu o czas uzupełnienia przez Wykonawcę wymaganych dowodów zapłaty.</w:t>
      </w:r>
    </w:p>
    <w:p w14:paraId="18195043" w14:textId="77777777" w:rsidR="00654539" w:rsidRPr="00EF3FEB" w:rsidRDefault="00654539" w:rsidP="003815AB">
      <w:pPr>
        <w:pStyle w:val="Default"/>
        <w:widowControl/>
        <w:numPr>
          <w:ilvl w:val="0"/>
          <w:numId w:val="55"/>
        </w:numPr>
        <w:tabs>
          <w:tab w:val="left" w:pos="426"/>
        </w:tabs>
        <w:suppressAutoHyphens w:val="0"/>
        <w:spacing w:line="276" w:lineRule="auto"/>
        <w:ind w:left="284" w:hanging="284"/>
        <w:jc w:val="both"/>
        <w:rPr>
          <w:rFonts w:ascii="Arial" w:hAnsi="Arial"/>
          <w:color w:val="000000" w:themeColor="text1"/>
          <w:sz w:val="22"/>
          <w:szCs w:val="22"/>
        </w:rPr>
      </w:pPr>
      <w:r w:rsidRPr="00EF3FEB">
        <w:rPr>
          <w:rFonts w:ascii="Arial" w:hAnsi="Arial"/>
          <w:color w:val="00000A"/>
          <w:sz w:val="22"/>
          <w:szCs w:val="22"/>
        </w:rPr>
        <w:t>Wynagrodzeni</w:t>
      </w:r>
      <w:r w:rsidR="00AB01E7">
        <w:rPr>
          <w:rFonts w:ascii="Arial" w:hAnsi="Arial"/>
          <w:color w:val="00000A"/>
          <w:sz w:val="22"/>
          <w:szCs w:val="22"/>
        </w:rPr>
        <w:t xml:space="preserve">e Wykonawcy </w:t>
      </w:r>
      <w:r w:rsidRPr="00EF3FEB">
        <w:rPr>
          <w:rFonts w:ascii="Arial" w:hAnsi="Arial"/>
          <w:color w:val="00000A"/>
          <w:sz w:val="22"/>
          <w:szCs w:val="22"/>
        </w:rPr>
        <w:t>rozliczane będzie na podstawie faktur VAT wystawianych przez Wykonawcę; które muszą zawierać następujące dane:</w:t>
      </w:r>
    </w:p>
    <w:p w14:paraId="1E28E7D1" w14:textId="77777777" w:rsidR="00654539" w:rsidRPr="00EF3FEB" w:rsidRDefault="00654539" w:rsidP="00EF3FEB">
      <w:pPr>
        <w:pStyle w:val="Akapitzlist"/>
        <w:spacing w:line="276" w:lineRule="auto"/>
        <w:ind w:left="284"/>
        <w:jc w:val="both"/>
        <w:rPr>
          <w:rFonts w:ascii="Arial" w:hAnsi="Arial" w:cs="Arial"/>
          <w:b/>
          <w:sz w:val="22"/>
          <w:szCs w:val="22"/>
          <w:u w:val="single"/>
        </w:rPr>
      </w:pPr>
      <w:r w:rsidRPr="00EF3FEB">
        <w:rPr>
          <w:rFonts w:ascii="Arial" w:hAnsi="Arial" w:cs="Arial"/>
          <w:b/>
          <w:color w:val="00000A"/>
          <w:sz w:val="22"/>
          <w:szCs w:val="22"/>
          <w:u w:val="single"/>
        </w:rPr>
        <w:t>Nabywca:</w:t>
      </w:r>
    </w:p>
    <w:p w14:paraId="22520FB9"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Miasto Opole</w:t>
      </w:r>
    </w:p>
    <w:p w14:paraId="4131FB08"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Rynek-Ratusz</w:t>
      </w:r>
    </w:p>
    <w:p w14:paraId="35783F0B"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45-015 Opole</w:t>
      </w:r>
    </w:p>
    <w:p w14:paraId="61175A5E"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NIP: 754-300-99-77</w:t>
      </w:r>
    </w:p>
    <w:p w14:paraId="57F2AC07" w14:textId="77777777" w:rsidR="00654539" w:rsidRPr="00EF3FEB" w:rsidRDefault="00654539" w:rsidP="00EF3FEB">
      <w:pPr>
        <w:pStyle w:val="Standard"/>
        <w:suppressAutoHyphens w:val="0"/>
        <w:spacing w:after="0"/>
        <w:ind w:firstLine="284"/>
        <w:jc w:val="both"/>
        <w:rPr>
          <w:rFonts w:ascii="Arial" w:hAnsi="Arial" w:cs="Arial"/>
          <w:b/>
          <w:sz w:val="22"/>
          <w:szCs w:val="22"/>
          <w:u w:val="single"/>
        </w:rPr>
      </w:pPr>
      <w:r w:rsidRPr="00EF3FEB">
        <w:rPr>
          <w:rFonts w:ascii="Arial" w:hAnsi="Arial" w:cs="Arial"/>
          <w:b/>
          <w:sz w:val="22"/>
          <w:szCs w:val="22"/>
          <w:u w:val="single"/>
        </w:rPr>
        <w:t>Odbiorca faktury:</w:t>
      </w:r>
    </w:p>
    <w:p w14:paraId="13BE6741"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Miejski Zarząd Dróg w Opolu</w:t>
      </w:r>
    </w:p>
    <w:p w14:paraId="0A8BF2DF"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ul. Obrońców Stalingradu 66</w:t>
      </w:r>
    </w:p>
    <w:p w14:paraId="35F108B7" w14:textId="77777777" w:rsidR="00654539" w:rsidRPr="00EF3FEB" w:rsidRDefault="00654539" w:rsidP="00EF3FEB">
      <w:pPr>
        <w:pStyle w:val="Standard"/>
        <w:suppressAutoHyphens w:val="0"/>
        <w:spacing w:after="0"/>
        <w:ind w:firstLine="284"/>
        <w:jc w:val="both"/>
        <w:rPr>
          <w:rFonts w:ascii="Arial" w:hAnsi="Arial" w:cs="Arial"/>
          <w:sz w:val="22"/>
          <w:szCs w:val="22"/>
        </w:rPr>
      </w:pPr>
      <w:r w:rsidRPr="00EF3FEB">
        <w:rPr>
          <w:rFonts w:ascii="Arial" w:hAnsi="Arial" w:cs="Arial"/>
          <w:sz w:val="22"/>
          <w:szCs w:val="22"/>
        </w:rPr>
        <w:t>45-512 Opole</w:t>
      </w:r>
    </w:p>
    <w:p w14:paraId="7AE814B1" w14:textId="77777777" w:rsidR="00654539" w:rsidRPr="00EF3FEB" w:rsidRDefault="00654539" w:rsidP="00EF3FEB">
      <w:pPr>
        <w:pStyle w:val="Standard"/>
        <w:suppressAutoHyphens w:val="0"/>
        <w:spacing w:after="0"/>
        <w:jc w:val="both"/>
        <w:rPr>
          <w:rFonts w:ascii="Arial" w:hAnsi="Arial" w:cs="Arial"/>
          <w:sz w:val="22"/>
          <w:szCs w:val="22"/>
        </w:rPr>
      </w:pPr>
    </w:p>
    <w:p w14:paraId="346EBDB1" w14:textId="77777777" w:rsidR="00654539" w:rsidRPr="00EF3FEB" w:rsidRDefault="00654539" w:rsidP="00EF3FEB">
      <w:pPr>
        <w:pStyle w:val="Standard"/>
        <w:suppressAutoHyphens w:val="0"/>
        <w:spacing w:after="0"/>
        <w:jc w:val="both"/>
        <w:rPr>
          <w:rFonts w:ascii="Arial" w:hAnsi="Arial" w:cs="Arial"/>
          <w:b/>
          <w:bCs/>
          <w:sz w:val="22"/>
          <w:szCs w:val="22"/>
        </w:rPr>
      </w:pPr>
      <w:r w:rsidRPr="00EF3FEB">
        <w:rPr>
          <w:rFonts w:ascii="Arial" w:hAnsi="Arial" w:cs="Arial"/>
          <w:b/>
          <w:bCs/>
          <w:sz w:val="22"/>
          <w:szCs w:val="22"/>
        </w:rPr>
        <w:t>Faktury należy dostarczać do Miejskiego Zarządu Dróg w Opolu ul. Obrońców Stalingradu 66, 45 – 512 Opole</w:t>
      </w:r>
    </w:p>
    <w:p w14:paraId="176FFEA7" w14:textId="77777777" w:rsidR="00576289" w:rsidRPr="00EF3FEB" w:rsidRDefault="00576289" w:rsidP="003815AB">
      <w:pPr>
        <w:pStyle w:val="Default"/>
        <w:numPr>
          <w:ilvl w:val="0"/>
          <w:numId w:val="55"/>
        </w:numPr>
        <w:tabs>
          <w:tab w:val="left" w:pos="426"/>
        </w:tabs>
        <w:spacing w:after="21" w:line="276" w:lineRule="auto"/>
        <w:ind w:left="284" w:hanging="284"/>
        <w:jc w:val="both"/>
        <w:rPr>
          <w:rFonts w:ascii="Arial" w:hAnsi="Arial"/>
          <w:sz w:val="22"/>
          <w:szCs w:val="22"/>
        </w:rPr>
      </w:pPr>
      <w:r w:rsidRPr="00EF3FEB">
        <w:rPr>
          <w:rFonts w:ascii="Arial" w:hAnsi="Arial"/>
          <w:sz w:val="22"/>
          <w:szCs w:val="22"/>
        </w:rPr>
        <w:t>Za datę zapłaty faktury VAT przyjmuje się datę obciążenia rachunku bankowego Zamawiającego.</w:t>
      </w:r>
    </w:p>
    <w:p w14:paraId="3E890DDB" w14:textId="77777777" w:rsidR="00576289" w:rsidRPr="00EF3FEB" w:rsidRDefault="00576289" w:rsidP="003815AB">
      <w:pPr>
        <w:pStyle w:val="Default"/>
        <w:numPr>
          <w:ilvl w:val="0"/>
          <w:numId w:val="55"/>
        </w:numPr>
        <w:tabs>
          <w:tab w:val="left" w:pos="426"/>
        </w:tabs>
        <w:spacing w:after="21" w:line="276" w:lineRule="auto"/>
        <w:ind w:left="284" w:hanging="284"/>
        <w:jc w:val="both"/>
        <w:rPr>
          <w:rFonts w:ascii="Arial" w:hAnsi="Arial"/>
          <w:color w:val="000000" w:themeColor="text1"/>
          <w:sz w:val="22"/>
          <w:szCs w:val="22"/>
        </w:rPr>
      </w:pPr>
      <w:r w:rsidRPr="00EF3FEB">
        <w:rPr>
          <w:rFonts w:ascii="Arial" w:hAnsi="Arial"/>
          <w:sz w:val="22"/>
          <w:szCs w:val="22"/>
        </w:rPr>
        <w:t xml:space="preserve">Wykonawca nie ma prawa przelać wierzytelności wynikającej z niniejszej umowy lub jakiejkolwiek jej części na podmiot trzeci bez pisemnej zgody Zamawiającego. </w:t>
      </w:r>
      <w:bookmarkStart w:id="2" w:name="__RefHeading__28_36119519"/>
      <w:bookmarkStart w:id="3" w:name="__RefHeading__48_392039023"/>
      <w:bookmarkEnd w:id="2"/>
      <w:bookmarkEnd w:id="3"/>
    </w:p>
    <w:p w14:paraId="2AE56573" w14:textId="77777777" w:rsidR="008F242A" w:rsidRPr="00EF3FEB" w:rsidRDefault="008F242A" w:rsidP="00EF3FEB">
      <w:pPr>
        <w:pStyle w:val="Default"/>
        <w:spacing w:after="21" w:line="276" w:lineRule="auto"/>
        <w:ind w:left="720"/>
        <w:jc w:val="both"/>
        <w:rPr>
          <w:rFonts w:ascii="Arial" w:hAnsi="Arial"/>
          <w:color w:val="000000" w:themeColor="text1"/>
          <w:sz w:val="22"/>
          <w:szCs w:val="22"/>
        </w:rPr>
      </w:pPr>
    </w:p>
    <w:p w14:paraId="3D71ACEB" w14:textId="77777777" w:rsidR="008F242A" w:rsidRPr="00EF3FEB" w:rsidRDefault="00EF3FEB" w:rsidP="00EF3FEB">
      <w:pPr>
        <w:pStyle w:val="Standard"/>
        <w:spacing w:after="0"/>
        <w:jc w:val="center"/>
        <w:rPr>
          <w:rFonts w:ascii="Arial" w:hAnsi="Arial" w:cs="Arial"/>
          <w:b/>
          <w:sz w:val="22"/>
          <w:szCs w:val="22"/>
        </w:rPr>
      </w:pPr>
      <w:r>
        <w:rPr>
          <w:rFonts w:ascii="Arial" w:hAnsi="Arial" w:cs="Arial"/>
          <w:b/>
          <w:sz w:val="22"/>
          <w:szCs w:val="22"/>
        </w:rPr>
        <w:t>§ 11</w:t>
      </w:r>
    </w:p>
    <w:p w14:paraId="4D03796E" w14:textId="77777777" w:rsidR="008F242A" w:rsidRPr="00EF3FEB" w:rsidRDefault="00EF3FEB" w:rsidP="00A66CB4">
      <w:pPr>
        <w:pStyle w:val="Bezodstpw"/>
        <w:spacing w:after="120" w:line="276" w:lineRule="auto"/>
        <w:jc w:val="center"/>
        <w:rPr>
          <w:rFonts w:ascii="Arial" w:hAnsi="Arial" w:cs="Arial"/>
          <w:b/>
          <w:sz w:val="22"/>
        </w:rPr>
      </w:pPr>
      <w:bookmarkStart w:id="4" w:name="bookmark21"/>
      <w:bookmarkEnd w:id="4"/>
      <w:r w:rsidRPr="00EF3FEB">
        <w:rPr>
          <w:rFonts w:ascii="Arial" w:hAnsi="Arial" w:cs="Arial"/>
          <w:b/>
          <w:sz w:val="22"/>
        </w:rPr>
        <w:t>ODPOWIEDZIALNOŚĆ WYKONAWCY ZA WADY I GWARANCJA JAKOŚCI</w:t>
      </w:r>
    </w:p>
    <w:p w14:paraId="1956446F" w14:textId="77777777" w:rsidR="00DB1F04" w:rsidRPr="00EF3FEB" w:rsidRDefault="008F242A" w:rsidP="003815AB">
      <w:pPr>
        <w:pStyle w:val="Standard"/>
        <w:widowControl/>
        <w:numPr>
          <w:ilvl w:val="0"/>
          <w:numId w:val="43"/>
        </w:numPr>
        <w:tabs>
          <w:tab w:val="left" w:pos="284"/>
        </w:tabs>
        <w:spacing w:after="0"/>
        <w:ind w:left="284" w:hanging="284"/>
        <w:jc w:val="both"/>
        <w:rPr>
          <w:rFonts w:ascii="Arial" w:hAnsi="Arial" w:cs="Arial"/>
          <w:sz w:val="22"/>
          <w:szCs w:val="22"/>
        </w:rPr>
      </w:pPr>
      <w:r w:rsidRPr="00EF3FEB">
        <w:rPr>
          <w:rFonts w:ascii="Arial" w:hAnsi="Arial" w:cs="Arial"/>
          <w:sz w:val="22"/>
          <w:szCs w:val="22"/>
        </w:rPr>
        <w:t xml:space="preserve">Wykonawca udziela Zamawiającemu gwarancji jakości </w:t>
      </w:r>
      <w:r w:rsidR="00DB1F04" w:rsidRPr="00EF3FEB">
        <w:rPr>
          <w:rFonts w:ascii="Arial" w:hAnsi="Arial" w:cs="Arial"/>
          <w:sz w:val="22"/>
          <w:szCs w:val="22"/>
        </w:rPr>
        <w:t xml:space="preserve">na wykonane </w:t>
      </w:r>
      <w:r w:rsidR="00EA5A40" w:rsidRPr="00EF3FEB">
        <w:rPr>
          <w:rFonts w:ascii="Arial" w:hAnsi="Arial" w:cs="Arial"/>
          <w:sz w:val="22"/>
          <w:szCs w:val="22"/>
        </w:rPr>
        <w:t>w ramach niniejszej umowy roboty</w:t>
      </w:r>
      <w:r w:rsidR="00DB1F04" w:rsidRPr="00EF3FEB">
        <w:rPr>
          <w:rFonts w:ascii="Arial" w:hAnsi="Arial" w:cs="Arial"/>
          <w:sz w:val="22"/>
          <w:szCs w:val="22"/>
        </w:rPr>
        <w:t xml:space="preserve"> </w:t>
      </w:r>
      <w:r w:rsidRPr="00EF3FEB">
        <w:rPr>
          <w:rFonts w:ascii="Arial" w:hAnsi="Arial" w:cs="Arial"/>
          <w:sz w:val="22"/>
          <w:szCs w:val="22"/>
        </w:rPr>
        <w:t>na warunkach określonych w niniejszej umowie.</w:t>
      </w:r>
    </w:p>
    <w:p w14:paraId="1D8C1724" w14:textId="77777777" w:rsidR="00DE7573" w:rsidRPr="00DE7573" w:rsidRDefault="008F242A" w:rsidP="003815AB">
      <w:pPr>
        <w:pStyle w:val="Standard"/>
        <w:widowControl/>
        <w:numPr>
          <w:ilvl w:val="0"/>
          <w:numId w:val="43"/>
        </w:numPr>
        <w:tabs>
          <w:tab w:val="left" w:pos="284"/>
        </w:tabs>
        <w:spacing w:after="0"/>
        <w:ind w:left="284" w:hanging="284"/>
        <w:jc w:val="both"/>
        <w:rPr>
          <w:rFonts w:ascii="Arial" w:hAnsi="Arial" w:cs="Arial"/>
          <w:sz w:val="22"/>
          <w:szCs w:val="22"/>
        </w:rPr>
      </w:pPr>
      <w:r w:rsidRPr="00EF3FEB">
        <w:rPr>
          <w:rFonts w:ascii="Arial" w:hAnsi="Arial" w:cs="Arial"/>
          <w:sz w:val="22"/>
          <w:szCs w:val="22"/>
        </w:rPr>
        <w:t>Strony postanawiają, iż odpowiedzialno</w:t>
      </w:r>
      <w:r w:rsidR="00DB1F04" w:rsidRPr="00EF3FEB">
        <w:rPr>
          <w:rFonts w:ascii="Arial" w:hAnsi="Arial" w:cs="Arial"/>
          <w:sz w:val="22"/>
          <w:szCs w:val="22"/>
        </w:rPr>
        <w:t xml:space="preserve">ść Wykonawcy z tytułu gwarancji </w:t>
      </w:r>
      <w:r w:rsidRPr="00EF3FEB">
        <w:rPr>
          <w:rFonts w:ascii="Arial" w:hAnsi="Arial" w:cs="Arial"/>
          <w:sz w:val="22"/>
          <w:szCs w:val="22"/>
        </w:rPr>
        <w:t xml:space="preserve">jakości dotyczy </w:t>
      </w:r>
      <w:r w:rsidRPr="00DE7573">
        <w:rPr>
          <w:rFonts w:ascii="Arial" w:hAnsi="Arial" w:cs="Arial"/>
          <w:sz w:val="22"/>
          <w:szCs w:val="22"/>
        </w:rPr>
        <w:t>również zastosowanych materiałów i wyrobów, dostarczanych w ramach umowy przez Wykonawcę.</w:t>
      </w:r>
    </w:p>
    <w:p w14:paraId="22607820" w14:textId="77777777" w:rsidR="004B5D99" w:rsidRPr="004B5D99" w:rsidRDefault="00DB1F04" w:rsidP="003815AB">
      <w:pPr>
        <w:pStyle w:val="Standard"/>
        <w:widowControl/>
        <w:numPr>
          <w:ilvl w:val="0"/>
          <w:numId w:val="43"/>
        </w:numPr>
        <w:tabs>
          <w:tab w:val="left" w:pos="284"/>
        </w:tabs>
        <w:spacing w:after="0"/>
        <w:ind w:left="284" w:hanging="284"/>
        <w:jc w:val="both"/>
        <w:rPr>
          <w:rFonts w:ascii="Arial" w:hAnsi="Arial" w:cs="Arial"/>
          <w:sz w:val="22"/>
          <w:szCs w:val="22"/>
        </w:rPr>
      </w:pPr>
      <w:r w:rsidRPr="00DE7573">
        <w:rPr>
          <w:rFonts w:ascii="Arial" w:hAnsi="Arial" w:cs="Arial"/>
          <w:color w:val="000000"/>
          <w:sz w:val="22"/>
          <w:szCs w:val="22"/>
        </w:rPr>
        <w:t>Okres gwarancji i rękojmi za wady wynosi</w:t>
      </w:r>
      <w:r w:rsidR="004B5D99">
        <w:rPr>
          <w:rFonts w:ascii="Arial" w:hAnsi="Arial" w:cs="Arial"/>
          <w:color w:val="000000"/>
          <w:sz w:val="22"/>
          <w:szCs w:val="22"/>
        </w:rPr>
        <w:t>:</w:t>
      </w:r>
    </w:p>
    <w:p w14:paraId="1767D6A7" w14:textId="55365AB0" w:rsidR="002D2175" w:rsidRPr="00B1386C" w:rsidRDefault="002D2175" w:rsidP="002D2175">
      <w:pPr>
        <w:pStyle w:val="Standard"/>
        <w:numPr>
          <w:ilvl w:val="0"/>
          <w:numId w:val="67"/>
        </w:numPr>
        <w:tabs>
          <w:tab w:val="left" w:pos="426"/>
        </w:tabs>
        <w:spacing w:after="0"/>
        <w:jc w:val="both"/>
        <w:rPr>
          <w:rFonts w:ascii="Arial" w:hAnsi="Arial" w:cs="Arial"/>
          <w:color w:val="000000" w:themeColor="text1"/>
          <w:sz w:val="22"/>
          <w:szCs w:val="22"/>
        </w:rPr>
      </w:pPr>
      <w:r w:rsidRPr="003F6678">
        <w:rPr>
          <w:rFonts w:ascii="Arial" w:hAnsi="Arial" w:cs="Arial"/>
          <w:spacing w:val="-4"/>
          <w:sz w:val="22"/>
          <w:szCs w:val="22"/>
        </w:rPr>
        <w:t>…………m-</w:t>
      </w:r>
      <w:proofErr w:type="spellStart"/>
      <w:r w:rsidRPr="003F6678">
        <w:rPr>
          <w:rFonts w:ascii="Arial" w:hAnsi="Arial" w:cs="Arial"/>
          <w:spacing w:val="-4"/>
          <w:sz w:val="22"/>
          <w:szCs w:val="22"/>
        </w:rPr>
        <w:t>cy</w:t>
      </w:r>
      <w:proofErr w:type="spellEnd"/>
      <w:r w:rsidRPr="003F6678">
        <w:rPr>
          <w:rFonts w:ascii="Arial" w:hAnsi="Arial" w:cs="Arial"/>
          <w:spacing w:val="-4"/>
          <w:sz w:val="22"/>
          <w:szCs w:val="22"/>
        </w:rPr>
        <w:t xml:space="preserve"> dla </w:t>
      </w:r>
      <w:r w:rsidRPr="00B1386C">
        <w:rPr>
          <w:rFonts w:ascii="Arial" w:hAnsi="Arial" w:cs="Arial"/>
          <w:color w:val="000000" w:themeColor="text1"/>
          <w:sz w:val="22"/>
          <w:szCs w:val="22"/>
        </w:rPr>
        <w:t xml:space="preserve">robót wymienionych w poz. nr </w:t>
      </w:r>
      <w:r>
        <w:rPr>
          <w:rFonts w:ascii="Arial" w:hAnsi="Arial" w:cs="Arial"/>
          <w:color w:val="000000" w:themeColor="text1"/>
          <w:sz w:val="22"/>
          <w:szCs w:val="22"/>
        </w:rPr>
        <w:t xml:space="preserve">II, III, IV, V, VI, VII, VIII, IX, X, XI pkt. 87-89 i 91-92 </w:t>
      </w:r>
      <w:r w:rsidRPr="00B1386C">
        <w:rPr>
          <w:rFonts w:ascii="Arial" w:hAnsi="Arial" w:cs="Arial"/>
          <w:color w:val="000000" w:themeColor="text1"/>
          <w:sz w:val="22"/>
          <w:szCs w:val="22"/>
        </w:rPr>
        <w:t>Kosztorysu Ofertowego;</w:t>
      </w:r>
    </w:p>
    <w:p w14:paraId="2AEA3B61" w14:textId="780D6519" w:rsidR="00D121E2" w:rsidRPr="005225BC" w:rsidRDefault="00D121E2" w:rsidP="00D121E2">
      <w:pPr>
        <w:pStyle w:val="Akapitzlist"/>
        <w:numPr>
          <w:ilvl w:val="0"/>
          <w:numId w:val="67"/>
        </w:numPr>
        <w:rPr>
          <w:rFonts w:ascii="Arial" w:hAnsi="Arial" w:cs="Arial"/>
          <w:color w:val="00000A"/>
          <w:spacing w:val="-4"/>
          <w:kern w:val="3"/>
          <w:sz w:val="22"/>
          <w:szCs w:val="22"/>
        </w:rPr>
      </w:pPr>
      <w:r w:rsidRPr="005225BC">
        <w:rPr>
          <w:rFonts w:ascii="Arial" w:hAnsi="Arial" w:cs="Arial"/>
          <w:spacing w:val="-4"/>
          <w:sz w:val="22"/>
          <w:szCs w:val="22"/>
        </w:rPr>
        <w:t xml:space="preserve">18 miesięcy dla robót </w:t>
      </w:r>
      <w:r w:rsidRPr="005225BC">
        <w:rPr>
          <w:rFonts w:ascii="Arial" w:hAnsi="Arial" w:cs="Arial"/>
          <w:color w:val="00000A"/>
          <w:spacing w:val="-4"/>
          <w:kern w:val="3"/>
          <w:sz w:val="22"/>
          <w:szCs w:val="22"/>
        </w:rPr>
        <w:t>wymienionych w poz. nr</w:t>
      </w:r>
      <w:r>
        <w:rPr>
          <w:rFonts w:ascii="Arial" w:hAnsi="Arial" w:cs="Arial"/>
          <w:color w:val="00000A"/>
          <w:spacing w:val="-4"/>
          <w:kern w:val="3"/>
          <w:sz w:val="22"/>
          <w:szCs w:val="22"/>
        </w:rPr>
        <w:t xml:space="preserve"> I, XI  pkt. 90</w:t>
      </w:r>
      <w:r w:rsidRPr="005225BC">
        <w:rPr>
          <w:rFonts w:ascii="Arial" w:hAnsi="Arial" w:cs="Arial"/>
          <w:color w:val="00000A"/>
          <w:spacing w:val="-4"/>
          <w:kern w:val="3"/>
          <w:sz w:val="22"/>
          <w:szCs w:val="22"/>
        </w:rPr>
        <w:t xml:space="preserve">  Kosztorysu Ofertowego;</w:t>
      </w:r>
    </w:p>
    <w:p w14:paraId="0B47856C" w14:textId="7902A625" w:rsidR="002F055A" w:rsidRPr="002F055A" w:rsidRDefault="00D40400" w:rsidP="002F055A">
      <w:pPr>
        <w:pStyle w:val="Standard"/>
        <w:numPr>
          <w:ilvl w:val="0"/>
          <w:numId w:val="67"/>
        </w:numPr>
        <w:tabs>
          <w:tab w:val="left" w:pos="426"/>
        </w:tabs>
        <w:spacing w:after="0"/>
        <w:jc w:val="both"/>
        <w:rPr>
          <w:rFonts w:ascii="Arial" w:hAnsi="Arial" w:cs="Arial"/>
          <w:color w:val="FF0000"/>
          <w:sz w:val="22"/>
          <w:szCs w:val="22"/>
        </w:rPr>
      </w:pPr>
      <w:r w:rsidRPr="00DA44B1">
        <w:rPr>
          <w:rFonts w:ascii="Arial" w:hAnsi="Arial" w:cs="Arial"/>
          <w:color w:val="000000" w:themeColor="text1"/>
          <w:spacing w:val="-4"/>
          <w:sz w:val="22"/>
          <w:szCs w:val="22"/>
        </w:rPr>
        <w:t>dla robót nie</w:t>
      </w:r>
      <w:r w:rsidR="002F055A" w:rsidRPr="00DA44B1">
        <w:rPr>
          <w:rFonts w:ascii="Arial" w:hAnsi="Arial" w:cs="Arial"/>
          <w:color w:val="000000" w:themeColor="text1"/>
          <w:spacing w:val="-4"/>
          <w:sz w:val="22"/>
          <w:szCs w:val="22"/>
        </w:rPr>
        <w:t xml:space="preserve">wymienionych w Kosztorysie Ofertowym </w:t>
      </w:r>
      <w:r w:rsidR="002F055A">
        <w:rPr>
          <w:rFonts w:ascii="Arial" w:hAnsi="Arial" w:cs="Arial"/>
          <w:spacing w:val="-4"/>
          <w:sz w:val="22"/>
          <w:szCs w:val="22"/>
        </w:rPr>
        <w:t xml:space="preserve">okres </w:t>
      </w:r>
      <w:r w:rsidR="002F055A" w:rsidRPr="00DE7573">
        <w:rPr>
          <w:rFonts w:ascii="Arial" w:hAnsi="Arial" w:cs="Arial"/>
          <w:color w:val="000000"/>
          <w:sz w:val="22"/>
          <w:szCs w:val="22"/>
        </w:rPr>
        <w:t xml:space="preserve">gwarancji i rękojmi za wady </w:t>
      </w:r>
      <w:r w:rsidR="002F055A">
        <w:rPr>
          <w:rFonts w:ascii="Arial" w:hAnsi="Arial" w:cs="Arial"/>
          <w:color w:val="000000"/>
          <w:sz w:val="22"/>
          <w:szCs w:val="22"/>
        </w:rPr>
        <w:t xml:space="preserve">będzie równy </w:t>
      </w:r>
      <w:r w:rsidR="002F055A">
        <w:rPr>
          <w:rFonts w:ascii="Arial" w:hAnsi="Arial" w:cs="Arial"/>
          <w:spacing w:val="-4"/>
          <w:sz w:val="22"/>
          <w:szCs w:val="22"/>
        </w:rPr>
        <w:t xml:space="preserve">okresowi przewidzianemu dla robót przeważających w Zleceniu, w ramach </w:t>
      </w:r>
      <w:r w:rsidR="002F055A">
        <w:rPr>
          <w:rFonts w:ascii="Arial" w:hAnsi="Arial" w:cs="Arial"/>
          <w:spacing w:val="-4"/>
          <w:sz w:val="22"/>
          <w:szCs w:val="22"/>
        </w:rPr>
        <w:lastRenderedPageBreak/>
        <w:t>którego wykonano te roboty;</w:t>
      </w:r>
    </w:p>
    <w:p w14:paraId="1CA41924" w14:textId="77777777" w:rsidR="00503A3B" w:rsidRDefault="00DE7573" w:rsidP="004B5D99">
      <w:pPr>
        <w:pStyle w:val="Standard"/>
        <w:widowControl/>
        <w:tabs>
          <w:tab w:val="left" w:pos="284"/>
        </w:tabs>
        <w:spacing w:after="0"/>
        <w:ind w:left="284"/>
        <w:jc w:val="both"/>
        <w:rPr>
          <w:rFonts w:ascii="Arial" w:hAnsi="Arial" w:cs="Arial"/>
          <w:sz w:val="22"/>
          <w:szCs w:val="22"/>
        </w:rPr>
      </w:pPr>
      <w:r w:rsidRPr="00DE7573">
        <w:rPr>
          <w:rFonts w:ascii="Arial" w:hAnsi="Arial" w:cs="Arial"/>
          <w:sz w:val="22"/>
          <w:szCs w:val="22"/>
        </w:rPr>
        <w:t>liczony</w:t>
      </w:r>
      <w:r w:rsidR="00503A3B" w:rsidRPr="00DE7573">
        <w:rPr>
          <w:rFonts w:ascii="Arial" w:hAnsi="Arial" w:cs="Arial"/>
          <w:sz w:val="22"/>
          <w:szCs w:val="22"/>
        </w:rPr>
        <w:t xml:space="preserve"> odrębnie </w:t>
      </w:r>
      <w:r w:rsidRPr="00DE7573">
        <w:rPr>
          <w:rFonts w:ascii="Arial" w:hAnsi="Arial" w:cs="Arial"/>
          <w:sz w:val="22"/>
          <w:szCs w:val="22"/>
        </w:rPr>
        <w:t>dla każdego zrealizowanego Z</w:t>
      </w:r>
      <w:r w:rsidR="00503A3B" w:rsidRPr="00DE7573">
        <w:rPr>
          <w:rFonts w:ascii="Arial" w:hAnsi="Arial" w:cs="Arial"/>
          <w:sz w:val="22"/>
          <w:szCs w:val="22"/>
        </w:rPr>
        <w:t xml:space="preserve">lecenia od </w:t>
      </w:r>
      <w:r w:rsidRPr="00DE7573">
        <w:rPr>
          <w:rFonts w:ascii="Arial" w:hAnsi="Arial" w:cs="Arial"/>
          <w:sz w:val="22"/>
          <w:szCs w:val="22"/>
        </w:rPr>
        <w:t>daty</w:t>
      </w:r>
      <w:r w:rsidR="00503A3B" w:rsidRPr="00DE7573">
        <w:rPr>
          <w:rFonts w:ascii="Arial" w:hAnsi="Arial" w:cs="Arial"/>
          <w:sz w:val="22"/>
          <w:szCs w:val="22"/>
        </w:rPr>
        <w:t xml:space="preserve"> jego </w:t>
      </w:r>
      <w:r w:rsidRPr="00DE7573">
        <w:rPr>
          <w:rFonts w:ascii="Arial" w:hAnsi="Arial" w:cs="Arial"/>
          <w:sz w:val="22"/>
          <w:szCs w:val="22"/>
        </w:rPr>
        <w:t xml:space="preserve">bezusterkowego </w:t>
      </w:r>
      <w:r w:rsidR="00503A3B" w:rsidRPr="00DE7573">
        <w:rPr>
          <w:rFonts w:ascii="Arial" w:hAnsi="Arial" w:cs="Arial"/>
          <w:sz w:val="22"/>
          <w:szCs w:val="22"/>
        </w:rPr>
        <w:t>odbioru końcowego potwierdzonego protokołem podpisanym przez upoważnionych przedstawicieli Stron.</w:t>
      </w:r>
    </w:p>
    <w:p w14:paraId="5E6528C2" w14:textId="77777777" w:rsidR="00DB1F04" w:rsidRPr="00EF3FEB" w:rsidRDefault="008F242A" w:rsidP="003815AB">
      <w:pPr>
        <w:pStyle w:val="Standard"/>
        <w:widowControl/>
        <w:numPr>
          <w:ilvl w:val="0"/>
          <w:numId w:val="43"/>
        </w:numPr>
        <w:tabs>
          <w:tab w:val="left" w:pos="284"/>
        </w:tabs>
        <w:spacing w:after="0"/>
        <w:ind w:left="284" w:hanging="284"/>
        <w:jc w:val="both"/>
        <w:rPr>
          <w:rFonts w:ascii="Arial" w:hAnsi="Arial" w:cs="Arial"/>
          <w:sz w:val="22"/>
          <w:szCs w:val="22"/>
        </w:rPr>
      </w:pPr>
      <w:r w:rsidRPr="00DE7573">
        <w:rPr>
          <w:rStyle w:val="Nagwek2Bezpogrubienia"/>
          <w:rFonts w:ascii="Arial" w:hAnsi="Arial" w:cs="Arial"/>
          <w:sz w:val="22"/>
          <w:szCs w:val="22"/>
        </w:rPr>
        <w:t>W przypadku, gdy w okresie gwarancji</w:t>
      </w:r>
      <w:r w:rsidR="00DB1F04" w:rsidRPr="00DE7573">
        <w:rPr>
          <w:rStyle w:val="Nagwek2Bezpogrubienia"/>
          <w:rFonts w:ascii="Arial" w:hAnsi="Arial" w:cs="Arial"/>
          <w:sz w:val="22"/>
          <w:szCs w:val="22"/>
        </w:rPr>
        <w:t xml:space="preserve"> i rękojmi</w:t>
      </w:r>
      <w:r w:rsidRPr="00DE7573">
        <w:rPr>
          <w:rStyle w:val="Nagwek2Bezpogrubienia"/>
          <w:rFonts w:ascii="Arial" w:hAnsi="Arial" w:cs="Arial"/>
          <w:sz w:val="22"/>
          <w:szCs w:val="22"/>
        </w:rPr>
        <w:t>, o którym mowa w us</w:t>
      </w:r>
      <w:r w:rsidR="00DB1F04" w:rsidRPr="00DE7573">
        <w:rPr>
          <w:rStyle w:val="Nagwek2Bezpogrubienia"/>
          <w:rFonts w:ascii="Arial" w:hAnsi="Arial" w:cs="Arial"/>
          <w:sz w:val="22"/>
          <w:szCs w:val="22"/>
        </w:rPr>
        <w:t xml:space="preserve">t. 3, ujawnią się wady wykonanych </w:t>
      </w:r>
      <w:r w:rsidR="00EA5A40" w:rsidRPr="00DE7573">
        <w:rPr>
          <w:rStyle w:val="Nagwek2Bezpogrubienia"/>
          <w:rFonts w:ascii="Arial" w:hAnsi="Arial" w:cs="Arial"/>
          <w:sz w:val="22"/>
          <w:szCs w:val="22"/>
        </w:rPr>
        <w:t>w ramach niniejszej umowy robót</w:t>
      </w:r>
      <w:r w:rsidRPr="00DE7573">
        <w:rPr>
          <w:rStyle w:val="Nagwek2Bezpogrubienia"/>
          <w:rFonts w:ascii="Arial" w:hAnsi="Arial" w:cs="Arial"/>
          <w:sz w:val="22"/>
          <w:szCs w:val="22"/>
        </w:rPr>
        <w:t>, Wykonawca</w:t>
      </w:r>
      <w:r w:rsidRPr="00DE7573">
        <w:rPr>
          <w:rFonts w:ascii="Arial" w:hAnsi="Arial" w:cs="Arial"/>
          <w:sz w:val="22"/>
          <w:szCs w:val="22"/>
        </w:rPr>
        <w:t xml:space="preserve"> zobowiązuje się usunąć</w:t>
      </w:r>
      <w:r w:rsidRPr="00EF3FEB">
        <w:rPr>
          <w:rFonts w:ascii="Arial" w:hAnsi="Arial" w:cs="Arial"/>
          <w:sz w:val="22"/>
          <w:szCs w:val="22"/>
        </w:rPr>
        <w:t xml:space="preserve"> nieodpłatnie te wady </w:t>
      </w:r>
      <w:r w:rsidR="00EA5A40" w:rsidRPr="00EF3FEB">
        <w:rPr>
          <w:rFonts w:ascii="Arial" w:hAnsi="Arial" w:cs="Arial"/>
          <w:sz w:val="22"/>
          <w:szCs w:val="22"/>
        </w:rPr>
        <w:t>w terminie wzajemnie uzgodnionym przez Strony, a w przypadku braku uzgodnienia w terminie wyznaczonym przez Zamawiającego.</w:t>
      </w:r>
    </w:p>
    <w:p w14:paraId="69D97A88" w14:textId="77777777" w:rsidR="00DB1F04" w:rsidRDefault="008F242A" w:rsidP="003815AB">
      <w:pPr>
        <w:pStyle w:val="Standard"/>
        <w:widowControl/>
        <w:numPr>
          <w:ilvl w:val="0"/>
          <w:numId w:val="43"/>
        </w:numPr>
        <w:tabs>
          <w:tab w:val="left" w:pos="284"/>
        </w:tabs>
        <w:spacing w:after="0"/>
        <w:ind w:left="284" w:hanging="284"/>
        <w:jc w:val="both"/>
        <w:rPr>
          <w:rFonts w:ascii="Arial" w:hAnsi="Arial" w:cs="Arial"/>
          <w:sz w:val="22"/>
          <w:szCs w:val="22"/>
        </w:rPr>
      </w:pPr>
      <w:r w:rsidRPr="00EF3FEB">
        <w:rPr>
          <w:rFonts w:ascii="Arial" w:hAnsi="Arial" w:cs="Arial"/>
          <w:sz w:val="22"/>
          <w:szCs w:val="22"/>
        </w:rPr>
        <w:t xml:space="preserve">W przypadku opóźnienia dłuższego niż </w:t>
      </w:r>
      <w:r w:rsidRPr="00EF3FEB">
        <w:rPr>
          <w:rFonts w:ascii="Arial" w:hAnsi="Arial" w:cs="Arial"/>
          <w:b/>
          <w:sz w:val="22"/>
          <w:szCs w:val="22"/>
        </w:rPr>
        <w:t>7 dni</w:t>
      </w:r>
      <w:r w:rsidRPr="00EF3FEB">
        <w:rPr>
          <w:rFonts w:ascii="Arial" w:hAnsi="Arial" w:cs="Arial"/>
          <w:sz w:val="22"/>
          <w:szCs w:val="22"/>
        </w:rPr>
        <w:t xml:space="preserve"> poza terminy opisane w poprzednim zdaniu Zamawiający może zlecić usunięcie wad innemu podmiotowi na koszt i ryzyko Wykonawcy.</w:t>
      </w:r>
    </w:p>
    <w:p w14:paraId="573EAE5D" w14:textId="77777777" w:rsidR="004B5D99" w:rsidRPr="00045A0E" w:rsidRDefault="004B5D99" w:rsidP="003815AB">
      <w:pPr>
        <w:pStyle w:val="Standard"/>
        <w:widowControl/>
        <w:numPr>
          <w:ilvl w:val="0"/>
          <w:numId w:val="43"/>
        </w:numPr>
        <w:tabs>
          <w:tab w:val="left" w:pos="284"/>
        </w:tabs>
        <w:spacing w:after="0"/>
        <w:ind w:left="284" w:hanging="284"/>
        <w:jc w:val="both"/>
        <w:rPr>
          <w:rStyle w:val="Nagwek2Bezpogrubienia"/>
          <w:rFonts w:ascii="Arial" w:hAnsi="Arial" w:cs="Arial"/>
          <w:color w:val="000000" w:themeColor="text1"/>
          <w:sz w:val="22"/>
          <w:szCs w:val="22"/>
        </w:rPr>
      </w:pPr>
      <w:r w:rsidRPr="00045A0E">
        <w:rPr>
          <w:rStyle w:val="Nagwek2Bezpogrubienia"/>
          <w:rFonts w:ascii="Arial" w:hAnsi="Arial" w:cs="Arial"/>
          <w:color w:val="000000" w:themeColor="text1"/>
          <w:sz w:val="22"/>
          <w:szCs w:val="22"/>
        </w:rPr>
        <w:t>Roboty związane z usuwaniem wad w okresie rękojmi i gwarancji wymagające zajęcia pasa drogowego mogą być prowadzone tylko za zgodą Zamawiającego po przedłożeniu zatwierdzonego projektu organizacji ruchu zastępczego.</w:t>
      </w:r>
    </w:p>
    <w:p w14:paraId="1AB40266" w14:textId="77777777" w:rsidR="008F242A" w:rsidRPr="00045A0E" w:rsidRDefault="008F242A" w:rsidP="003815AB">
      <w:pPr>
        <w:pStyle w:val="Standard"/>
        <w:widowControl/>
        <w:numPr>
          <w:ilvl w:val="0"/>
          <w:numId w:val="43"/>
        </w:numPr>
        <w:tabs>
          <w:tab w:val="left" w:pos="284"/>
        </w:tabs>
        <w:spacing w:after="0"/>
        <w:ind w:left="284" w:hanging="284"/>
        <w:jc w:val="both"/>
        <w:rPr>
          <w:rStyle w:val="INS"/>
          <w:rFonts w:ascii="Arial" w:hAnsi="Arial" w:cs="Arial"/>
          <w:color w:val="000000" w:themeColor="text1"/>
          <w:sz w:val="22"/>
          <w:szCs w:val="22"/>
        </w:rPr>
      </w:pPr>
      <w:r w:rsidRPr="00045A0E">
        <w:rPr>
          <w:rStyle w:val="INS"/>
          <w:rFonts w:ascii="Arial" w:hAnsi="Arial" w:cs="Arial"/>
          <w:color w:val="000000" w:themeColor="text1"/>
          <w:sz w:val="22"/>
          <w:szCs w:val="22"/>
        </w:rPr>
        <w:t xml:space="preserve">W ramach gwarancji Wykonawca nie może odmówić usunięcia na swój koszt wady </w:t>
      </w:r>
      <w:r w:rsidR="00EA5A40" w:rsidRPr="00045A0E">
        <w:rPr>
          <w:rStyle w:val="Nagwek2Bezpogrubienia"/>
          <w:rFonts w:ascii="Arial" w:hAnsi="Arial" w:cs="Arial"/>
          <w:color w:val="000000" w:themeColor="text1"/>
          <w:sz w:val="22"/>
          <w:szCs w:val="22"/>
        </w:rPr>
        <w:t>wykonanych w ramach niniejszej umowy robót,</w:t>
      </w:r>
      <w:r w:rsidR="00EA5A40" w:rsidRPr="00045A0E">
        <w:rPr>
          <w:rStyle w:val="INS"/>
          <w:rFonts w:ascii="Arial" w:hAnsi="Arial" w:cs="Arial"/>
          <w:color w:val="000000" w:themeColor="text1"/>
          <w:sz w:val="22"/>
          <w:szCs w:val="22"/>
        </w:rPr>
        <w:t xml:space="preserve"> </w:t>
      </w:r>
      <w:r w:rsidRPr="00045A0E">
        <w:rPr>
          <w:rStyle w:val="INS"/>
          <w:rFonts w:ascii="Arial" w:hAnsi="Arial" w:cs="Arial"/>
          <w:color w:val="000000" w:themeColor="text1"/>
          <w:sz w:val="22"/>
          <w:szCs w:val="22"/>
        </w:rPr>
        <w:t>stwierdzonej w okresie gwarancji</w:t>
      </w:r>
      <w:r w:rsidR="00EA5A40" w:rsidRPr="00045A0E">
        <w:rPr>
          <w:rStyle w:val="INS"/>
          <w:rFonts w:ascii="Arial" w:hAnsi="Arial" w:cs="Arial"/>
          <w:color w:val="000000" w:themeColor="text1"/>
          <w:sz w:val="22"/>
          <w:szCs w:val="22"/>
        </w:rPr>
        <w:t>,</w:t>
      </w:r>
      <w:r w:rsidRPr="00045A0E">
        <w:rPr>
          <w:rStyle w:val="INS"/>
          <w:rFonts w:ascii="Arial" w:hAnsi="Arial" w:cs="Arial"/>
          <w:color w:val="000000" w:themeColor="text1"/>
          <w:sz w:val="22"/>
          <w:szCs w:val="22"/>
        </w:rPr>
        <w:t xml:space="preserve"> bez względu na wysokość związanych z tym kosztów.</w:t>
      </w:r>
    </w:p>
    <w:p w14:paraId="06CCCA04" w14:textId="77777777" w:rsidR="004B5D99" w:rsidRPr="00045A0E" w:rsidRDefault="004B5D99" w:rsidP="003815AB">
      <w:pPr>
        <w:pStyle w:val="Standard"/>
        <w:widowControl/>
        <w:numPr>
          <w:ilvl w:val="0"/>
          <w:numId w:val="43"/>
        </w:numPr>
        <w:tabs>
          <w:tab w:val="left" w:pos="284"/>
        </w:tabs>
        <w:spacing w:after="0"/>
        <w:ind w:left="284" w:hanging="284"/>
        <w:jc w:val="both"/>
        <w:rPr>
          <w:rStyle w:val="Nagwek2Bezpogrubienia"/>
          <w:rFonts w:ascii="Arial" w:hAnsi="Arial" w:cs="Arial"/>
          <w:color w:val="000000" w:themeColor="text1"/>
          <w:sz w:val="22"/>
          <w:szCs w:val="22"/>
        </w:rPr>
      </w:pPr>
      <w:r w:rsidRPr="00045A0E">
        <w:rPr>
          <w:rStyle w:val="Nagwek2Bezpogrubienia"/>
          <w:rFonts w:ascii="Arial" w:hAnsi="Arial" w:cs="Arial"/>
          <w:color w:val="000000" w:themeColor="text1"/>
          <w:sz w:val="22"/>
          <w:szCs w:val="22"/>
        </w:rPr>
        <w:t>W okresie rękojmi i gwarancji Wykonawca pokryje wszelkie koszty wykonania objazdów i komunikacji zastępczej w przypadku konieczności wyłączenia z eksploatacji pasa drogowego dla realizacji robót objętych rękojmią i gwarancją.</w:t>
      </w:r>
    </w:p>
    <w:p w14:paraId="796EAF73" w14:textId="77777777" w:rsidR="008F242A" w:rsidRPr="00EF3FEB" w:rsidRDefault="008F242A" w:rsidP="00EF3FEB">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jc w:val="center"/>
        <w:rPr>
          <w:rFonts w:ascii="Arial" w:hAnsi="Arial" w:cs="Arial"/>
          <w:b/>
          <w:bCs/>
          <w:sz w:val="22"/>
          <w:szCs w:val="22"/>
        </w:rPr>
      </w:pPr>
    </w:p>
    <w:p w14:paraId="264DD13B" w14:textId="77777777" w:rsidR="008F242A" w:rsidRPr="00EF3FEB" w:rsidRDefault="00EF3FEB" w:rsidP="00EF3FEB">
      <w:pPr>
        <w:spacing w:line="276" w:lineRule="auto"/>
        <w:jc w:val="center"/>
        <w:rPr>
          <w:rFonts w:ascii="Arial" w:hAnsi="Arial" w:cs="Arial"/>
          <w:b/>
          <w:bCs/>
          <w:sz w:val="22"/>
          <w:szCs w:val="22"/>
        </w:rPr>
      </w:pPr>
      <w:r>
        <w:rPr>
          <w:rFonts w:ascii="Arial" w:hAnsi="Arial" w:cs="Arial"/>
          <w:b/>
          <w:bCs/>
          <w:sz w:val="22"/>
          <w:szCs w:val="22"/>
        </w:rPr>
        <w:t>§ 12</w:t>
      </w:r>
    </w:p>
    <w:p w14:paraId="1260810E" w14:textId="77777777" w:rsidR="008F242A" w:rsidRPr="00EF3FEB" w:rsidRDefault="008F242A" w:rsidP="00A66CB4">
      <w:pPr>
        <w:spacing w:after="120" w:line="276" w:lineRule="auto"/>
        <w:jc w:val="center"/>
        <w:rPr>
          <w:rFonts w:ascii="Arial" w:hAnsi="Arial" w:cs="Arial"/>
          <w:b/>
          <w:bCs/>
          <w:sz w:val="22"/>
          <w:szCs w:val="22"/>
        </w:rPr>
      </w:pPr>
      <w:r w:rsidRPr="00EF3FEB">
        <w:rPr>
          <w:rFonts w:ascii="Arial" w:hAnsi="Arial" w:cs="Arial"/>
          <w:b/>
          <w:bCs/>
          <w:sz w:val="22"/>
          <w:szCs w:val="22"/>
        </w:rPr>
        <w:t>KARY UMOWNE</w:t>
      </w:r>
    </w:p>
    <w:p w14:paraId="1B43A78B" w14:textId="77777777" w:rsidR="00B6337F" w:rsidRPr="00B6337F" w:rsidRDefault="00B6337F" w:rsidP="003815AB">
      <w:pPr>
        <w:pStyle w:val="Akapitzlist"/>
        <w:numPr>
          <w:ilvl w:val="0"/>
          <w:numId w:val="50"/>
        </w:numPr>
        <w:spacing w:line="276" w:lineRule="auto"/>
        <w:ind w:left="284" w:hanging="284"/>
        <w:jc w:val="both"/>
        <w:rPr>
          <w:rFonts w:ascii="Arial" w:hAnsi="Arial" w:cs="Arial"/>
          <w:b/>
          <w:bCs/>
          <w:sz w:val="22"/>
          <w:szCs w:val="22"/>
        </w:rPr>
      </w:pPr>
      <w:r w:rsidRPr="00B6337F">
        <w:rPr>
          <w:rFonts w:ascii="Arial" w:hAnsi="Arial" w:cs="Arial"/>
          <w:sz w:val="22"/>
          <w:szCs w:val="22"/>
        </w:rPr>
        <w:t>Strony ustalają, że Wykonawca zapłaci Zamawiającemu kary umowne z następujących tytułów:</w:t>
      </w:r>
      <w:r w:rsidRPr="00B6337F">
        <w:rPr>
          <w:rFonts w:ascii="Arial" w:hAnsi="Arial" w:cs="Arial"/>
          <w:color w:val="FF0000"/>
          <w:sz w:val="22"/>
          <w:szCs w:val="22"/>
        </w:rPr>
        <w:t xml:space="preserve">        </w:t>
      </w:r>
    </w:p>
    <w:p w14:paraId="10E15918" w14:textId="77777777" w:rsidR="00D54D5C" w:rsidRDefault="008F242A" w:rsidP="00D54D5C">
      <w:pPr>
        <w:pStyle w:val="Standard"/>
        <w:numPr>
          <w:ilvl w:val="0"/>
          <w:numId w:val="30"/>
        </w:numPr>
        <w:tabs>
          <w:tab w:val="left" w:pos="8145"/>
        </w:tabs>
        <w:spacing w:after="0"/>
        <w:ind w:left="810"/>
        <w:jc w:val="both"/>
        <w:rPr>
          <w:rFonts w:ascii="Arial" w:hAnsi="Arial" w:cs="Arial"/>
          <w:color w:val="000000" w:themeColor="text1"/>
          <w:sz w:val="22"/>
          <w:szCs w:val="22"/>
        </w:rPr>
      </w:pPr>
      <w:r w:rsidRPr="00EF3FEB">
        <w:rPr>
          <w:rFonts w:ascii="Arial" w:hAnsi="Arial" w:cs="Arial"/>
          <w:sz w:val="22"/>
          <w:szCs w:val="22"/>
        </w:rPr>
        <w:t xml:space="preserve">za zwłokę w rozpoczęciu lub wykonaniu </w:t>
      </w:r>
      <w:r w:rsidRPr="009A07E6">
        <w:rPr>
          <w:rFonts w:ascii="Arial" w:hAnsi="Arial" w:cs="Arial"/>
          <w:color w:val="000000" w:themeColor="text1"/>
          <w:sz w:val="22"/>
          <w:szCs w:val="22"/>
        </w:rPr>
        <w:t xml:space="preserve">przedmiotu </w:t>
      </w:r>
      <w:r w:rsidR="00A66CB4" w:rsidRPr="009A07E6">
        <w:rPr>
          <w:rFonts w:ascii="Arial" w:hAnsi="Arial" w:cs="Arial"/>
          <w:color w:val="000000" w:themeColor="text1"/>
          <w:sz w:val="22"/>
          <w:szCs w:val="22"/>
        </w:rPr>
        <w:t xml:space="preserve">poszczególnego </w:t>
      </w:r>
      <w:r w:rsidR="00080BF8" w:rsidRPr="009A07E6">
        <w:rPr>
          <w:rFonts w:ascii="Arial" w:hAnsi="Arial" w:cs="Arial"/>
          <w:color w:val="000000" w:themeColor="text1"/>
          <w:sz w:val="22"/>
          <w:szCs w:val="22"/>
        </w:rPr>
        <w:t>Zlecenia</w:t>
      </w:r>
      <w:r w:rsidRPr="009A07E6">
        <w:rPr>
          <w:rFonts w:ascii="Arial" w:hAnsi="Arial" w:cs="Arial"/>
          <w:color w:val="000000" w:themeColor="text1"/>
          <w:sz w:val="22"/>
          <w:szCs w:val="22"/>
        </w:rPr>
        <w:t xml:space="preserve"> – w wysokości </w:t>
      </w:r>
      <w:r w:rsidR="00A66CB4" w:rsidRPr="004C3CB2">
        <w:rPr>
          <w:rFonts w:ascii="Arial" w:hAnsi="Arial" w:cs="Arial"/>
          <w:b/>
          <w:color w:val="000000" w:themeColor="text1"/>
          <w:sz w:val="22"/>
          <w:szCs w:val="22"/>
        </w:rPr>
        <w:t>2%</w:t>
      </w:r>
      <w:r w:rsidR="00A66CB4" w:rsidRPr="009A07E6">
        <w:rPr>
          <w:rFonts w:ascii="Arial" w:hAnsi="Arial" w:cs="Arial"/>
          <w:color w:val="000000" w:themeColor="text1"/>
          <w:sz w:val="22"/>
          <w:szCs w:val="22"/>
        </w:rPr>
        <w:t xml:space="preserve"> </w:t>
      </w:r>
      <w:r w:rsidRPr="009A07E6">
        <w:rPr>
          <w:rFonts w:ascii="Arial" w:hAnsi="Arial" w:cs="Arial"/>
          <w:color w:val="000000" w:themeColor="text1"/>
          <w:sz w:val="22"/>
          <w:szCs w:val="22"/>
        </w:rPr>
        <w:t>wynagrodzenia umownego</w:t>
      </w:r>
      <w:r w:rsidR="00080BF8" w:rsidRPr="009A07E6">
        <w:rPr>
          <w:rFonts w:ascii="Arial" w:hAnsi="Arial" w:cs="Arial"/>
          <w:color w:val="000000" w:themeColor="text1"/>
          <w:sz w:val="22"/>
          <w:szCs w:val="22"/>
        </w:rPr>
        <w:t xml:space="preserve"> brutto za wykonanie </w:t>
      </w:r>
      <w:r w:rsidR="00A66CB4" w:rsidRPr="009A07E6">
        <w:rPr>
          <w:rFonts w:ascii="Arial" w:hAnsi="Arial" w:cs="Arial"/>
          <w:color w:val="000000" w:themeColor="text1"/>
          <w:sz w:val="22"/>
          <w:szCs w:val="22"/>
        </w:rPr>
        <w:t xml:space="preserve">poszczególnego </w:t>
      </w:r>
      <w:r w:rsidR="00080BF8" w:rsidRPr="009A07E6">
        <w:rPr>
          <w:rFonts w:ascii="Arial" w:hAnsi="Arial" w:cs="Arial"/>
          <w:color w:val="000000" w:themeColor="text1"/>
          <w:sz w:val="22"/>
          <w:szCs w:val="22"/>
        </w:rPr>
        <w:t>Zlecenia</w:t>
      </w:r>
      <w:r w:rsidRPr="009A07E6">
        <w:rPr>
          <w:rFonts w:ascii="Arial" w:hAnsi="Arial" w:cs="Arial"/>
          <w:color w:val="000000" w:themeColor="text1"/>
          <w:sz w:val="22"/>
          <w:szCs w:val="22"/>
        </w:rPr>
        <w:t xml:space="preserve"> za każdy dzień zwłoki;</w:t>
      </w:r>
    </w:p>
    <w:p w14:paraId="6326D3E3" w14:textId="77777777" w:rsidR="008F242A" w:rsidRDefault="008F242A" w:rsidP="004A558A">
      <w:pPr>
        <w:pStyle w:val="Standard"/>
        <w:numPr>
          <w:ilvl w:val="0"/>
          <w:numId w:val="30"/>
        </w:numPr>
        <w:tabs>
          <w:tab w:val="left" w:pos="8145"/>
        </w:tabs>
        <w:spacing w:after="0"/>
        <w:ind w:left="810"/>
        <w:jc w:val="both"/>
        <w:rPr>
          <w:rFonts w:ascii="Arial" w:hAnsi="Arial" w:cs="Arial"/>
          <w:sz w:val="22"/>
          <w:szCs w:val="22"/>
        </w:rPr>
      </w:pPr>
      <w:r w:rsidRPr="00EF3FEB">
        <w:rPr>
          <w:rFonts w:ascii="Arial" w:hAnsi="Arial" w:cs="Arial"/>
          <w:sz w:val="22"/>
          <w:szCs w:val="22"/>
        </w:rPr>
        <w:t xml:space="preserve">za zwłokę w usunięciu wad nieistotnych stwierdzonych podczas odbioru końcowego oraz wad stwierdzonych w okresie gwarancji i rękojmi – w wysokości </w:t>
      </w:r>
      <w:r w:rsidR="00A66CB4" w:rsidRPr="004C3CB2">
        <w:rPr>
          <w:rFonts w:ascii="Arial" w:hAnsi="Arial" w:cs="Arial"/>
          <w:b/>
          <w:color w:val="000000" w:themeColor="text1"/>
          <w:sz w:val="22"/>
          <w:szCs w:val="22"/>
        </w:rPr>
        <w:t>4 %</w:t>
      </w:r>
      <w:r w:rsidR="00A66CB4" w:rsidRPr="009A07E6">
        <w:rPr>
          <w:rFonts w:ascii="Arial" w:hAnsi="Arial" w:cs="Arial"/>
          <w:color w:val="000000" w:themeColor="text1"/>
          <w:sz w:val="22"/>
          <w:szCs w:val="22"/>
        </w:rPr>
        <w:t xml:space="preserve"> </w:t>
      </w:r>
      <w:r w:rsidR="00080BF8" w:rsidRPr="009A07E6">
        <w:rPr>
          <w:rFonts w:ascii="Arial" w:hAnsi="Arial" w:cs="Arial"/>
          <w:color w:val="000000" w:themeColor="text1"/>
          <w:sz w:val="22"/>
          <w:szCs w:val="22"/>
        </w:rPr>
        <w:t xml:space="preserve">wynagrodzenia umownego brutto za wykonanie </w:t>
      </w:r>
      <w:r w:rsidR="00A66CB4" w:rsidRPr="009A07E6">
        <w:rPr>
          <w:rFonts w:ascii="Arial" w:hAnsi="Arial" w:cs="Arial"/>
          <w:color w:val="000000" w:themeColor="text1"/>
          <w:sz w:val="22"/>
          <w:szCs w:val="22"/>
        </w:rPr>
        <w:t xml:space="preserve">poszczególnego </w:t>
      </w:r>
      <w:r w:rsidR="00080BF8" w:rsidRPr="009A07E6">
        <w:rPr>
          <w:rFonts w:ascii="Arial" w:hAnsi="Arial" w:cs="Arial"/>
          <w:color w:val="000000" w:themeColor="text1"/>
          <w:sz w:val="22"/>
          <w:szCs w:val="22"/>
        </w:rPr>
        <w:t xml:space="preserve">Zlecenia </w:t>
      </w:r>
      <w:r w:rsidRPr="009A07E6">
        <w:rPr>
          <w:rFonts w:ascii="Arial" w:hAnsi="Arial" w:cs="Arial"/>
          <w:color w:val="000000" w:themeColor="text1"/>
          <w:sz w:val="22"/>
          <w:szCs w:val="22"/>
        </w:rPr>
        <w:t>za k</w:t>
      </w:r>
      <w:r w:rsidRPr="00EF3FEB">
        <w:rPr>
          <w:rFonts w:ascii="Arial" w:hAnsi="Arial" w:cs="Arial"/>
          <w:sz w:val="22"/>
          <w:szCs w:val="22"/>
        </w:rPr>
        <w:t>ażdy dzień zwłoki w ich usunięciu liczonego od dnia wyznaczonego na usunięcie wad;</w:t>
      </w:r>
    </w:p>
    <w:p w14:paraId="2797E0C0" w14:textId="77777777" w:rsidR="00795C4C" w:rsidRPr="00045A0E" w:rsidRDefault="00795C4C" w:rsidP="00795C4C">
      <w:pPr>
        <w:pStyle w:val="Standard"/>
        <w:numPr>
          <w:ilvl w:val="0"/>
          <w:numId w:val="30"/>
        </w:numPr>
        <w:tabs>
          <w:tab w:val="left" w:pos="8145"/>
        </w:tabs>
        <w:spacing w:after="0"/>
        <w:ind w:left="810"/>
        <w:jc w:val="both"/>
        <w:rPr>
          <w:rFonts w:ascii="Arial" w:hAnsi="Arial" w:cs="Arial"/>
          <w:color w:val="000000" w:themeColor="text1"/>
          <w:sz w:val="22"/>
          <w:szCs w:val="22"/>
        </w:rPr>
      </w:pPr>
      <w:r w:rsidRPr="00045A0E">
        <w:rPr>
          <w:rFonts w:ascii="Arial" w:eastAsia="SimSun" w:hAnsi="Arial" w:cs="Arial"/>
          <w:color w:val="000000" w:themeColor="text1"/>
          <w:sz w:val="22"/>
          <w:szCs w:val="22"/>
          <w:lang w:bidi="hi-IN"/>
        </w:rPr>
        <w:t>za zwłokę w rozpoczęciu i wykonaniu przedmiotu Zlecenia w trybie awaryjnym w wysokości 50 zł za każdą rozpoczętą godzinę zwłoki;</w:t>
      </w:r>
    </w:p>
    <w:p w14:paraId="28208EAA" w14:textId="0157DAE2" w:rsidR="00D54D5C" w:rsidRPr="00045A0E" w:rsidRDefault="00D54D5C" w:rsidP="00D54D5C">
      <w:pPr>
        <w:pStyle w:val="Standard"/>
        <w:numPr>
          <w:ilvl w:val="0"/>
          <w:numId w:val="30"/>
        </w:numPr>
        <w:tabs>
          <w:tab w:val="left" w:pos="8145"/>
        </w:tabs>
        <w:spacing w:after="0"/>
        <w:ind w:left="810"/>
        <w:jc w:val="both"/>
        <w:rPr>
          <w:rFonts w:ascii="Arial" w:hAnsi="Arial" w:cs="Arial"/>
          <w:color w:val="000000" w:themeColor="text1"/>
          <w:sz w:val="22"/>
          <w:szCs w:val="22"/>
        </w:rPr>
      </w:pPr>
      <w:r w:rsidRPr="00045A0E">
        <w:rPr>
          <w:rFonts w:ascii="Arial" w:hAnsi="Arial" w:cs="Arial"/>
          <w:color w:val="000000" w:themeColor="text1"/>
          <w:sz w:val="22"/>
          <w:szCs w:val="22"/>
        </w:rPr>
        <w:t xml:space="preserve">za odmowę </w:t>
      </w:r>
      <w:r w:rsidR="003D2378" w:rsidRPr="00045A0E">
        <w:rPr>
          <w:rFonts w:ascii="Arial" w:hAnsi="Arial" w:cs="Arial"/>
          <w:color w:val="000000" w:themeColor="text1"/>
          <w:sz w:val="22"/>
          <w:szCs w:val="22"/>
        </w:rPr>
        <w:t>przyjęcia zamówienia cząstkowego</w:t>
      </w:r>
      <w:r w:rsidRPr="00045A0E">
        <w:rPr>
          <w:rFonts w:ascii="Arial" w:hAnsi="Arial" w:cs="Arial"/>
          <w:color w:val="000000" w:themeColor="text1"/>
          <w:sz w:val="22"/>
          <w:szCs w:val="22"/>
        </w:rPr>
        <w:t xml:space="preserve"> na warunkach określonych w niniejszej umowie w wysokości 500,00 zł za każdy stwierdzony przypadek;</w:t>
      </w:r>
    </w:p>
    <w:p w14:paraId="62D3F64C" w14:textId="77777777" w:rsidR="008F242A" w:rsidRDefault="008F242A" w:rsidP="004A558A">
      <w:pPr>
        <w:pStyle w:val="Standard"/>
        <w:numPr>
          <w:ilvl w:val="0"/>
          <w:numId w:val="30"/>
        </w:numPr>
        <w:tabs>
          <w:tab w:val="left" w:pos="8145"/>
        </w:tabs>
        <w:spacing w:after="0"/>
        <w:ind w:left="810"/>
        <w:jc w:val="both"/>
        <w:rPr>
          <w:rFonts w:ascii="Arial" w:hAnsi="Arial" w:cs="Arial"/>
          <w:sz w:val="22"/>
          <w:szCs w:val="22"/>
        </w:rPr>
      </w:pPr>
      <w:r w:rsidRPr="00EF3FEB">
        <w:rPr>
          <w:rFonts w:ascii="Arial" w:hAnsi="Arial" w:cs="Arial"/>
          <w:sz w:val="22"/>
          <w:szCs w:val="22"/>
        </w:rPr>
        <w:t>za brak przedłożenia do wglądu Zamawiającemu k</w:t>
      </w:r>
      <w:r w:rsidR="008B1E73">
        <w:rPr>
          <w:rFonts w:ascii="Arial" w:hAnsi="Arial" w:cs="Arial"/>
          <w:sz w:val="22"/>
          <w:szCs w:val="22"/>
        </w:rPr>
        <w:t xml:space="preserve">opii umów o pracę zgodnie z §7 ust. 8 </w:t>
      </w:r>
      <w:r w:rsidRPr="00EF3FEB">
        <w:rPr>
          <w:rFonts w:ascii="Arial" w:hAnsi="Arial" w:cs="Arial"/>
          <w:sz w:val="22"/>
          <w:szCs w:val="22"/>
        </w:rPr>
        <w:t xml:space="preserve">umowy – w wysokości </w:t>
      </w:r>
      <w:r w:rsidRPr="009A07E6">
        <w:rPr>
          <w:rFonts w:ascii="Arial" w:hAnsi="Arial" w:cs="Arial"/>
          <w:b/>
          <w:color w:val="000000" w:themeColor="text1"/>
          <w:sz w:val="22"/>
          <w:szCs w:val="22"/>
        </w:rPr>
        <w:t xml:space="preserve">2.000 </w:t>
      </w:r>
      <w:r w:rsidRPr="00EF3FEB">
        <w:rPr>
          <w:rFonts w:ascii="Arial" w:hAnsi="Arial" w:cs="Arial"/>
          <w:b/>
          <w:sz w:val="22"/>
          <w:szCs w:val="22"/>
        </w:rPr>
        <w:t>zł</w:t>
      </w:r>
      <w:r w:rsidRPr="00EF3FEB">
        <w:rPr>
          <w:rFonts w:ascii="Arial" w:hAnsi="Arial" w:cs="Arial"/>
          <w:sz w:val="22"/>
          <w:szCs w:val="22"/>
        </w:rPr>
        <w:t xml:space="preserve"> (słownie dwa tysiące złotych) za brak każdego dokumentu – kopii umowy o pracę;</w:t>
      </w:r>
    </w:p>
    <w:p w14:paraId="22E1D3AF" w14:textId="77777777" w:rsidR="00D54D5C" w:rsidRPr="00EF3FEB" w:rsidRDefault="00D54D5C" w:rsidP="00D54D5C">
      <w:pPr>
        <w:pStyle w:val="Standard"/>
        <w:numPr>
          <w:ilvl w:val="0"/>
          <w:numId w:val="30"/>
        </w:numPr>
        <w:tabs>
          <w:tab w:val="left" w:pos="8145"/>
        </w:tabs>
        <w:spacing w:after="0"/>
        <w:ind w:left="810"/>
        <w:jc w:val="both"/>
        <w:rPr>
          <w:rFonts w:ascii="Arial" w:hAnsi="Arial" w:cs="Arial"/>
          <w:sz w:val="22"/>
          <w:szCs w:val="22"/>
        </w:rPr>
      </w:pPr>
      <w:r w:rsidRPr="00EF3FEB">
        <w:rPr>
          <w:rFonts w:ascii="Arial" w:hAnsi="Arial" w:cs="Arial"/>
          <w:sz w:val="22"/>
          <w:szCs w:val="22"/>
        </w:rPr>
        <w:t xml:space="preserve">za skierowanie bez akceptacji Zamawiającego do kierowania robotami i do kierowania budową innych osób niż wykazane w </w:t>
      </w:r>
      <w:r>
        <w:rPr>
          <w:rFonts w:ascii="Arial" w:hAnsi="Arial" w:cs="Arial"/>
          <w:sz w:val="22"/>
          <w:szCs w:val="22"/>
        </w:rPr>
        <w:t>O</w:t>
      </w:r>
      <w:r w:rsidRPr="00EF3FEB">
        <w:rPr>
          <w:rFonts w:ascii="Arial" w:hAnsi="Arial" w:cs="Arial"/>
          <w:sz w:val="22"/>
          <w:szCs w:val="22"/>
        </w:rPr>
        <w:t xml:space="preserve">fercie </w:t>
      </w:r>
      <w:r w:rsidRPr="00EF3FEB">
        <w:rPr>
          <w:rFonts w:ascii="Arial" w:hAnsi="Arial" w:cs="Arial"/>
          <w:strike/>
          <w:sz w:val="22"/>
          <w:szCs w:val="22"/>
        </w:rPr>
        <w:t>-</w:t>
      </w:r>
      <w:r w:rsidRPr="00EF3FEB">
        <w:rPr>
          <w:rFonts w:ascii="Arial" w:hAnsi="Arial" w:cs="Arial"/>
          <w:sz w:val="22"/>
          <w:szCs w:val="22"/>
        </w:rPr>
        <w:t xml:space="preserve"> w wysokości </w:t>
      </w:r>
      <w:r w:rsidRPr="00EF3FEB">
        <w:rPr>
          <w:rFonts w:ascii="Arial" w:hAnsi="Arial" w:cs="Arial"/>
          <w:b/>
          <w:sz w:val="22"/>
          <w:szCs w:val="22"/>
        </w:rPr>
        <w:t>0,1%</w:t>
      </w:r>
      <w:r w:rsidRPr="00EF3FEB">
        <w:rPr>
          <w:rFonts w:ascii="Arial" w:hAnsi="Arial" w:cs="Arial"/>
          <w:sz w:val="22"/>
          <w:szCs w:val="22"/>
        </w:rPr>
        <w:t xml:space="preserve"> wynagrodzenia umownego</w:t>
      </w:r>
      <w:r>
        <w:rPr>
          <w:rFonts w:ascii="Arial" w:hAnsi="Arial" w:cs="Arial"/>
          <w:sz w:val="22"/>
          <w:szCs w:val="22"/>
        </w:rPr>
        <w:t xml:space="preserve"> brutto</w:t>
      </w:r>
      <w:r w:rsidRPr="00EF3FEB">
        <w:rPr>
          <w:rFonts w:ascii="Arial" w:hAnsi="Arial" w:cs="Arial"/>
          <w:sz w:val="22"/>
          <w:szCs w:val="22"/>
        </w:rPr>
        <w:t>,</w:t>
      </w:r>
      <w:r>
        <w:rPr>
          <w:rFonts w:ascii="Arial" w:hAnsi="Arial" w:cs="Arial"/>
          <w:sz w:val="22"/>
          <w:szCs w:val="22"/>
        </w:rPr>
        <w:t xml:space="preserve"> </w:t>
      </w:r>
      <w:r w:rsidRPr="00EF3FEB">
        <w:rPr>
          <w:rFonts w:ascii="Arial" w:hAnsi="Arial" w:cs="Arial"/>
          <w:sz w:val="22"/>
          <w:szCs w:val="22"/>
        </w:rPr>
        <w:t xml:space="preserve">o którym mowa w § </w:t>
      </w:r>
      <w:r>
        <w:rPr>
          <w:rFonts w:ascii="Arial" w:hAnsi="Arial" w:cs="Arial"/>
          <w:sz w:val="22"/>
          <w:szCs w:val="22"/>
        </w:rPr>
        <w:t>4</w:t>
      </w:r>
      <w:r w:rsidRPr="00EF3FEB">
        <w:rPr>
          <w:rFonts w:ascii="Arial" w:hAnsi="Arial" w:cs="Arial"/>
          <w:sz w:val="22"/>
          <w:szCs w:val="22"/>
        </w:rPr>
        <w:t xml:space="preserve"> ust.1 umowy, za każdy dzień kierowania robotami lub budową przez taką osobę;</w:t>
      </w:r>
    </w:p>
    <w:p w14:paraId="789CA0D7" w14:textId="77777777" w:rsidR="008F242A" w:rsidRPr="00EF3FEB" w:rsidRDefault="008F242A" w:rsidP="004A558A">
      <w:pPr>
        <w:pStyle w:val="Standard"/>
        <w:numPr>
          <w:ilvl w:val="0"/>
          <w:numId w:val="30"/>
        </w:numPr>
        <w:tabs>
          <w:tab w:val="left" w:pos="8145"/>
        </w:tabs>
        <w:spacing w:after="0"/>
        <w:ind w:left="810"/>
        <w:jc w:val="both"/>
        <w:rPr>
          <w:rFonts w:ascii="Arial" w:hAnsi="Arial" w:cs="Arial"/>
          <w:sz w:val="22"/>
          <w:szCs w:val="22"/>
        </w:rPr>
      </w:pPr>
      <w:r w:rsidRPr="00EF3FEB">
        <w:rPr>
          <w:rFonts w:ascii="Arial" w:hAnsi="Arial" w:cs="Arial"/>
          <w:sz w:val="22"/>
          <w:szCs w:val="22"/>
        </w:rPr>
        <w:t xml:space="preserve">za wykonywanie robót objętych przedmiotem niniejszej umowy przez podmiot inny niż Wykonawca lub inny niż podwykonawca </w:t>
      </w:r>
      <w:r w:rsidR="008B1E73">
        <w:rPr>
          <w:rFonts w:ascii="Arial" w:hAnsi="Arial" w:cs="Arial"/>
          <w:sz w:val="22"/>
          <w:szCs w:val="22"/>
        </w:rPr>
        <w:t xml:space="preserve">(dalszy podwykonawca) </w:t>
      </w:r>
      <w:r w:rsidRPr="00EF3FEB">
        <w:rPr>
          <w:rFonts w:ascii="Arial" w:hAnsi="Arial" w:cs="Arial"/>
          <w:sz w:val="22"/>
          <w:szCs w:val="22"/>
        </w:rPr>
        <w:t xml:space="preserve">zaakceptowany przez Zamawiającego – karę umowną w wysokości </w:t>
      </w:r>
      <w:r w:rsidR="009A07E6" w:rsidRPr="009A07E6">
        <w:rPr>
          <w:rFonts w:ascii="Arial" w:hAnsi="Arial" w:cs="Arial"/>
          <w:b/>
          <w:color w:val="000000" w:themeColor="text1"/>
          <w:sz w:val="22"/>
          <w:szCs w:val="22"/>
        </w:rPr>
        <w:t>5</w:t>
      </w:r>
      <w:r w:rsidRPr="009A07E6">
        <w:rPr>
          <w:rFonts w:ascii="Arial" w:hAnsi="Arial" w:cs="Arial"/>
          <w:b/>
          <w:color w:val="000000" w:themeColor="text1"/>
          <w:sz w:val="22"/>
          <w:szCs w:val="22"/>
        </w:rPr>
        <w:t>%</w:t>
      </w:r>
      <w:r w:rsidRPr="009A07E6">
        <w:rPr>
          <w:rFonts w:ascii="Arial" w:hAnsi="Arial" w:cs="Arial"/>
          <w:color w:val="000000" w:themeColor="text1"/>
          <w:sz w:val="22"/>
          <w:szCs w:val="22"/>
        </w:rPr>
        <w:t xml:space="preserve"> wynagrodzen</w:t>
      </w:r>
      <w:r w:rsidR="008B1E73" w:rsidRPr="009A07E6">
        <w:rPr>
          <w:rFonts w:ascii="Arial" w:hAnsi="Arial" w:cs="Arial"/>
          <w:color w:val="000000" w:themeColor="text1"/>
          <w:sz w:val="22"/>
          <w:szCs w:val="22"/>
        </w:rPr>
        <w:t>ia umownego brutto, o którym mowa w §4</w:t>
      </w:r>
      <w:r w:rsidRPr="009A07E6">
        <w:rPr>
          <w:rFonts w:ascii="Arial" w:hAnsi="Arial" w:cs="Arial"/>
          <w:color w:val="000000" w:themeColor="text1"/>
          <w:sz w:val="22"/>
          <w:szCs w:val="22"/>
        </w:rPr>
        <w:t xml:space="preserve"> ust. 1 umowy,</w:t>
      </w:r>
      <w:r w:rsidRPr="00252BEE">
        <w:rPr>
          <w:rFonts w:ascii="Arial" w:hAnsi="Arial" w:cs="Arial"/>
          <w:color w:val="000000" w:themeColor="text1"/>
          <w:sz w:val="22"/>
          <w:szCs w:val="22"/>
        </w:rPr>
        <w:t xml:space="preserve"> za każdy pr</w:t>
      </w:r>
      <w:r w:rsidRPr="00EF3FEB">
        <w:rPr>
          <w:rFonts w:ascii="Arial" w:hAnsi="Arial" w:cs="Arial"/>
          <w:sz w:val="22"/>
          <w:szCs w:val="22"/>
        </w:rPr>
        <w:t>zypadek wykonywania takich robót;</w:t>
      </w:r>
    </w:p>
    <w:p w14:paraId="2BD35324"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lastRenderedPageBreak/>
        <w:t xml:space="preserve">w przypadku braku zapłaty należnego wynagrodzenia podwykonawcom, w wysokości </w:t>
      </w:r>
      <w:r w:rsidRPr="00843058">
        <w:rPr>
          <w:rFonts w:ascii="Arial" w:hAnsi="Arial" w:cs="Arial"/>
          <w:b/>
          <w:color w:val="000000" w:themeColor="text1"/>
          <w:sz w:val="22"/>
          <w:szCs w:val="22"/>
        </w:rPr>
        <w:t>2%</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w:t>
      </w:r>
      <w:r w:rsidR="00FF4406" w:rsidRPr="00843058">
        <w:rPr>
          <w:rFonts w:ascii="Arial" w:hAnsi="Arial" w:cs="Arial"/>
          <w:color w:val="000000" w:themeColor="text1"/>
          <w:sz w:val="22"/>
          <w:szCs w:val="22"/>
        </w:rPr>
        <w:t xml:space="preserve">  </w:t>
      </w:r>
    </w:p>
    <w:p w14:paraId="65294971"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t xml:space="preserve">w przypadku nieterminowej zapłaty wynagrodzenia należnego podwykonawcom, w wysokości </w:t>
      </w:r>
      <w:r w:rsidR="00843058" w:rsidRPr="00843058">
        <w:rPr>
          <w:rFonts w:ascii="Arial" w:hAnsi="Arial" w:cs="Arial"/>
          <w:b/>
          <w:color w:val="000000" w:themeColor="text1"/>
          <w:sz w:val="22"/>
          <w:szCs w:val="22"/>
        </w:rPr>
        <w:t>2</w:t>
      </w:r>
      <w:r w:rsidRPr="00843058">
        <w:rPr>
          <w:rFonts w:ascii="Arial" w:hAnsi="Arial" w:cs="Arial"/>
          <w:b/>
          <w:color w:val="000000" w:themeColor="text1"/>
          <w:sz w:val="22"/>
          <w:szCs w:val="22"/>
        </w:rPr>
        <w:t>%</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 za każdy dzień zwłoki;</w:t>
      </w:r>
    </w:p>
    <w:p w14:paraId="7BF36B2F"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t xml:space="preserve">w przypadku nieprzedłożenia do zaakceptowania projektu umowy o podwykonawstwo, której przedmiotem są roboty budowlane, lub projektu jej zmiany, w wysokości </w:t>
      </w:r>
      <w:r w:rsidR="00843058" w:rsidRPr="00843058">
        <w:rPr>
          <w:rFonts w:ascii="Arial" w:hAnsi="Arial" w:cs="Arial"/>
          <w:b/>
          <w:color w:val="000000" w:themeColor="text1"/>
          <w:sz w:val="22"/>
          <w:szCs w:val="22"/>
        </w:rPr>
        <w:t>2</w:t>
      </w:r>
      <w:r w:rsidRPr="00843058">
        <w:rPr>
          <w:rFonts w:ascii="Arial" w:hAnsi="Arial" w:cs="Arial"/>
          <w:b/>
          <w:color w:val="000000" w:themeColor="text1"/>
          <w:sz w:val="22"/>
          <w:szCs w:val="22"/>
        </w:rPr>
        <w:t>%</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 za każdy dzień od daty jej popisania przez strony do dnia ujawnienia jej realizacji;</w:t>
      </w:r>
    </w:p>
    <w:p w14:paraId="4463E2EF"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t xml:space="preserve">w przypadku nieprzedłożenia poświadczonej za zgodność z oryginałem kopii umowy o podwykonawstwo lub jej zmiany, w wysokości </w:t>
      </w:r>
      <w:r w:rsidR="00843058" w:rsidRPr="00843058">
        <w:rPr>
          <w:rFonts w:ascii="Arial" w:hAnsi="Arial" w:cs="Arial"/>
          <w:b/>
          <w:color w:val="000000" w:themeColor="text1"/>
          <w:sz w:val="22"/>
          <w:szCs w:val="22"/>
        </w:rPr>
        <w:t>2</w:t>
      </w:r>
      <w:r w:rsidRPr="00843058">
        <w:rPr>
          <w:rFonts w:ascii="Arial" w:hAnsi="Arial" w:cs="Arial"/>
          <w:b/>
          <w:color w:val="000000" w:themeColor="text1"/>
          <w:sz w:val="22"/>
          <w:szCs w:val="22"/>
        </w:rPr>
        <w:t>%</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 za każdy dzień zwłoki licząc od daty jej popisania przez strony do dnia przedłożenia umowy Zamawiającemu;</w:t>
      </w:r>
    </w:p>
    <w:p w14:paraId="4705C437" w14:textId="77777777" w:rsidR="008F242A" w:rsidRPr="00843058" w:rsidRDefault="008F242A" w:rsidP="004A558A">
      <w:pPr>
        <w:pStyle w:val="Standard"/>
        <w:numPr>
          <w:ilvl w:val="0"/>
          <w:numId w:val="30"/>
        </w:numPr>
        <w:tabs>
          <w:tab w:val="left" w:pos="8145"/>
        </w:tabs>
        <w:spacing w:after="0"/>
        <w:ind w:left="810"/>
        <w:jc w:val="both"/>
        <w:rPr>
          <w:rFonts w:ascii="Arial" w:hAnsi="Arial" w:cs="Arial"/>
          <w:color w:val="000000" w:themeColor="text1"/>
          <w:sz w:val="22"/>
          <w:szCs w:val="22"/>
        </w:rPr>
      </w:pPr>
      <w:r w:rsidRPr="00843058">
        <w:rPr>
          <w:rFonts w:ascii="Arial" w:hAnsi="Arial" w:cs="Arial"/>
          <w:color w:val="000000" w:themeColor="text1"/>
          <w:sz w:val="22"/>
          <w:szCs w:val="22"/>
        </w:rPr>
        <w:t xml:space="preserve">w przypadku braku zmiany umowy o podwykonawstwo w zakresie terminu zapłaty, w wysokości </w:t>
      </w:r>
      <w:r w:rsidR="00843058" w:rsidRPr="00843058">
        <w:rPr>
          <w:rFonts w:ascii="Arial" w:hAnsi="Arial" w:cs="Arial"/>
          <w:b/>
          <w:color w:val="000000" w:themeColor="text1"/>
          <w:sz w:val="22"/>
          <w:szCs w:val="22"/>
        </w:rPr>
        <w:t>2</w:t>
      </w:r>
      <w:r w:rsidRPr="00843058">
        <w:rPr>
          <w:rFonts w:ascii="Arial" w:hAnsi="Arial" w:cs="Arial"/>
          <w:b/>
          <w:color w:val="000000" w:themeColor="text1"/>
          <w:sz w:val="22"/>
          <w:szCs w:val="22"/>
        </w:rPr>
        <w:t>%</w:t>
      </w:r>
      <w:r w:rsidRPr="00843058">
        <w:rPr>
          <w:rFonts w:ascii="Arial" w:hAnsi="Arial" w:cs="Arial"/>
          <w:color w:val="000000" w:themeColor="text1"/>
          <w:sz w:val="22"/>
          <w:szCs w:val="22"/>
        </w:rPr>
        <w:t xml:space="preserve"> </w:t>
      </w:r>
      <w:r w:rsidR="00843058" w:rsidRPr="00843058">
        <w:rPr>
          <w:rFonts w:ascii="Arial" w:hAnsi="Arial" w:cs="Arial"/>
          <w:color w:val="000000" w:themeColor="text1"/>
          <w:sz w:val="22"/>
          <w:szCs w:val="22"/>
        </w:rPr>
        <w:t>wynagrodzenia umownego brutto za wykonanie poszczególnego Zlecenia, którego dotyczy przedmiot podwykonawstwa</w:t>
      </w:r>
      <w:r w:rsidRPr="00843058">
        <w:rPr>
          <w:rFonts w:ascii="Arial" w:hAnsi="Arial" w:cs="Arial"/>
          <w:color w:val="000000" w:themeColor="text1"/>
          <w:sz w:val="22"/>
          <w:szCs w:val="22"/>
        </w:rPr>
        <w:t>, za każdy dzień zwłoki od daty wskazanej w</w:t>
      </w:r>
      <w:r w:rsidR="001A4E8D" w:rsidRPr="00843058">
        <w:rPr>
          <w:rFonts w:ascii="Arial" w:hAnsi="Arial" w:cs="Arial"/>
          <w:color w:val="000000" w:themeColor="text1"/>
          <w:sz w:val="22"/>
          <w:szCs w:val="22"/>
        </w:rPr>
        <w:t xml:space="preserve"> informacji, o której mowa w § 8</w:t>
      </w:r>
      <w:r w:rsidRPr="00843058">
        <w:rPr>
          <w:rFonts w:ascii="Arial" w:hAnsi="Arial" w:cs="Arial"/>
          <w:color w:val="000000" w:themeColor="text1"/>
          <w:sz w:val="22"/>
          <w:szCs w:val="22"/>
        </w:rPr>
        <w:t xml:space="preserve"> ust. 12.      </w:t>
      </w:r>
    </w:p>
    <w:p w14:paraId="43454035" w14:textId="77777777" w:rsidR="001A4E8D" w:rsidRPr="001A4E8D" w:rsidRDefault="001A4E8D" w:rsidP="004A558A">
      <w:pPr>
        <w:pStyle w:val="Akapitzlist"/>
        <w:widowControl w:val="0"/>
        <w:numPr>
          <w:ilvl w:val="0"/>
          <w:numId w:val="29"/>
        </w:numPr>
        <w:tabs>
          <w:tab w:val="left" w:pos="2235"/>
        </w:tabs>
        <w:suppressAutoHyphens/>
        <w:autoSpaceDN w:val="0"/>
        <w:spacing w:line="276" w:lineRule="auto"/>
        <w:ind w:left="375"/>
        <w:contextualSpacing w:val="0"/>
        <w:jc w:val="both"/>
        <w:textAlignment w:val="baseline"/>
        <w:rPr>
          <w:rFonts w:ascii="Arial" w:hAnsi="Arial" w:cs="Arial"/>
          <w:vanish/>
          <w:color w:val="00000A"/>
          <w:sz w:val="22"/>
          <w:szCs w:val="22"/>
        </w:rPr>
      </w:pPr>
    </w:p>
    <w:p w14:paraId="52BCFD01" w14:textId="77777777" w:rsidR="008F242A" w:rsidRPr="00EF3FEB" w:rsidRDefault="008F242A" w:rsidP="004A558A">
      <w:pPr>
        <w:pStyle w:val="Akapitzlist"/>
        <w:widowControl w:val="0"/>
        <w:numPr>
          <w:ilvl w:val="0"/>
          <w:numId w:val="29"/>
        </w:numPr>
        <w:tabs>
          <w:tab w:val="left" w:pos="2235"/>
        </w:tabs>
        <w:suppressAutoHyphens/>
        <w:autoSpaceDN w:val="0"/>
        <w:spacing w:line="276" w:lineRule="auto"/>
        <w:ind w:left="375"/>
        <w:contextualSpacing w:val="0"/>
        <w:jc w:val="both"/>
        <w:textAlignment w:val="baseline"/>
        <w:rPr>
          <w:rFonts w:ascii="Arial" w:hAnsi="Arial" w:cs="Arial"/>
          <w:sz w:val="22"/>
          <w:szCs w:val="22"/>
        </w:rPr>
      </w:pPr>
      <w:r w:rsidRPr="00EF3FEB">
        <w:rPr>
          <w:rFonts w:ascii="Arial" w:hAnsi="Arial" w:cs="Arial"/>
          <w:color w:val="00000A"/>
          <w:sz w:val="22"/>
          <w:szCs w:val="22"/>
        </w:rPr>
        <w:t>Limit kar umownych, jakich Zamawiający może żądać od Wykonawcy z wszystkich tytuł</w:t>
      </w:r>
      <w:r w:rsidR="00B6337F">
        <w:rPr>
          <w:rFonts w:ascii="Arial" w:hAnsi="Arial" w:cs="Arial"/>
          <w:color w:val="00000A"/>
          <w:sz w:val="22"/>
          <w:szCs w:val="22"/>
        </w:rPr>
        <w:t>ów przewidzianych w niniejszej u</w:t>
      </w:r>
      <w:r w:rsidRPr="00EF3FEB">
        <w:rPr>
          <w:rFonts w:ascii="Arial" w:hAnsi="Arial" w:cs="Arial"/>
          <w:color w:val="00000A"/>
          <w:sz w:val="22"/>
          <w:szCs w:val="22"/>
        </w:rPr>
        <w:t xml:space="preserve">mowie, wynosi </w:t>
      </w:r>
      <w:r w:rsidR="00B6337F" w:rsidRPr="004C3CB2">
        <w:rPr>
          <w:rFonts w:ascii="Arial" w:hAnsi="Arial" w:cs="Arial"/>
          <w:b/>
          <w:color w:val="00000A"/>
          <w:sz w:val="22"/>
          <w:szCs w:val="22"/>
        </w:rPr>
        <w:t>20</w:t>
      </w:r>
      <w:r w:rsidRPr="004C3CB2">
        <w:rPr>
          <w:rFonts w:ascii="Arial" w:hAnsi="Arial" w:cs="Arial"/>
          <w:b/>
          <w:color w:val="00000A"/>
          <w:sz w:val="22"/>
          <w:szCs w:val="22"/>
        </w:rPr>
        <w:t xml:space="preserve"> %</w:t>
      </w:r>
      <w:r w:rsidRPr="00EF3FEB">
        <w:rPr>
          <w:rFonts w:ascii="Arial" w:hAnsi="Arial" w:cs="Arial"/>
          <w:color w:val="00000A"/>
          <w:sz w:val="22"/>
          <w:szCs w:val="22"/>
        </w:rPr>
        <w:t xml:space="preserve"> wynagrodzenia umownego brutto, o którym mowa w §</w:t>
      </w:r>
      <w:r w:rsidR="00B6337F">
        <w:rPr>
          <w:rFonts w:ascii="Arial" w:hAnsi="Arial" w:cs="Arial"/>
          <w:color w:val="00000A"/>
          <w:sz w:val="22"/>
          <w:szCs w:val="22"/>
        </w:rPr>
        <w:t>4</w:t>
      </w:r>
      <w:r w:rsidRPr="00EF3FEB">
        <w:rPr>
          <w:rFonts w:ascii="Arial" w:hAnsi="Arial" w:cs="Arial"/>
          <w:color w:val="00000A"/>
          <w:sz w:val="22"/>
          <w:szCs w:val="22"/>
        </w:rPr>
        <w:t xml:space="preserve"> ust. 1 umowy.</w:t>
      </w:r>
    </w:p>
    <w:p w14:paraId="374301B4" w14:textId="77777777" w:rsidR="008F242A" w:rsidRPr="00EF3FEB" w:rsidRDefault="008F242A" w:rsidP="004A558A">
      <w:pPr>
        <w:pStyle w:val="Akapitzlist"/>
        <w:widowControl w:val="0"/>
        <w:numPr>
          <w:ilvl w:val="0"/>
          <w:numId w:val="29"/>
        </w:numPr>
        <w:tabs>
          <w:tab w:val="left" w:pos="2235"/>
        </w:tabs>
        <w:suppressAutoHyphens/>
        <w:autoSpaceDN w:val="0"/>
        <w:spacing w:line="276" w:lineRule="auto"/>
        <w:ind w:left="375"/>
        <w:contextualSpacing w:val="0"/>
        <w:jc w:val="both"/>
        <w:textAlignment w:val="baseline"/>
        <w:rPr>
          <w:rFonts w:ascii="Arial" w:hAnsi="Arial" w:cs="Arial"/>
          <w:sz w:val="22"/>
          <w:szCs w:val="22"/>
        </w:rPr>
      </w:pPr>
      <w:r w:rsidRPr="00EF3FEB">
        <w:rPr>
          <w:rFonts w:ascii="Arial" w:hAnsi="Arial" w:cs="Arial"/>
          <w:color w:val="00000A"/>
          <w:sz w:val="22"/>
          <w:szCs w:val="22"/>
        </w:rPr>
        <w:t xml:space="preserve">Zamawiający ma prawo do potrącenia kar umownych, wartość wymagalnych wynagrodzeń podwykonawców lub innych zobowiązań finansowych Wykonawcy wobec Zamawiającego z wynagrodzenia należnego </w:t>
      </w:r>
      <w:r w:rsidRPr="001A4E8D">
        <w:rPr>
          <w:rFonts w:ascii="Arial" w:hAnsi="Arial" w:cs="Arial"/>
          <w:color w:val="000000" w:themeColor="text1"/>
          <w:sz w:val="22"/>
          <w:szCs w:val="22"/>
        </w:rPr>
        <w:t>Wykonawcy.</w:t>
      </w:r>
    </w:p>
    <w:p w14:paraId="20A53746" w14:textId="77777777" w:rsidR="008F242A" w:rsidRPr="00EF3FEB" w:rsidRDefault="008F242A" w:rsidP="004A558A">
      <w:pPr>
        <w:pStyle w:val="Akapitzlist"/>
        <w:widowControl w:val="0"/>
        <w:numPr>
          <w:ilvl w:val="0"/>
          <w:numId w:val="29"/>
        </w:numPr>
        <w:tabs>
          <w:tab w:val="left" w:pos="4665"/>
        </w:tabs>
        <w:suppressAutoHyphens/>
        <w:autoSpaceDN w:val="0"/>
        <w:spacing w:line="276" w:lineRule="auto"/>
        <w:ind w:left="375"/>
        <w:contextualSpacing w:val="0"/>
        <w:jc w:val="both"/>
        <w:textAlignment w:val="baseline"/>
        <w:rPr>
          <w:rFonts w:ascii="Arial" w:hAnsi="Arial" w:cs="Arial"/>
          <w:sz w:val="22"/>
          <w:szCs w:val="22"/>
        </w:rPr>
      </w:pPr>
      <w:r w:rsidRPr="00EF3FEB">
        <w:rPr>
          <w:rFonts w:ascii="Arial" w:hAnsi="Arial" w:cs="Arial"/>
          <w:color w:val="00000A"/>
          <w:sz w:val="22"/>
          <w:szCs w:val="22"/>
        </w:rPr>
        <w:t>Jeżeli kara umowna nie pokrywa poniesionej szkody, Zamawiający może dochodzić odszkodowania uzupełniającego na zasadach ogólnych Kodeksu Cywilnego.</w:t>
      </w:r>
    </w:p>
    <w:p w14:paraId="7D464CF2" w14:textId="77777777" w:rsidR="008F242A" w:rsidRPr="00EF3FEB" w:rsidRDefault="008F242A" w:rsidP="00EF3FEB">
      <w:pPr>
        <w:spacing w:line="276" w:lineRule="auto"/>
        <w:jc w:val="center"/>
        <w:rPr>
          <w:rFonts w:ascii="Arial" w:hAnsi="Arial" w:cs="Arial"/>
          <w:b/>
          <w:bCs/>
          <w:sz w:val="22"/>
          <w:szCs w:val="22"/>
        </w:rPr>
      </w:pPr>
    </w:p>
    <w:p w14:paraId="0D02DBEC" w14:textId="77777777" w:rsidR="00E349FD" w:rsidRPr="00EF3FEB" w:rsidRDefault="00EF3FEB" w:rsidP="00EF3FEB">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76" w:lineRule="auto"/>
        <w:jc w:val="center"/>
        <w:rPr>
          <w:rFonts w:ascii="Arial" w:hAnsi="Arial" w:cs="Arial"/>
          <w:b/>
          <w:bCs/>
          <w:sz w:val="22"/>
          <w:szCs w:val="22"/>
        </w:rPr>
      </w:pPr>
      <w:r>
        <w:rPr>
          <w:rFonts w:ascii="Arial" w:hAnsi="Arial" w:cs="Arial"/>
          <w:b/>
          <w:bCs/>
          <w:sz w:val="22"/>
          <w:szCs w:val="22"/>
        </w:rPr>
        <w:t>§ 13</w:t>
      </w:r>
    </w:p>
    <w:p w14:paraId="41BBB7E3" w14:textId="77777777" w:rsidR="00E349FD" w:rsidRPr="00EF3FEB" w:rsidRDefault="00E349FD" w:rsidP="00CF06DD">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line="276" w:lineRule="auto"/>
        <w:jc w:val="center"/>
        <w:rPr>
          <w:rFonts w:ascii="Arial" w:hAnsi="Arial" w:cs="Arial"/>
          <w:b/>
          <w:bCs/>
          <w:sz w:val="22"/>
          <w:szCs w:val="22"/>
        </w:rPr>
      </w:pPr>
      <w:r w:rsidRPr="00EF3FEB">
        <w:rPr>
          <w:rFonts w:ascii="Arial" w:hAnsi="Arial" w:cs="Arial"/>
          <w:b/>
          <w:bCs/>
          <w:sz w:val="22"/>
          <w:szCs w:val="22"/>
        </w:rPr>
        <w:t>ZMIANA UMOWY</w:t>
      </w:r>
    </w:p>
    <w:p w14:paraId="598A606C" w14:textId="77777777" w:rsidR="008F242A" w:rsidRPr="00EF3FEB" w:rsidRDefault="008F242A" w:rsidP="004A558A">
      <w:pPr>
        <w:pStyle w:val="Bezodstpw"/>
        <w:numPr>
          <w:ilvl w:val="0"/>
          <w:numId w:val="36"/>
        </w:numPr>
        <w:spacing w:after="0" w:line="276" w:lineRule="auto"/>
        <w:jc w:val="both"/>
        <w:rPr>
          <w:rFonts w:ascii="Arial" w:hAnsi="Arial" w:cs="Arial"/>
          <w:sz w:val="22"/>
        </w:rPr>
      </w:pPr>
      <w:r w:rsidRPr="00EF3FEB">
        <w:rPr>
          <w:rFonts w:ascii="Arial" w:hAnsi="Arial" w:cs="Arial"/>
          <w:sz w:val="22"/>
        </w:rPr>
        <w:t>Zmiana postanowień zawartej umowy może nastąpić za zgodą obu stron wyrażoną na piśmie w formie aneksu do umowy pod rygorem nieważności takiej zmiany w przypadkach określonych w obowiązujących przepisach prawa w szczególności w art. 144 ustawy prawo zamówień publicznych oraz w niżej wymienionych przypadkach:</w:t>
      </w:r>
    </w:p>
    <w:p w14:paraId="2CA1EAB9" w14:textId="77777777" w:rsidR="008F242A" w:rsidRPr="00EF3FEB" w:rsidRDefault="00FF0830" w:rsidP="004A558A">
      <w:pPr>
        <w:pStyle w:val="Bezodstpw"/>
        <w:numPr>
          <w:ilvl w:val="0"/>
          <w:numId w:val="34"/>
        </w:numPr>
        <w:spacing w:after="0" w:line="276" w:lineRule="auto"/>
        <w:ind w:left="567" w:hanging="283"/>
        <w:jc w:val="both"/>
        <w:rPr>
          <w:rFonts w:ascii="Arial" w:hAnsi="Arial" w:cs="Arial"/>
          <w:sz w:val="22"/>
        </w:rPr>
      </w:pPr>
      <w:r>
        <w:rPr>
          <w:rFonts w:ascii="Arial" w:hAnsi="Arial" w:cs="Arial"/>
          <w:sz w:val="22"/>
        </w:rPr>
        <w:t xml:space="preserve">1) </w:t>
      </w:r>
      <w:r w:rsidR="008F242A" w:rsidRPr="00EF3FEB">
        <w:rPr>
          <w:rFonts w:ascii="Arial" w:hAnsi="Arial" w:cs="Arial"/>
          <w:sz w:val="22"/>
        </w:rPr>
        <w:t>zmiany terminu realizacji:</w:t>
      </w:r>
    </w:p>
    <w:p w14:paraId="5AB68CBA"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EF3FEB">
        <w:rPr>
          <w:rFonts w:ascii="Arial" w:hAnsi="Arial" w:cs="Arial"/>
          <w:sz w:val="22"/>
        </w:rPr>
        <w:t>z powodu działania siły wyższej mające bezpośredni wpływ na terminowość wykonania robót, np. klęski żywiołowe,</w:t>
      </w:r>
    </w:p>
    <w:p w14:paraId="2841AD63"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t>z powodu działań osób trzecich uniemożliwiających wykonanie prac, które to działania nie są konsekwencją winy którejkolwiek ze stron;</w:t>
      </w:r>
    </w:p>
    <w:p w14:paraId="7AA5856E"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t>z powodu uzasadnionych zmian w zakresie sposobu wykonywania przedmiotu zamówienia proponowanych przez Zamawiającego lub Wykonawcę, jeżeli te zmiany są korzystne dla Zamawiającego;</w:t>
      </w:r>
    </w:p>
    <w:p w14:paraId="3AFCBE54"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t>z powodu wystąpienia dodatkowych okoliczności, a niemożliwych do przewidzenia przed zawarciem umowy pomimo zachowania należytej staranności;</w:t>
      </w:r>
    </w:p>
    <w:p w14:paraId="0D1E6F9D" w14:textId="77777777" w:rsid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lastRenderedPageBreak/>
        <w:t>z powodu niekorzystnych warunków atmosferycznych, które uniemożliwiają realizację przedmiotu umowy zgodnie z obowiązującymi przepisami (warunkami technicznymi - normami);</w:t>
      </w:r>
    </w:p>
    <w:p w14:paraId="63AC9E5E" w14:textId="77777777" w:rsidR="008F242A" w:rsidRPr="00DE7C86" w:rsidRDefault="008F242A" w:rsidP="004A558A">
      <w:pPr>
        <w:pStyle w:val="Bezodstpw"/>
        <w:numPr>
          <w:ilvl w:val="1"/>
          <w:numId w:val="34"/>
        </w:numPr>
        <w:spacing w:after="0" w:line="276" w:lineRule="auto"/>
        <w:ind w:left="851" w:hanging="284"/>
        <w:jc w:val="both"/>
        <w:rPr>
          <w:rFonts w:ascii="Arial" w:hAnsi="Arial" w:cs="Arial"/>
          <w:sz w:val="22"/>
        </w:rPr>
      </w:pPr>
      <w:r w:rsidRPr="00DE7C86">
        <w:rPr>
          <w:rFonts w:ascii="Arial" w:hAnsi="Arial" w:cs="Arial"/>
          <w:sz w:val="22"/>
        </w:rPr>
        <w:t>z powodu zaistnienia okoliczności leżących po stronie Zamawiającego, w szczególności spowodowanych sytuacją finansową, zdolnościami płatniczymi lub warunkami organizacyjnymi lub okolicznościami, które nie były możliwe do przewidzenia w chwili zawarcia umowy;</w:t>
      </w:r>
    </w:p>
    <w:p w14:paraId="70446F29" w14:textId="77777777" w:rsidR="008F242A" w:rsidRPr="00EF3FEB" w:rsidRDefault="008F242A" w:rsidP="004A558A">
      <w:pPr>
        <w:pStyle w:val="Bezodstpw"/>
        <w:numPr>
          <w:ilvl w:val="0"/>
          <w:numId w:val="36"/>
        </w:numPr>
        <w:spacing w:after="0" w:line="276" w:lineRule="auto"/>
        <w:jc w:val="both"/>
        <w:rPr>
          <w:rFonts w:ascii="Arial" w:hAnsi="Arial" w:cs="Arial"/>
          <w:sz w:val="22"/>
        </w:rPr>
      </w:pPr>
      <w:r w:rsidRPr="00EF3FEB">
        <w:rPr>
          <w:rFonts w:ascii="Arial" w:hAnsi="Arial" w:cs="Arial"/>
          <w:sz w:val="22"/>
        </w:rPr>
        <w:t>Niezależnie od powyższego, Zamawiający i Wykonawca dopuszczają możliwość zmian umowy w następujących przypadkach:</w:t>
      </w:r>
    </w:p>
    <w:p w14:paraId="0C697122" w14:textId="77777777" w:rsidR="008F242A" w:rsidRPr="00EF3FEB" w:rsidRDefault="008F242A" w:rsidP="003815AB">
      <w:pPr>
        <w:pStyle w:val="Bezodstpw"/>
        <w:numPr>
          <w:ilvl w:val="0"/>
          <w:numId w:val="37"/>
        </w:numPr>
        <w:spacing w:after="0" w:line="276" w:lineRule="auto"/>
        <w:ind w:left="851" w:hanging="425"/>
        <w:jc w:val="both"/>
        <w:rPr>
          <w:rFonts w:ascii="Arial" w:hAnsi="Arial" w:cs="Arial"/>
          <w:sz w:val="22"/>
        </w:rPr>
      </w:pPr>
      <w:r w:rsidRPr="00EF3FEB">
        <w:rPr>
          <w:rFonts w:ascii="Arial" w:hAnsi="Arial" w:cs="Arial"/>
          <w:sz w:val="22"/>
        </w:rPr>
        <w:t>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14:paraId="4425D4EE" w14:textId="77777777" w:rsidR="008F242A" w:rsidRPr="00EF3FEB" w:rsidRDefault="008F242A" w:rsidP="004A558A">
      <w:pPr>
        <w:pStyle w:val="Bezodstpw"/>
        <w:numPr>
          <w:ilvl w:val="0"/>
          <w:numId w:val="35"/>
        </w:numPr>
        <w:spacing w:after="0" w:line="276" w:lineRule="auto"/>
        <w:ind w:left="851" w:hanging="425"/>
        <w:jc w:val="both"/>
        <w:rPr>
          <w:rFonts w:ascii="Arial" w:hAnsi="Arial" w:cs="Arial"/>
          <w:sz w:val="22"/>
        </w:rPr>
      </w:pPr>
      <w:r w:rsidRPr="00EF3FEB">
        <w:rPr>
          <w:rFonts w:ascii="Arial" w:hAnsi="Arial" w:cs="Arial"/>
          <w:sz w:val="22"/>
        </w:rPr>
        <w:t>zmiany powszechnie obowiązujących przepisów prawa w zakresie mającym wpływ na realizację przedmiotu zamówienia;</w:t>
      </w:r>
    </w:p>
    <w:p w14:paraId="7A669569" w14:textId="77777777" w:rsidR="008F242A" w:rsidRPr="00EF3FEB" w:rsidRDefault="008F242A" w:rsidP="004A558A">
      <w:pPr>
        <w:pStyle w:val="Bezodstpw"/>
        <w:numPr>
          <w:ilvl w:val="0"/>
          <w:numId w:val="35"/>
        </w:numPr>
        <w:spacing w:after="0" w:line="276" w:lineRule="auto"/>
        <w:ind w:left="851" w:hanging="425"/>
        <w:jc w:val="both"/>
        <w:rPr>
          <w:rFonts w:ascii="Arial" w:hAnsi="Arial" w:cs="Arial"/>
          <w:sz w:val="22"/>
        </w:rPr>
      </w:pPr>
      <w:r w:rsidRPr="00EF3FEB">
        <w:rPr>
          <w:rFonts w:ascii="Arial" w:hAnsi="Arial" w:cs="Arial"/>
          <w:sz w:val="22"/>
        </w:rPr>
        <w:t>zmian kluczowego personelu Wykonawcy i Zamawiającego;</w:t>
      </w:r>
    </w:p>
    <w:p w14:paraId="4C7ECD03" w14:textId="77777777" w:rsidR="008F242A" w:rsidRPr="00EF3FEB" w:rsidRDefault="008F242A" w:rsidP="004A558A">
      <w:pPr>
        <w:pStyle w:val="Bezodstpw"/>
        <w:numPr>
          <w:ilvl w:val="0"/>
          <w:numId w:val="35"/>
        </w:numPr>
        <w:spacing w:after="0" w:line="276" w:lineRule="auto"/>
        <w:ind w:left="851" w:hanging="425"/>
        <w:jc w:val="both"/>
        <w:rPr>
          <w:rFonts w:ascii="Arial" w:hAnsi="Arial" w:cs="Arial"/>
          <w:sz w:val="22"/>
        </w:rPr>
      </w:pPr>
      <w:r w:rsidRPr="00EF3FEB">
        <w:rPr>
          <w:rFonts w:ascii="Arial" w:hAnsi="Arial" w:cs="Arial"/>
          <w:sz w:val="22"/>
        </w:rPr>
        <w:t>zmiany innych warunków umowy jeżeli w chwili zawarcia umowy nie znane były fakty mające na nie wpływ, przy jednoczesnym założeniu, że zakres zmian spowoduje następstwa korzystne dla Zamawiającego.</w:t>
      </w:r>
    </w:p>
    <w:p w14:paraId="378BCD46" w14:textId="77777777" w:rsidR="009A1A81" w:rsidRPr="00B341B7" w:rsidRDefault="009A1A81" w:rsidP="003815AB">
      <w:pPr>
        <w:pStyle w:val="Akapitzlist"/>
        <w:numPr>
          <w:ilvl w:val="0"/>
          <w:numId w:val="49"/>
        </w:numPr>
        <w:spacing w:after="160" w:line="276" w:lineRule="auto"/>
        <w:ind w:left="284" w:hanging="284"/>
        <w:jc w:val="both"/>
        <w:rPr>
          <w:rFonts w:ascii="Arial" w:hAnsi="Arial" w:cs="Arial"/>
          <w:color w:val="000000" w:themeColor="text1"/>
          <w:sz w:val="22"/>
          <w:szCs w:val="22"/>
        </w:rPr>
      </w:pPr>
      <w:r w:rsidRPr="00B341B7">
        <w:rPr>
          <w:rFonts w:ascii="Arial" w:hAnsi="Arial" w:cs="Arial"/>
          <w:color w:val="000000" w:themeColor="text1"/>
          <w:sz w:val="22"/>
          <w:szCs w:val="22"/>
        </w:rPr>
        <w:t xml:space="preserve">Dopuszcza się dokonywanie zmian w postanowieniach niniejszej umowy w zakresie wysokości wynagrodzenia netto/brutto należnego </w:t>
      </w:r>
      <w:r w:rsidR="0098236E" w:rsidRPr="00B341B7">
        <w:rPr>
          <w:rFonts w:ascii="Arial" w:hAnsi="Arial" w:cs="Arial"/>
          <w:color w:val="000000" w:themeColor="text1"/>
          <w:sz w:val="22"/>
          <w:szCs w:val="22"/>
        </w:rPr>
        <w:t>Wykonawcy</w:t>
      </w:r>
      <w:r w:rsidRPr="00B341B7">
        <w:rPr>
          <w:rFonts w:ascii="Arial" w:hAnsi="Arial" w:cs="Arial"/>
          <w:color w:val="000000" w:themeColor="text1"/>
          <w:sz w:val="22"/>
          <w:szCs w:val="22"/>
        </w:rPr>
        <w:t xml:space="preserve"> w przypadku zmian w trakcie realizacji </w:t>
      </w:r>
      <w:r w:rsidR="0098236E" w:rsidRPr="00B341B7">
        <w:rPr>
          <w:rFonts w:ascii="Arial" w:hAnsi="Arial" w:cs="Arial"/>
          <w:color w:val="000000" w:themeColor="text1"/>
          <w:sz w:val="22"/>
          <w:szCs w:val="22"/>
        </w:rPr>
        <w:t>U</w:t>
      </w:r>
      <w:r w:rsidRPr="00B341B7">
        <w:rPr>
          <w:rFonts w:ascii="Arial" w:hAnsi="Arial" w:cs="Arial"/>
          <w:color w:val="000000" w:themeColor="text1"/>
          <w:sz w:val="22"/>
          <w:szCs w:val="22"/>
        </w:rPr>
        <w:t>mowy:</w:t>
      </w:r>
    </w:p>
    <w:p w14:paraId="094EC076" w14:textId="77777777" w:rsidR="00252BEE" w:rsidRPr="00B341B7" w:rsidRDefault="009A1A81" w:rsidP="003815AB">
      <w:pPr>
        <w:pStyle w:val="Akapitzlist"/>
        <w:numPr>
          <w:ilvl w:val="0"/>
          <w:numId w:val="52"/>
        </w:numPr>
        <w:spacing w:before="100" w:beforeAutospacing="1" w:line="276" w:lineRule="auto"/>
        <w:ind w:left="851"/>
        <w:jc w:val="both"/>
        <w:rPr>
          <w:rFonts w:ascii="Garamond" w:hAnsi="Garamond"/>
          <w:color w:val="000000" w:themeColor="text1"/>
          <w:sz w:val="22"/>
          <w:szCs w:val="22"/>
        </w:rPr>
      </w:pPr>
      <w:r w:rsidRPr="00B341B7">
        <w:rPr>
          <w:rFonts w:ascii="Arial" w:hAnsi="Arial" w:cs="Arial"/>
          <w:color w:val="000000" w:themeColor="text1"/>
          <w:sz w:val="22"/>
          <w:szCs w:val="22"/>
        </w:rPr>
        <w:t>stawek podatku VAT związanych z przedmiotem zamówienia;</w:t>
      </w:r>
    </w:p>
    <w:p w14:paraId="2D3A3407" w14:textId="77777777" w:rsidR="00252BEE" w:rsidRPr="00B341B7" w:rsidRDefault="009A1A81" w:rsidP="003815AB">
      <w:pPr>
        <w:pStyle w:val="Akapitzlist"/>
        <w:numPr>
          <w:ilvl w:val="0"/>
          <w:numId w:val="52"/>
        </w:numPr>
        <w:spacing w:before="100" w:beforeAutospacing="1" w:line="276" w:lineRule="auto"/>
        <w:ind w:left="851"/>
        <w:jc w:val="both"/>
        <w:rPr>
          <w:rFonts w:ascii="Garamond" w:hAnsi="Garamond"/>
          <w:color w:val="000000" w:themeColor="text1"/>
          <w:sz w:val="22"/>
          <w:szCs w:val="22"/>
        </w:rPr>
      </w:pPr>
      <w:r w:rsidRPr="00B341B7">
        <w:rPr>
          <w:rFonts w:ascii="Arial" w:hAnsi="Arial" w:cs="Arial"/>
          <w:color w:val="000000" w:themeColor="text1"/>
          <w:sz w:val="22"/>
          <w:szCs w:val="22"/>
        </w:rPr>
        <w:t>wysokości minimalnego wynagrodzenia za pracę albo wysokości minimalnej stawki godzinowej, ustalonych na podstawie przepisów ustawy z dnia 10 października 2002r. o minimalnym wynagrodzeniu za pracę;</w:t>
      </w:r>
    </w:p>
    <w:p w14:paraId="2CEABD1F" w14:textId="77777777" w:rsidR="009A1A81" w:rsidRPr="00B341B7" w:rsidRDefault="009A1A81" w:rsidP="003815AB">
      <w:pPr>
        <w:pStyle w:val="Akapitzlist"/>
        <w:numPr>
          <w:ilvl w:val="0"/>
          <w:numId w:val="52"/>
        </w:numPr>
        <w:spacing w:before="100" w:beforeAutospacing="1" w:line="276" w:lineRule="auto"/>
        <w:ind w:left="851"/>
        <w:jc w:val="both"/>
        <w:rPr>
          <w:rFonts w:ascii="Garamond" w:hAnsi="Garamond"/>
          <w:color w:val="000000" w:themeColor="text1"/>
          <w:sz w:val="22"/>
          <w:szCs w:val="22"/>
        </w:rPr>
      </w:pPr>
      <w:r w:rsidRPr="00B341B7">
        <w:rPr>
          <w:rFonts w:ascii="Arial" w:hAnsi="Arial" w:cs="Arial"/>
          <w:color w:val="000000" w:themeColor="text1"/>
          <w:sz w:val="22"/>
          <w:szCs w:val="22"/>
        </w:rPr>
        <w:t>zasad podlegania ubezpieczeniom społecznym lub ubezpieczeniu zdrowotnemu lub wysokości stawki składki na ubezpieczenia społeczne lub zdrowotne</w:t>
      </w:r>
    </w:p>
    <w:p w14:paraId="44661A2A" w14:textId="77777777" w:rsidR="009A1A81" w:rsidRPr="00B341B7" w:rsidRDefault="009A1A81" w:rsidP="00252BEE">
      <w:pPr>
        <w:spacing w:line="276" w:lineRule="auto"/>
        <w:ind w:left="397"/>
        <w:jc w:val="both"/>
        <w:rPr>
          <w:rFonts w:ascii="Garamond" w:hAnsi="Garamond"/>
          <w:color w:val="000000" w:themeColor="text1"/>
          <w:sz w:val="22"/>
          <w:szCs w:val="22"/>
        </w:rPr>
      </w:pPr>
      <w:r w:rsidRPr="00B341B7">
        <w:rPr>
          <w:rFonts w:ascii="Arial" w:hAnsi="Arial" w:cs="Arial"/>
          <w:color w:val="000000" w:themeColor="text1"/>
          <w:sz w:val="22"/>
          <w:szCs w:val="22"/>
        </w:rPr>
        <w:t>- jeżeli zmiany te będą miały wpływ na koszty wykonania zamówienia przez tego Wykonawcę. Zmiana umowy może nastąpić nie wcześniej niż z dniem wejścia w życie przepisów, z których wynikają ww. zmiany.</w:t>
      </w:r>
    </w:p>
    <w:p w14:paraId="1C06972D" w14:textId="77777777" w:rsidR="009A1A81" w:rsidRPr="00B341B7" w:rsidRDefault="009A1A81" w:rsidP="003815AB">
      <w:pPr>
        <w:pStyle w:val="Akapitzlist"/>
        <w:numPr>
          <w:ilvl w:val="0"/>
          <w:numId w:val="53"/>
        </w:numPr>
        <w:spacing w:line="276" w:lineRule="auto"/>
        <w:ind w:left="284" w:hanging="284"/>
        <w:jc w:val="both"/>
        <w:rPr>
          <w:rFonts w:ascii="Garamond" w:hAnsi="Garamond"/>
          <w:color w:val="000000" w:themeColor="text1"/>
          <w:sz w:val="22"/>
          <w:szCs w:val="22"/>
        </w:rPr>
      </w:pPr>
      <w:r w:rsidRPr="00B341B7">
        <w:rPr>
          <w:rFonts w:ascii="Arial" w:hAnsi="Arial" w:cs="Arial"/>
          <w:color w:val="000000" w:themeColor="text1"/>
          <w:sz w:val="22"/>
          <w:szCs w:val="22"/>
        </w:rPr>
        <w:t>Każdorazowo przed wprowadzeniem zmiany wynagrodzenia netto/brutto należnego Wykonawcy, Wykonawca jest obowiązany przedstawić Zamawiającemu na piśmie, w terminie od dnia opublikowania przepisów dokonujących zmian</w:t>
      </w:r>
      <w:r w:rsidR="00252BEE" w:rsidRPr="00B341B7">
        <w:rPr>
          <w:rFonts w:ascii="Arial" w:hAnsi="Arial" w:cs="Arial"/>
          <w:color w:val="000000" w:themeColor="text1"/>
          <w:sz w:val="22"/>
          <w:szCs w:val="22"/>
        </w:rPr>
        <w:t xml:space="preserve">, o których mowa w ust. </w:t>
      </w:r>
      <w:r w:rsidR="00FF0830" w:rsidRPr="00B341B7">
        <w:rPr>
          <w:rFonts w:ascii="Arial" w:hAnsi="Arial" w:cs="Arial"/>
          <w:color w:val="000000" w:themeColor="text1"/>
          <w:sz w:val="22"/>
          <w:szCs w:val="22"/>
        </w:rPr>
        <w:t>3</w:t>
      </w:r>
      <w:r w:rsidRPr="00B341B7">
        <w:rPr>
          <w:rFonts w:ascii="Arial" w:hAnsi="Arial" w:cs="Arial"/>
          <w:color w:val="000000" w:themeColor="text1"/>
          <w:sz w:val="22"/>
          <w:szCs w:val="22"/>
        </w:rPr>
        <w:t xml:space="preserve"> pkt 1-3, do 30 dnia od dnia ich wejścia w życie, wpływ przedmiotowych zmian na koszty wykonania zamówienia oraz propozycję nowego wynagrodzenia, potwierdzone powołaniem się na stosowne przepisy, z których wynikają ww. zmiany. </w:t>
      </w:r>
    </w:p>
    <w:p w14:paraId="43E24BA0" w14:textId="77777777" w:rsidR="009A1A81" w:rsidRPr="00B341B7" w:rsidRDefault="009A1A81" w:rsidP="003815AB">
      <w:pPr>
        <w:pStyle w:val="Akapitzlist"/>
        <w:numPr>
          <w:ilvl w:val="0"/>
          <w:numId w:val="53"/>
        </w:numPr>
        <w:spacing w:line="276" w:lineRule="auto"/>
        <w:ind w:left="284" w:hanging="284"/>
        <w:jc w:val="both"/>
        <w:rPr>
          <w:rFonts w:ascii="Garamond" w:hAnsi="Garamond"/>
          <w:color w:val="000000" w:themeColor="text1"/>
          <w:sz w:val="22"/>
          <w:szCs w:val="22"/>
        </w:rPr>
      </w:pPr>
      <w:r w:rsidRPr="00B341B7">
        <w:rPr>
          <w:rFonts w:ascii="Arial" w:hAnsi="Arial" w:cs="Arial"/>
          <w:color w:val="000000" w:themeColor="text1"/>
          <w:sz w:val="22"/>
          <w:szCs w:val="22"/>
        </w:rPr>
        <w:t>Zmiany wynagrodzenia nie mogą przekraczać:</w:t>
      </w:r>
    </w:p>
    <w:p w14:paraId="5B7C0E64" w14:textId="77777777" w:rsidR="009A1A81" w:rsidRPr="00B341B7" w:rsidRDefault="009A1A81" w:rsidP="003815AB">
      <w:pPr>
        <w:numPr>
          <w:ilvl w:val="0"/>
          <w:numId w:val="51"/>
        </w:numPr>
        <w:tabs>
          <w:tab w:val="clear" w:pos="720"/>
          <w:tab w:val="num" w:pos="567"/>
        </w:tabs>
        <w:spacing w:line="276" w:lineRule="auto"/>
        <w:ind w:left="567" w:hanging="283"/>
        <w:jc w:val="both"/>
        <w:rPr>
          <w:rFonts w:ascii="Garamond" w:hAnsi="Garamond"/>
          <w:color w:val="000000" w:themeColor="text1"/>
          <w:sz w:val="22"/>
          <w:szCs w:val="22"/>
        </w:rPr>
      </w:pPr>
      <w:r w:rsidRPr="00B341B7">
        <w:rPr>
          <w:rFonts w:ascii="Arial" w:hAnsi="Arial" w:cs="Arial"/>
          <w:color w:val="000000" w:themeColor="text1"/>
          <w:sz w:val="22"/>
          <w:szCs w:val="22"/>
        </w:rPr>
        <w:t>w odniesieniu do zmiany, o któ</w:t>
      </w:r>
      <w:r w:rsidR="00FF0830" w:rsidRPr="00B341B7">
        <w:rPr>
          <w:rFonts w:ascii="Arial" w:hAnsi="Arial" w:cs="Arial"/>
          <w:color w:val="000000" w:themeColor="text1"/>
          <w:sz w:val="22"/>
          <w:szCs w:val="22"/>
        </w:rPr>
        <w:t>rej mowa w ust. 3</w:t>
      </w:r>
      <w:r w:rsidRPr="00B341B7">
        <w:rPr>
          <w:rFonts w:ascii="Arial" w:hAnsi="Arial" w:cs="Arial"/>
          <w:color w:val="000000" w:themeColor="text1"/>
          <w:sz w:val="22"/>
          <w:szCs w:val="22"/>
        </w:rPr>
        <w:t xml:space="preserve"> pkt 2 - sumy wzrostu kosztów Wykonawcy wynikających z podwyższenia wynagrodzeń poszczególnych pracowników biorących udział w realizacji pozostałej do wykonania, w momencie wejścia w życie zmiany, części zamówienia, do wysokości wynagrodzenia minimalnego obowiązującej po zmianie przepisów lub jej odpowiedniej części, w przypadku osób zatrudnionych w wymiarze niższym niż pełen etat;</w:t>
      </w:r>
    </w:p>
    <w:p w14:paraId="4141074B" w14:textId="77777777" w:rsidR="009A1A81" w:rsidRPr="00B341B7" w:rsidRDefault="009A1A81" w:rsidP="003815AB">
      <w:pPr>
        <w:numPr>
          <w:ilvl w:val="0"/>
          <w:numId w:val="51"/>
        </w:numPr>
        <w:tabs>
          <w:tab w:val="clear" w:pos="720"/>
          <w:tab w:val="num" w:pos="567"/>
        </w:tabs>
        <w:spacing w:line="276" w:lineRule="auto"/>
        <w:ind w:left="567" w:hanging="283"/>
        <w:jc w:val="both"/>
        <w:rPr>
          <w:rFonts w:ascii="Garamond" w:hAnsi="Garamond"/>
          <w:color w:val="000000" w:themeColor="text1"/>
          <w:sz w:val="22"/>
          <w:szCs w:val="22"/>
        </w:rPr>
      </w:pPr>
      <w:r w:rsidRPr="00B341B7">
        <w:rPr>
          <w:rFonts w:ascii="Arial" w:hAnsi="Arial" w:cs="Arial"/>
          <w:color w:val="000000" w:themeColor="text1"/>
          <w:sz w:val="22"/>
          <w:szCs w:val="22"/>
        </w:rPr>
        <w:t>w odniesieniu d</w:t>
      </w:r>
      <w:r w:rsidR="00FF0830" w:rsidRPr="00B341B7">
        <w:rPr>
          <w:rFonts w:ascii="Arial" w:hAnsi="Arial" w:cs="Arial"/>
          <w:color w:val="000000" w:themeColor="text1"/>
          <w:sz w:val="22"/>
          <w:szCs w:val="22"/>
        </w:rPr>
        <w:t>o zmiany, o której mowa w ust. 3</w:t>
      </w:r>
      <w:r w:rsidRPr="00B341B7">
        <w:rPr>
          <w:rFonts w:ascii="Arial" w:hAnsi="Arial" w:cs="Arial"/>
          <w:color w:val="000000" w:themeColor="text1"/>
          <w:sz w:val="22"/>
          <w:szCs w:val="22"/>
        </w:rPr>
        <w:t xml:space="preserve"> pkt 3 - sumę wzrostu kosztów Wykonawcy oraz drugiej strony umowy o pracę lub innej umowy cywilnoprawnej łączącej Wykonawcę z osobą fizyczną nieprowadzącą działalności gospodarczej, wynikających </w:t>
      </w:r>
      <w:r w:rsidRPr="00B341B7">
        <w:rPr>
          <w:rFonts w:ascii="Arial" w:hAnsi="Arial" w:cs="Arial"/>
          <w:color w:val="000000" w:themeColor="text1"/>
          <w:sz w:val="22"/>
          <w:szCs w:val="22"/>
        </w:rPr>
        <w:lastRenderedPageBreak/>
        <w:t>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76C19079" w14:textId="77777777" w:rsidR="009A1A81" w:rsidRPr="00B341B7" w:rsidRDefault="009A1A81" w:rsidP="003815AB">
      <w:pPr>
        <w:pStyle w:val="Akapitzlist"/>
        <w:numPr>
          <w:ilvl w:val="0"/>
          <w:numId w:val="53"/>
        </w:numPr>
        <w:spacing w:line="276" w:lineRule="auto"/>
        <w:ind w:left="284" w:hanging="284"/>
        <w:jc w:val="both"/>
        <w:rPr>
          <w:rFonts w:ascii="Garamond" w:hAnsi="Garamond"/>
          <w:color w:val="000000" w:themeColor="text1"/>
          <w:sz w:val="22"/>
          <w:szCs w:val="22"/>
        </w:rPr>
      </w:pPr>
      <w:r w:rsidRPr="00B341B7">
        <w:rPr>
          <w:rFonts w:ascii="Arial" w:hAnsi="Arial" w:cs="Arial"/>
          <w:color w:val="000000" w:themeColor="text1"/>
          <w:sz w:val="22"/>
          <w:szCs w:val="22"/>
        </w:rPr>
        <w:t>Zmiany wynagrodzenia netto</w:t>
      </w:r>
      <w:r w:rsidR="00FF0830" w:rsidRPr="00B341B7">
        <w:rPr>
          <w:rFonts w:ascii="Arial" w:hAnsi="Arial" w:cs="Arial"/>
          <w:color w:val="000000" w:themeColor="text1"/>
          <w:sz w:val="22"/>
          <w:szCs w:val="22"/>
        </w:rPr>
        <w:t>/brutto, o których mowa w ust. 3</w:t>
      </w:r>
      <w:r w:rsidR="00252BEE" w:rsidRPr="00B341B7">
        <w:rPr>
          <w:rFonts w:ascii="Arial" w:hAnsi="Arial" w:cs="Arial"/>
          <w:color w:val="000000" w:themeColor="text1"/>
          <w:sz w:val="22"/>
          <w:szCs w:val="22"/>
        </w:rPr>
        <w:t>-</w:t>
      </w:r>
      <w:r w:rsidR="005937A5" w:rsidRPr="00B341B7">
        <w:rPr>
          <w:rFonts w:ascii="Arial" w:hAnsi="Arial" w:cs="Arial"/>
          <w:color w:val="000000" w:themeColor="text1"/>
          <w:sz w:val="22"/>
          <w:szCs w:val="22"/>
        </w:rPr>
        <w:t>5</w:t>
      </w:r>
      <w:r w:rsidRPr="00B341B7">
        <w:rPr>
          <w:rFonts w:ascii="Arial" w:hAnsi="Arial" w:cs="Arial"/>
          <w:color w:val="000000" w:themeColor="text1"/>
          <w:sz w:val="22"/>
          <w:szCs w:val="22"/>
        </w:rPr>
        <w:t xml:space="preserve"> następują po uzyskaniu akceptacji Zamawiającego w formie aneksu do umowy, do którego załącznik stanowić będzie odpowiednio zmieniony </w:t>
      </w:r>
      <w:r w:rsidR="00252BEE" w:rsidRPr="00B341B7">
        <w:rPr>
          <w:rFonts w:ascii="Arial" w:hAnsi="Arial" w:cs="Arial"/>
          <w:color w:val="000000" w:themeColor="text1"/>
          <w:sz w:val="22"/>
          <w:szCs w:val="22"/>
        </w:rPr>
        <w:t>Kosztorys Ofertowy Wykonawcy</w:t>
      </w:r>
      <w:r w:rsidRPr="00B341B7">
        <w:rPr>
          <w:rFonts w:ascii="Arial" w:hAnsi="Arial" w:cs="Arial"/>
          <w:color w:val="000000" w:themeColor="text1"/>
          <w:sz w:val="22"/>
          <w:szCs w:val="22"/>
        </w:rPr>
        <w:t xml:space="preserve">. </w:t>
      </w:r>
    </w:p>
    <w:p w14:paraId="7AD0760D" w14:textId="77777777" w:rsidR="00252BEE" w:rsidRPr="00252BEE" w:rsidRDefault="00252BEE" w:rsidP="00252BEE">
      <w:pPr>
        <w:pStyle w:val="Akapitzlist"/>
        <w:spacing w:line="276" w:lineRule="auto"/>
        <w:ind w:left="284"/>
        <w:jc w:val="both"/>
        <w:rPr>
          <w:rFonts w:ascii="Garamond" w:hAnsi="Garamond"/>
          <w:color w:val="00000A"/>
          <w:sz w:val="22"/>
          <w:szCs w:val="22"/>
        </w:rPr>
      </w:pPr>
    </w:p>
    <w:p w14:paraId="2A4DD9EB" w14:textId="77777777" w:rsidR="00E349FD" w:rsidRPr="00892B2E" w:rsidRDefault="00E349FD" w:rsidP="00310BE3">
      <w:pPr>
        <w:pStyle w:val="Akapitzlist"/>
        <w:spacing w:after="160" w:line="276" w:lineRule="auto"/>
        <w:ind w:left="0"/>
        <w:jc w:val="center"/>
        <w:rPr>
          <w:rFonts w:ascii="Arial" w:hAnsi="Arial" w:cs="Arial"/>
          <w:b/>
          <w:sz w:val="22"/>
          <w:szCs w:val="22"/>
        </w:rPr>
      </w:pPr>
      <w:r w:rsidRPr="00892B2E">
        <w:rPr>
          <w:rFonts w:ascii="Arial" w:hAnsi="Arial" w:cs="Arial"/>
          <w:b/>
          <w:sz w:val="22"/>
          <w:szCs w:val="22"/>
        </w:rPr>
        <w:t xml:space="preserve">§ </w:t>
      </w:r>
      <w:r w:rsidR="00EF3FEB" w:rsidRPr="00892B2E">
        <w:rPr>
          <w:rFonts w:ascii="Arial" w:hAnsi="Arial" w:cs="Arial"/>
          <w:b/>
          <w:sz w:val="22"/>
          <w:szCs w:val="22"/>
        </w:rPr>
        <w:t>14</w:t>
      </w:r>
    </w:p>
    <w:p w14:paraId="07ADD654" w14:textId="77777777" w:rsidR="00E349FD" w:rsidRPr="00892B2E" w:rsidRDefault="0049737B" w:rsidP="00310BE3">
      <w:pPr>
        <w:pStyle w:val="Akapitzlist"/>
        <w:spacing w:after="160" w:line="276" w:lineRule="auto"/>
        <w:ind w:left="0"/>
        <w:jc w:val="center"/>
        <w:rPr>
          <w:rFonts w:ascii="Arial" w:hAnsi="Arial" w:cs="Arial"/>
          <w:b/>
          <w:sz w:val="22"/>
          <w:szCs w:val="22"/>
        </w:rPr>
      </w:pPr>
      <w:r w:rsidRPr="00892B2E">
        <w:rPr>
          <w:rFonts w:ascii="Arial" w:hAnsi="Arial" w:cs="Arial"/>
          <w:b/>
          <w:sz w:val="22"/>
          <w:szCs w:val="22"/>
        </w:rPr>
        <w:t xml:space="preserve">WYPOWIEDZENIE BĄDŹ </w:t>
      </w:r>
      <w:r w:rsidR="00E349FD" w:rsidRPr="00892B2E">
        <w:rPr>
          <w:rFonts w:ascii="Arial" w:hAnsi="Arial" w:cs="Arial"/>
          <w:b/>
          <w:sz w:val="22"/>
          <w:szCs w:val="22"/>
        </w:rPr>
        <w:t xml:space="preserve">ODSTĄPIENIE OD </w:t>
      </w:r>
      <w:r w:rsidRPr="00892B2E">
        <w:rPr>
          <w:rFonts w:ascii="Arial" w:hAnsi="Arial" w:cs="Arial"/>
          <w:b/>
          <w:sz w:val="22"/>
          <w:szCs w:val="22"/>
        </w:rPr>
        <w:t>ZLECENIA</w:t>
      </w:r>
    </w:p>
    <w:p w14:paraId="330412B5" w14:textId="77777777" w:rsidR="008F242A" w:rsidRPr="00892B2E" w:rsidRDefault="008F242A" w:rsidP="004A558A">
      <w:pPr>
        <w:pStyle w:val="Bezodstpw"/>
        <w:numPr>
          <w:ilvl w:val="0"/>
          <w:numId w:val="32"/>
        </w:numPr>
        <w:spacing w:after="0" w:line="276" w:lineRule="auto"/>
        <w:ind w:left="426" w:hanging="426"/>
        <w:jc w:val="both"/>
        <w:rPr>
          <w:rFonts w:ascii="Arial" w:hAnsi="Arial" w:cs="Arial"/>
          <w:color w:val="auto"/>
          <w:sz w:val="22"/>
        </w:rPr>
      </w:pPr>
      <w:r w:rsidRPr="00892B2E">
        <w:rPr>
          <w:rFonts w:ascii="Arial" w:hAnsi="Arial" w:cs="Arial"/>
          <w:color w:val="auto"/>
          <w:sz w:val="22"/>
        </w:rPr>
        <w:t>Poza przypadkami określonymi w umowie i obowiązujących przepisach prawa</w:t>
      </w:r>
      <w:r w:rsidR="00074B12" w:rsidRPr="00892B2E">
        <w:rPr>
          <w:rFonts w:ascii="Arial" w:hAnsi="Arial" w:cs="Arial"/>
          <w:color w:val="auto"/>
          <w:sz w:val="22"/>
        </w:rPr>
        <w:t>,</w:t>
      </w:r>
      <w:r w:rsidRPr="00892B2E">
        <w:rPr>
          <w:rFonts w:ascii="Arial" w:hAnsi="Arial" w:cs="Arial"/>
          <w:color w:val="auto"/>
          <w:sz w:val="22"/>
        </w:rPr>
        <w:t xml:space="preserve"> Zamawiający może odstąpić od </w:t>
      </w:r>
      <w:r w:rsidR="00074B12" w:rsidRPr="00892B2E">
        <w:rPr>
          <w:rFonts w:ascii="Arial" w:hAnsi="Arial" w:cs="Arial"/>
          <w:color w:val="auto"/>
          <w:sz w:val="22"/>
        </w:rPr>
        <w:t>Zlecenia</w:t>
      </w:r>
      <w:r w:rsidRPr="00892B2E">
        <w:rPr>
          <w:rFonts w:ascii="Arial" w:hAnsi="Arial" w:cs="Arial"/>
          <w:color w:val="auto"/>
          <w:sz w:val="22"/>
        </w:rPr>
        <w:t xml:space="preserve"> w całości lub w części dotyczącej niezrealizowanego etapu przedmiotu </w:t>
      </w:r>
      <w:r w:rsidR="00074B12" w:rsidRPr="00892B2E">
        <w:rPr>
          <w:rFonts w:ascii="Arial" w:hAnsi="Arial" w:cs="Arial"/>
          <w:color w:val="auto"/>
          <w:sz w:val="22"/>
        </w:rPr>
        <w:t>Zlecenia</w:t>
      </w:r>
      <w:r w:rsidRPr="00892B2E">
        <w:rPr>
          <w:rFonts w:ascii="Arial" w:hAnsi="Arial" w:cs="Arial"/>
          <w:color w:val="auto"/>
          <w:sz w:val="22"/>
        </w:rPr>
        <w:t xml:space="preserve">, bez rezygnacji z kar umownych przewidzianych </w:t>
      </w:r>
      <w:r w:rsidR="00310BE3" w:rsidRPr="00892B2E">
        <w:rPr>
          <w:rFonts w:ascii="Arial" w:hAnsi="Arial" w:cs="Arial"/>
          <w:color w:val="auto"/>
          <w:sz w:val="22"/>
        </w:rPr>
        <w:t>w §12</w:t>
      </w:r>
      <w:r w:rsidRPr="00892B2E">
        <w:rPr>
          <w:rFonts w:ascii="Arial" w:hAnsi="Arial" w:cs="Arial"/>
          <w:color w:val="auto"/>
          <w:sz w:val="22"/>
        </w:rPr>
        <w:t xml:space="preserve"> umowy oraz wyznaczania Wykonawcy dodatkowego terminu, z przyczyn leżących po stronie Wy</w:t>
      </w:r>
      <w:r w:rsidR="00074B12" w:rsidRPr="00892B2E">
        <w:rPr>
          <w:rFonts w:ascii="Arial" w:hAnsi="Arial" w:cs="Arial"/>
          <w:color w:val="auto"/>
          <w:sz w:val="22"/>
        </w:rPr>
        <w:t>konawcy tylko z ważnych powodów</w:t>
      </w:r>
      <w:r w:rsidRPr="00892B2E">
        <w:rPr>
          <w:rFonts w:ascii="Arial" w:hAnsi="Arial" w:cs="Arial"/>
          <w:color w:val="auto"/>
          <w:sz w:val="22"/>
        </w:rPr>
        <w:t>. Ważny powód istnieje w szczególności, gdy:</w:t>
      </w:r>
    </w:p>
    <w:p w14:paraId="3E4E7A74" w14:textId="77777777" w:rsidR="008F242A" w:rsidRPr="002C1C07" w:rsidRDefault="002C1C07" w:rsidP="004A558A">
      <w:pPr>
        <w:pStyle w:val="Bezodstpw"/>
        <w:widowControl w:val="0"/>
        <w:numPr>
          <w:ilvl w:val="0"/>
          <w:numId w:val="33"/>
        </w:numPr>
        <w:suppressAutoHyphens w:val="0"/>
        <w:spacing w:after="0" w:line="276" w:lineRule="auto"/>
        <w:ind w:left="851" w:hanging="425"/>
        <w:jc w:val="both"/>
        <w:rPr>
          <w:rFonts w:ascii="Arial" w:hAnsi="Arial" w:cs="Arial"/>
          <w:color w:val="000000" w:themeColor="text1"/>
          <w:sz w:val="22"/>
        </w:rPr>
      </w:pPr>
      <w:r w:rsidRPr="002C1C07">
        <w:rPr>
          <w:rFonts w:ascii="Arial" w:hAnsi="Arial" w:cs="Arial"/>
          <w:color w:val="000000" w:themeColor="text1"/>
          <w:sz w:val="22"/>
        </w:rPr>
        <w:t>Wykonawca</w:t>
      </w:r>
      <w:r w:rsidR="008F242A" w:rsidRPr="002C1C07">
        <w:rPr>
          <w:rFonts w:ascii="Arial" w:hAnsi="Arial" w:cs="Arial"/>
          <w:color w:val="000000" w:themeColor="text1"/>
          <w:sz w:val="22"/>
        </w:rPr>
        <w:t xml:space="preserve"> nie rozpoczął </w:t>
      </w:r>
      <w:r w:rsidRPr="002C1C07">
        <w:rPr>
          <w:rFonts w:ascii="Arial" w:hAnsi="Arial" w:cs="Arial"/>
          <w:color w:val="000000" w:themeColor="text1"/>
          <w:sz w:val="22"/>
        </w:rPr>
        <w:t>robót</w:t>
      </w:r>
      <w:r w:rsidR="008F242A" w:rsidRPr="002C1C07">
        <w:rPr>
          <w:rFonts w:ascii="Arial" w:hAnsi="Arial" w:cs="Arial"/>
          <w:color w:val="000000" w:themeColor="text1"/>
          <w:sz w:val="22"/>
        </w:rPr>
        <w:t xml:space="preserve"> związanych z wykonaniem </w:t>
      </w:r>
      <w:r w:rsidRPr="002C1C07">
        <w:rPr>
          <w:rFonts w:ascii="Arial" w:hAnsi="Arial" w:cs="Arial"/>
          <w:color w:val="000000" w:themeColor="text1"/>
          <w:sz w:val="22"/>
        </w:rPr>
        <w:t>Zlecenia pomimo upływu</w:t>
      </w:r>
      <w:r w:rsidR="00372969" w:rsidRPr="002C1C07">
        <w:rPr>
          <w:rFonts w:ascii="Arial" w:hAnsi="Arial" w:cs="Arial"/>
          <w:color w:val="000000" w:themeColor="text1"/>
          <w:sz w:val="22"/>
        </w:rPr>
        <w:t xml:space="preserve"> połowy wyznaczonego terminu</w:t>
      </w:r>
      <w:r w:rsidRPr="002C1C07">
        <w:rPr>
          <w:rFonts w:ascii="Arial" w:hAnsi="Arial" w:cs="Arial"/>
          <w:color w:val="000000" w:themeColor="text1"/>
          <w:sz w:val="22"/>
        </w:rPr>
        <w:t xml:space="preserve"> na jego wykonanie;</w:t>
      </w:r>
    </w:p>
    <w:p w14:paraId="63BC7FAB" w14:textId="77777777" w:rsidR="008F242A" w:rsidRPr="00DC7A3E" w:rsidRDefault="008F242A" w:rsidP="004A558A">
      <w:pPr>
        <w:pStyle w:val="Bezodstpw"/>
        <w:widowControl w:val="0"/>
        <w:numPr>
          <w:ilvl w:val="0"/>
          <w:numId w:val="31"/>
        </w:numPr>
        <w:suppressAutoHyphens w:val="0"/>
        <w:spacing w:after="0" w:line="276" w:lineRule="auto"/>
        <w:ind w:left="851" w:hanging="425"/>
        <w:jc w:val="both"/>
        <w:rPr>
          <w:rFonts w:ascii="Arial" w:hAnsi="Arial" w:cs="Arial"/>
          <w:color w:val="000000" w:themeColor="text1"/>
          <w:sz w:val="22"/>
        </w:rPr>
      </w:pPr>
      <w:r w:rsidRPr="00DC7A3E">
        <w:rPr>
          <w:rFonts w:ascii="Arial" w:hAnsi="Arial" w:cs="Arial"/>
          <w:color w:val="000000" w:themeColor="text1"/>
          <w:sz w:val="22"/>
        </w:rPr>
        <w:t xml:space="preserve">Wykonawca przerwał, z przyczyn leżących po stronie Wykonawcy, realizację przedmiotu </w:t>
      </w:r>
      <w:r w:rsidR="00EF3FEB" w:rsidRPr="00DC7A3E">
        <w:rPr>
          <w:rFonts w:ascii="Arial" w:hAnsi="Arial" w:cs="Arial"/>
          <w:color w:val="000000" w:themeColor="text1"/>
          <w:sz w:val="22"/>
        </w:rPr>
        <w:t>Zlecenia</w:t>
      </w:r>
      <w:r w:rsidRPr="00DC7A3E">
        <w:rPr>
          <w:rFonts w:ascii="Arial" w:hAnsi="Arial" w:cs="Arial"/>
          <w:color w:val="000000" w:themeColor="text1"/>
          <w:sz w:val="22"/>
        </w:rPr>
        <w:t xml:space="preserve">, a przerwa ta trwa dłużej niż </w:t>
      </w:r>
      <w:r w:rsidR="00DC7A3E" w:rsidRPr="00DC7A3E">
        <w:rPr>
          <w:rFonts w:ascii="Arial" w:hAnsi="Arial" w:cs="Arial"/>
          <w:b/>
          <w:color w:val="000000" w:themeColor="text1"/>
          <w:sz w:val="22"/>
        </w:rPr>
        <w:t>5</w:t>
      </w:r>
      <w:r w:rsidRPr="00DC7A3E">
        <w:rPr>
          <w:rFonts w:ascii="Arial" w:hAnsi="Arial" w:cs="Arial"/>
          <w:b/>
          <w:color w:val="000000" w:themeColor="text1"/>
          <w:sz w:val="22"/>
        </w:rPr>
        <w:t xml:space="preserve"> dni</w:t>
      </w:r>
      <w:r w:rsidRPr="00DC7A3E">
        <w:rPr>
          <w:rFonts w:ascii="Arial" w:hAnsi="Arial" w:cs="Arial"/>
          <w:color w:val="000000" w:themeColor="text1"/>
          <w:sz w:val="22"/>
        </w:rPr>
        <w:t xml:space="preserve"> i nie kontynuuje ich pomimo wezwania Zamawiającego, złożonego na piśmie;</w:t>
      </w:r>
    </w:p>
    <w:p w14:paraId="517AA08E" w14:textId="77777777" w:rsidR="008F242A" w:rsidRPr="00EF3FEB" w:rsidRDefault="008F242A" w:rsidP="004A558A">
      <w:pPr>
        <w:pStyle w:val="Bezodstpw"/>
        <w:widowControl w:val="0"/>
        <w:numPr>
          <w:ilvl w:val="0"/>
          <w:numId w:val="31"/>
        </w:numPr>
        <w:suppressAutoHyphens w:val="0"/>
        <w:spacing w:after="0" w:line="276" w:lineRule="auto"/>
        <w:ind w:left="851" w:hanging="425"/>
        <w:jc w:val="both"/>
        <w:rPr>
          <w:rFonts w:ascii="Arial" w:hAnsi="Arial" w:cs="Arial"/>
          <w:sz w:val="22"/>
        </w:rPr>
      </w:pPr>
      <w:r w:rsidRPr="00EF3FEB">
        <w:rPr>
          <w:rFonts w:ascii="Arial" w:hAnsi="Arial" w:cs="Arial"/>
          <w:sz w:val="22"/>
        </w:rPr>
        <w:t>Wykonawca skierował, bez akceptacji Zamawiającego, do kierowania robotami inne osoby niż wskazan</w:t>
      </w:r>
      <w:r w:rsidR="00310BE3">
        <w:rPr>
          <w:rFonts w:ascii="Arial" w:hAnsi="Arial" w:cs="Arial"/>
          <w:sz w:val="22"/>
        </w:rPr>
        <w:t>e w Ofercie Wykonawcy i/lub nie</w:t>
      </w:r>
      <w:r w:rsidRPr="00EF3FEB">
        <w:rPr>
          <w:rFonts w:ascii="Arial" w:hAnsi="Arial" w:cs="Arial"/>
          <w:sz w:val="22"/>
        </w:rPr>
        <w:t>spełniające wymagania zatrudnienia określonego w SIWZ;</w:t>
      </w:r>
    </w:p>
    <w:p w14:paraId="686E54D4" w14:textId="77777777" w:rsidR="008F242A" w:rsidRPr="00310BE3" w:rsidRDefault="008F242A" w:rsidP="004A558A">
      <w:pPr>
        <w:pStyle w:val="Bezodstpw"/>
        <w:widowControl w:val="0"/>
        <w:numPr>
          <w:ilvl w:val="0"/>
          <w:numId w:val="31"/>
        </w:numPr>
        <w:suppressAutoHyphens w:val="0"/>
        <w:spacing w:after="0" w:line="276" w:lineRule="auto"/>
        <w:ind w:left="851" w:hanging="425"/>
        <w:jc w:val="both"/>
        <w:rPr>
          <w:rFonts w:ascii="Arial" w:hAnsi="Arial" w:cs="Arial"/>
          <w:color w:val="000000" w:themeColor="text1"/>
          <w:sz w:val="22"/>
        </w:rPr>
      </w:pPr>
      <w:r w:rsidRPr="00EF3FEB">
        <w:rPr>
          <w:rFonts w:ascii="Arial" w:hAnsi="Arial" w:cs="Arial"/>
          <w:sz w:val="22"/>
        </w:rPr>
        <w:t xml:space="preserve">Wykonawca powierzył </w:t>
      </w:r>
      <w:r w:rsidR="00310BE3">
        <w:rPr>
          <w:rFonts w:ascii="Arial" w:hAnsi="Arial" w:cs="Arial"/>
          <w:sz w:val="22"/>
        </w:rPr>
        <w:t>p</w:t>
      </w:r>
      <w:r w:rsidRPr="00EF3FEB">
        <w:rPr>
          <w:rFonts w:ascii="Arial" w:hAnsi="Arial" w:cs="Arial"/>
          <w:sz w:val="22"/>
        </w:rPr>
        <w:t>odwykonawcy realizację umowy bez dokonania czynności</w:t>
      </w:r>
      <w:r w:rsidR="00EF3FEB" w:rsidRPr="00EF3FEB">
        <w:rPr>
          <w:rFonts w:ascii="Arial" w:hAnsi="Arial" w:cs="Arial"/>
          <w:sz w:val="22"/>
        </w:rPr>
        <w:t>,</w:t>
      </w:r>
      <w:r w:rsidRPr="00EF3FEB">
        <w:rPr>
          <w:rFonts w:ascii="Arial" w:hAnsi="Arial" w:cs="Arial"/>
          <w:sz w:val="22"/>
        </w:rPr>
        <w:t xml:space="preserve"> o </w:t>
      </w:r>
      <w:r w:rsidRPr="00310BE3">
        <w:rPr>
          <w:rFonts w:ascii="Arial" w:hAnsi="Arial" w:cs="Arial"/>
          <w:color w:val="000000" w:themeColor="text1"/>
          <w:sz w:val="22"/>
        </w:rPr>
        <w:t xml:space="preserve">których mowa w </w:t>
      </w:r>
      <w:r w:rsidR="00310BE3" w:rsidRPr="00310BE3">
        <w:rPr>
          <w:rFonts w:ascii="Arial" w:hAnsi="Arial" w:cs="Arial"/>
          <w:color w:val="000000" w:themeColor="text1"/>
          <w:sz w:val="22"/>
        </w:rPr>
        <w:t>§ 8</w:t>
      </w:r>
      <w:r w:rsidRPr="00310BE3">
        <w:rPr>
          <w:rFonts w:ascii="Arial" w:hAnsi="Arial" w:cs="Arial"/>
          <w:color w:val="000000" w:themeColor="text1"/>
          <w:sz w:val="22"/>
        </w:rPr>
        <w:t xml:space="preserve"> umowy;</w:t>
      </w:r>
    </w:p>
    <w:p w14:paraId="6BB942C6" w14:textId="77777777" w:rsidR="008F242A" w:rsidRPr="00D83A7C" w:rsidRDefault="008F242A" w:rsidP="004A558A">
      <w:pPr>
        <w:pStyle w:val="Bezodstpw"/>
        <w:widowControl w:val="0"/>
        <w:numPr>
          <w:ilvl w:val="0"/>
          <w:numId w:val="31"/>
        </w:numPr>
        <w:suppressAutoHyphens w:val="0"/>
        <w:spacing w:after="0" w:line="276" w:lineRule="auto"/>
        <w:ind w:left="851" w:hanging="425"/>
        <w:jc w:val="both"/>
        <w:rPr>
          <w:rFonts w:ascii="Arial" w:hAnsi="Arial" w:cs="Arial"/>
          <w:color w:val="000000" w:themeColor="text1"/>
          <w:sz w:val="22"/>
        </w:rPr>
      </w:pPr>
      <w:r w:rsidRPr="00EF3FEB">
        <w:rPr>
          <w:rFonts w:ascii="Arial" w:hAnsi="Arial" w:cs="Arial"/>
          <w:sz w:val="22"/>
        </w:rPr>
        <w:t xml:space="preserve">wystąpi konieczność co najmniej trzykrotnego dokonania przez Zamawiającego bezpośredniej zapłaty podwykonawcy, o którym mowa </w:t>
      </w:r>
      <w:r w:rsidRPr="00D83A7C">
        <w:rPr>
          <w:rFonts w:ascii="Arial" w:hAnsi="Arial" w:cs="Arial"/>
          <w:color w:val="000000" w:themeColor="text1"/>
          <w:sz w:val="22"/>
        </w:rPr>
        <w:t xml:space="preserve">w </w:t>
      </w:r>
      <w:r w:rsidR="00310BE3" w:rsidRPr="00D83A7C">
        <w:rPr>
          <w:rFonts w:ascii="Arial" w:hAnsi="Arial" w:cs="Arial"/>
          <w:color w:val="000000" w:themeColor="text1"/>
          <w:sz w:val="22"/>
        </w:rPr>
        <w:t>§ 8</w:t>
      </w:r>
      <w:r w:rsidRPr="00D83A7C">
        <w:rPr>
          <w:rFonts w:ascii="Arial" w:hAnsi="Arial" w:cs="Arial"/>
          <w:color w:val="000000" w:themeColor="text1"/>
          <w:sz w:val="22"/>
        </w:rPr>
        <w:t xml:space="preserve"> ust. 13, lub konieczność dokonania bezpośrednich zapłat na sumę większą niż 5% wartości brutto wynagrodzenia wskazanego w </w:t>
      </w:r>
      <w:r w:rsidR="00D83A7C" w:rsidRPr="00D83A7C">
        <w:rPr>
          <w:rFonts w:ascii="Arial" w:hAnsi="Arial" w:cs="Arial"/>
          <w:color w:val="000000" w:themeColor="text1"/>
          <w:sz w:val="22"/>
        </w:rPr>
        <w:t>§ 4</w:t>
      </w:r>
      <w:r w:rsidRPr="00D83A7C">
        <w:rPr>
          <w:rFonts w:ascii="Arial" w:hAnsi="Arial" w:cs="Arial"/>
          <w:color w:val="000000" w:themeColor="text1"/>
          <w:sz w:val="22"/>
        </w:rPr>
        <w:t xml:space="preserve"> ust. 1 umowy;</w:t>
      </w:r>
    </w:p>
    <w:p w14:paraId="3D438623" w14:textId="77777777" w:rsidR="008F242A" w:rsidRPr="00310BE3" w:rsidRDefault="008F242A" w:rsidP="004A558A">
      <w:pPr>
        <w:pStyle w:val="Bezodstpw"/>
        <w:widowControl w:val="0"/>
        <w:numPr>
          <w:ilvl w:val="0"/>
          <w:numId w:val="31"/>
        </w:numPr>
        <w:suppressAutoHyphens w:val="0"/>
        <w:spacing w:after="0" w:line="276" w:lineRule="auto"/>
        <w:ind w:left="851" w:hanging="425"/>
        <w:jc w:val="both"/>
        <w:rPr>
          <w:rFonts w:ascii="Arial" w:hAnsi="Arial" w:cs="Arial"/>
          <w:color w:val="000000" w:themeColor="text1"/>
          <w:sz w:val="22"/>
        </w:rPr>
      </w:pPr>
      <w:r w:rsidRPr="00310BE3">
        <w:rPr>
          <w:rFonts w:ascii="Arial" w:hAnsi="Arial" w:cs="Arial"/>
          <w:color w:val="000000" w:themeColor="text1"/>
          <w:sz w:val="22"/>
        </w:rPr>
        <w:t xml:space="preserve">Wykonawca nie przedłożył polisy ubezpieczeniowej, o których mowa w </w:t>
      </w:r>
      <w:r w:rsidR="00310BE3" w:rsidRPr="00310BE3">
        <w:rPr>
          <w:rFonts w:ascii="Arial" w:hAnsi="Arial" w:cs="Arial"/>
          <w:color w:val="000000" w:themeColor="text1"/>
          <w:sz w:val="22"/>
        </w:rPr>
        <w:t>§ 17</w:t>
      </w:r>
      <w:r w:rsidRPr="00310BE3">
        <w:rPr>
          <w:rFonts w:ascii="Arial" w:hAnsi="Arial" w:cs="Arial"/>
          <w:color w:val="000000" w:themeColor="text1"/>
          <w:sz w:val="22"/>
        </w:rPr>
        <w:t xml:space="preserve"> ust. 1, </w:t>
      </w:r>
      <w:r w:rsidR="00310BE3" w:rsidRPr="00310BE3">
        <w:rPr>
          <w:rFonts w:ascii="Arial" w:hAnsi="Arial" w:cs="Arial"/>
          <w:color w:val="000000" w:themeColor="text1"/>
          <w:sz w:val="22"/>
        </w:rPr>
        <w:t>w terminie określonym w § 17</w:t>
      </w:r>
      <w:r w:rsidRPr="00310BE3">
        <w:rPr>
          <w:rFonts w:ascii="Arial" w:hAnsi="Arial" w:cs="Arial"/>
          <w:color w:val="000000" w:themeColor="text1"/>
          <w:sz w:val="22"/>
        </w:rPr>
        <w:t xml:space="preserve"> ust. 2 umowy;</w:t>
      </w:r>
    </w:p>
    <w:p w14:paraId="627DCF3E" w14:textId="77777777" w:rsidR="008F242A" w:rsidRPr="00EF3FEB" w:rsidRDefault="008F242A" w:rsidP="004A558A">
      <w:pPr>
        <w:pStyle w:val="Akapitzlist"/>
        <w:widowControl w:val="0"/>
        <w:numPr>
          <w:ilvl w:val="0"/>
          <w:numId w:val="31"/>
        </w:numPr>
        <w:autoSpaceDN w:val="0"/>
        <w:spacing w:line="276" w:lineRule="auto"/>
        <w:ind w:left="851" w:hanging="425"/>
        <w:contextualSpacing w:val="0"/>
        <w:jc w:val="both"/>
        <w:textAlignment w:val="baseline"/>
        <w:rPr>
          <w:rFonts w:ascii="Arial" w:hAnsi="Arial" w:cs="Arial"/>
          <w:sz w:val="22"/>
          <w:szCs w:val="22"/>
        </w:rPr>
      </w:pPr>
      <w:r w:rsidRPr="00EF3FEB">
        <w:rPr>
          <w:rFonts w:ascii="Arial" w:hAnsi="Arial" w:cs="Arial"/>
          <w:color w:val="00000A"/>
          <w:sz w:val="22"/>
          <w:szCs w:val="22"/>
        </w:rPr>
        <w:t>Wykonawca zawiesza działalność, staje się niewypłacalny lub ogłasza upadłość lub rozwiązanie lub jest w stanie likwidacji;</w:t>
      </w:r>
    </w:p>
    <w:p w14:paraId="0F847842" w14:textId="77777777" w:rsidR="008F242A" w:rsidRPr="00EF3FEB" w:rsidRDefault="008F242A" w:rsidP="004A558A">
      <w:pPr>
        <w:pStyle w:val="Akapitzlist"/>
        <w:widowControl w:val="0"/>
        <w:numPr>
          <w:ilvl w:val="0"/>
          <w:numId w:val="31"/>
        </w:numPr>
        <w:autoSpaceDN w:val="0"/>
        <w:spacing w:line="276" w:lineRule="auto"/>
        <w:ind w:left="851" w:hanging="425"/>
        <w:contextualSpacing w:val="0"/>
        <w:jc w:val="both"/>
        <w:textAlignment w:val="baseline"/>
        <w:rPr>
          <w:rFonts w:ascii="Arial" w:hAnsi="Arial" w:cs="Arial"/>
          <w:sz w:val="22"/>
          <w:szCs w:val="22"/>
        </w:rPr>
      </w:pPr>
      <w:r w:rsidRPr="00EF3FEB">
        <w:rPr>
          <w:rFonts w:ascii="Arial" w:hAnsi="Arial" w:cs="Arial"/>
          <w:color w:val="00000A"/>
          <w:sz w:val="22"/>
          <w:szCs w:val="22"/>
        </w:rPr>
        <w:t>wobec Wykonawcy zostanie wszczęte postępowanie układowe lub egzekucyjne, które w ocenie Zamawiającego może uniemożliwić prawidłowe i terminowe wykonan</w:t>
      </w:r>
      <w:r w:rsidR="00EF3FEB" w:rsidRPr="00EF3FEB">
        <w:rPr>
          <w:rFonts w:ascii="Arial" w:hAnsi="Arial" w:cs="Arial"/>
          <w:color w:val="00000A"/>
          <w:sz w:val="22"/>
          <w:szCs w:val="22"/>
        </w:rPr>
        <w:t>ie przedmiotu Zlecenia;</w:t>
      </w:r>
    </w:p>
    <w:p w14:paraId="680643AE" w14:textId="77777777" w:rsidR="008F242A" w:rsidRPr="00EF3FEB" w:rsidRDefault="008F242A" w:rsidP="004A558A">
      <w:pPr>
        <w:pStyle w:val="Akapitzlist"/>
        <w:widowControl w:val="0"/>
        <w:numPr>
          <w:ilvl w:val="0"/>
          <w:numId w:val="31"/>
        </w:numPr>
        <w:autoSpaceDN w:val="0"/>
        <w:spacing w:line="276" w:lineRule="auto"/>
        <w:ind w:left="851" w:hanging="425"/>
        <w:contextualSpacing w:val="0"/>
        <w:jc w:val="both"/>
        <w:textAlignment w:val="baseline"/>
        <w:rPr>
          <w:rFonts w:ascii="Arial" w:eastAsia="Calibri" w:hAnsi="Arial" w:cs="Arial"/>
          <w:sz w:val="22"/>
          <w:szCs w:val="22"/>
          <w:lang w:eastAsia="en-US"/>
        </w:rPr>
      </w:pPr>
      <w:r w:rsidRPr="00EF3FEB">
        <w:rPr>
          <w:rFonts w:ascii="Arial" w:eastAsia="Calibri" w:hAnsi="Arial" w:cs="Arial"/>
          <w:color w:val="00000A"/>
          <w:sz w:val="22"/>
          <w:szCs w:val="22"/>
          <w:lang w:eastAsia="en-US"/>
        </w:rPr>
        <w:t>Wykonawca narusza w sposób istotny inne postanowienia niniejszej umowy.</w:t>
      </w:r>
    </w:p>
    <w:p w14:paraId="535F63E5" w14:textId="77777777" w:rsidR="008F242A" w:rsidRPr="00EF3FEB" w:rsidRDefault="008F242A" w:rsidP="004A558A">
      <w:pPr>
        <w:pStyle w:val="Textbody"/>
        <w:numPr>
          <w:ilvl w:val="0"/>
          <w:numId w:val="32"/>
        </w:numPr>
        <w:spacing w:after="0" w:line="276" w:lineRule="auto"/>
        <w:ind w:left="426" w:hanging="426"/>
        <w:jc w:val="both"/>
        <w:rPr>
          <w:rFonts w:ascii="Arial" w:hAnsi="Arial" w:cs="Arial"/>
          <w:sz w:val="22"/>
          <w:szCs w:val="22"/>
        </w:rPr>
      </w:pPr>
      <w:r w:rsidRPr="00EF3FEB">
        <w:rPr>
          <w:rFonts w:ascii="Arial" w:hAnsi="Arial" w:cs="Arial"/>
          <w:color w:val="000000"/>
          <w:sz w:val="22"/>
          <w:szCs w:val="22"/>
        </w:rPr>
        <w:t xml:space="preserve">Zamawiający jest uprawniony do złożenia oświadczenia o odstąpieniu od Umowy w przypadkach określonych w niniejszej Umowie w terminie </w:t>
      </w:r>
      <w:r w:rsidRPr="00EF3FEB">
        <w:rPr>
          <w:rFonts w:ascii="Arial" w:hAnsi="Arial" w:cs="Arial"/>
          <w:b/>
          <w:bCs/>
          <w:color w:val="000000"/>
          <w:sz w:val="22"/>
          <w:szCs w:val="22"/>
        </w:rPr>
        <w:t>6</w:t>
      </w:r>
      <w:r w:rsidRPr="00EF3FEB">
        <w:rPr>
          <w:rFonts w:ascii="Arial" w:hAnsi="Arial" w:cs="Arial"/>
          <w:b/>
          <w:color w:val="000000"/>
          <w:sz w:val="22"/>
          <w:szCs w:val="22"/>
        </w:rPr>
        <w:t>0 dni</w:t>
      </w:r>
      <w:r w:rsidRPr="00EF3FEB">
        <w:rPr>
          <w:rFonts w:ascii="Arial" w:hAnsi="Arial" w:cs="Arial"/>
          <w:color w:val="000000"/>
          <w:sz w:val="22"/>
          <w:szCs w:val="22"/>
        </w:rPr>
        <w:t xml:space="preserve"> od powzięcia wiadomości o przyczynie uprawniającej do takiego odstąpienia.</w:t>
      </w:r>
    </w:p>
    <w:p w14:paraId="0D88216F" w14:textId="77777777" w:rsidR="008F242A" w:rsidRPr="00EF3FEB" w:rsidRDefault="008F242A" w:rsidP="00EF3FEB">
      <w:pPr>
        <w:pStyle w:val="NormalnyWeb"/>
        <w:tabs>
          <w:tab w:val="left" w:pos="284"/>
        </w:tabs>
        <w:spacing w:before="0" w:beforeAutospacing="0" w:line="276" w:lineRule="auto"/>
        <w:ind w:left="284"/>
        <w:rPr>
          <w:rFonts w:ascii="Arial" w:hAnsi="Arial" w:cs="Arial"/>
          <w:color w:val="000000" w:themeColor="text1"/>
          <w:sz w:val="22"/>
          <w:szCs w:val="22"/>
        </w:rPr>
      </w:pPr>
    </w:p>
    <w:p w14:paraId="3A775F9D" w14:textId="77777777" w:rsidR="0049737B" w:rsidRPr="00EF3FEB" w:rsidRDefault="00EF3FEB" w:rsidP="00EF3FEB">
      <w:pPr>
        <w:widowControl w:val="0"/>
        <w:suppressAutoHyphens/>
        <w:spacing w:line="276" w:lineRule="auto"/>
        <w:jc w:val="center"/>
        <w:textAlignment w:val="baseline"/>
        <w:rPr>
          <w:rFonts w:ascii="Arial" w:hAnsi="Arial" w:cs="Arial"/>
          <w:b/>
          <w:sz w:val="22"/>
          <w:szCs w:val="22"/>
        </w:rPr>
      </w:pPr>
      <w:r>
        <w:rPr>
          <w:rFonts w:ascii="Arial" w:hAnsi="Arial" w:cs="Arial"/>
          <w:b/>
          <w:sz w:val="22"/>
          <w:szCs w:val="22"/>
        </w:rPr>
        <w:t>§15</w:t>
      </w:r>
    </w:p>
    <w:p w14:paraId="109BDE08" w14:textId="77777777" w:rsidR="0049737B" w:rsidRPr="00EF3FEB" w:rsidRDefault="0049737B" w:rsidP="00EF3FEB">
      <w:pPr>
        <w:spacing w:line="276" w:lineRule="auto"/>
        <w:jc w:val="center"/>
        <w:rPr>
          <w:rFonts w:ascii="Arial" w:hAnsi="Arial" w:cs="Arial"/>
          <w:sz w:val="22"/>
          <w:szCs w:val="22"/>
        </w:rPr>
      </w:pPr>
      <w:r w:rsidRPr="00EF3FEB">
        <w:rPr>
          <w:rFonts w:ascii="Arial" w:hAnsi="Arial" w:cs="Arial"/>
          <w:b/>
          <w:sz w:val="22"/>
          <w:szCs w:val="22"/>
        </w:rPr>
        <w:t>ROZWIĄZANIE UMOWY</w:t>
      </w:r>
    </w:p>
    <w:p w14:paraId="46A1A422" w14:textId="77777777" w:rsidR="0049737B" w:rsidRPr="00EF3FEB" w:rsidRDefault="0049737B" w:rsidP="00EF3FEB">
      <w:pPr>
        <w:spacing w:line="276" w:lineRule="auto"/>
        <w:jc w:val="both"/>
        <w:rPr>
          <w:rFonts w:ascii="Arial" w:hAnsi="Arial" w:cs="Arial"/>
          <w:sz w:val="22"/>
          <w:szCs w:val="22"/>
        </w:rPr>
      </w:pPr>
      <w:r w:rsidRPr="00EF3FEB">
        <w:rPr>
          <w:rFonts w:ascii="Arial" w:hAnsi="Arial" w:cs="Arial"/>
          <w:sz w:val="22"/>
          <w:szCs w:val="22"/>
        </w:rPr>
        <w:t>Zamawiający może rozwiązać niniejszą umowę ze skutki</w:t>
      </w:r>
      <w:r w:rsidR="00EF3FEB" w:rsidRPr="00EF3FEB">
        <w:rPr>
          <w:rFonts w:ascii="Arial" w:hAnsi="Arial" w:cs="Arial"/>
          <w:sz w:val="22"/>
          <w:szCs w:val="22"/>
        </w:rPr>
        <w:t xml:space="preserve">em natychmiastowym, w przypadku, </w:t>
      </w:r>
      <w:r w:rsidRPr="00EF3FEB">
        <w:rPr>
          <w:rFonts w:ascii="Arial" w:hAnsi="Arial" w:cs="Arial"/>
          <w:sz w:val="22"/>
          <w:szCs w:val="22"/>
        </w:rPr>
        <w:t>gdy:</w:t>
      </w:r>
    </w:p>
    <w:p w14:paraId="42229447"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lastRenderedPageBreak/>
        <w:t>Wykonawca nie podpisze Zlecenia</w:t>
      </w:r>
      <w:r w:rsidR="00310BE3">
        <w:rPr>
          <w:rFonts w:ascii="Arial" w:hAnsi="Arial" w:cs="Arial"/>
          <w:color w:val="000000"/>
          <w:sz w:val="22"/>
          <w:szCs w:val="22"/>
        </w:rPr>
        <w:t xml:space="preserve"> wystawionego przez Zamawiającego zgodnie z zasadami określonymi w niniejszej umowie</w:t>
      </w:r>
      <w:r w:rsidRPr="00EF3FEB">
        <w:rPr>
          <w:rFonts w:ascii="Arial" w:hAnsi="Arial" w:cs="Arial"/>
          <w:color w:val="000000"/>
          <w:sz w:val="22"/>
          <w:szCs w:val="22"/>
        </w:rPr>
        <w:t>;</w:t>
      </w:r>
    </w:p>
    <w:p w14:paraId="439F3F29"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Wykonawca realizuje niniejszą umowę bądź zawarte Zlecenie w sposób nienależyty, a w szczególności nie przestrzega terminów realizacji przedmiotu zamówienia cząstkowego;</w:t>
      </w:r>
    </w:p>
    <w:p w14:paraId="4F46D9CA"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Zamawiający wypowiedział lub odstąpił od Zlecenia z winy Wykonawcy;</w:t>
      </w:r>
    </w:p>
    <w:p w14:paraId="6C1E08AD"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powstanie po stronie Wykonawcy stan niewypłacalności uzasadniający wszczęcie postępowania naprawczego wobec Wykonawcy;</w:t>
      </w:r>
    </w:p>
    <w:p w14:paraId="573FBD12" w14:textId="77777777" w:rsidR="0049737B" w:rsidRPr="00EF3FE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wszczęto postępowanie likwidacyjne Wykonawcy;</w:t>
      </w:r>
    </w:p>
    <w:p w14:paraId="43454EDB" w14:textId="77777777" w:rsidR="0049737B" w:rsidRDefault="0049737B" w:rsidP="004A558A">
      <w:pPr>
        <w:pStyle w:val="Akapitzlist"/>
        <w:numPr>
          <w:ilvl w:val="0"/>
          <w:numId w:val="11"/>
        </w:numPr>
        <w:suppressAutoHyphens/>
        <w:spacing w:line="276" w:lineRule="auto"/>
        <w:jc w:val="both"/>
        <w:rPr>
          <w:rFonts w:ascii="Arial" w:hAnsi="Arial" w:cs="Arial"/>
          <w:color w:val="000000"/>
          <w:sz w:val="22"/>
          <w:szCs w:val="22"/>
        </w:rPr>
      </w:pPr>
      <w:r w:rsidRPr="00EF3FEB">
        <w:rPr>
          <w:rFonts w:ascii="Arial" w:hAnsi="Arial" w:cs="Arial"/>
          <w:color w:val="000000"/>
          <w:sz w:val="22"/>
          <w:szCs w:val="22"/>
        </w:rPr>
        <w:t>nastąpi zajęcie majątku Wykonawcy przez podmioty trzecie na mocy orzeczenia właściwego organu;</w:t>
      </w:r>
    </w:p>
    <w:p w14:paraId="5898BB8D" w14:textId="0411C31F" w:rsidR="00C10861" w:rsidRPr="00EF3FEB" w:rsidRDefault="00C10861" w:rsidP="004A558A">
      <w:pPr>
        <w:pStyle w:val="Akapitzlist"/>
        <w:numPr>
          <w:ilvl w:val="0"/>
          <w:numId w:val="11"/>
        </w:numPr>
        <w:suppressAutoHyphens/>
        <w:spacing w:line="276" w:lineRule="auto"/>
        <w:jc w:val="both"/>
        <w:rPr>
          <w:rFonts w:ascii="Arial" w:hAnsi="Arial" w:cs="Arial"/>
          <w:color w:val="000000"/>
          <w:sz w:val="22"/>
          <w:szCs w:val="22"/>
        </w:rPr>
      </w:pPr>
      <w:r>
        <w:rPr>
          <w:rFonts w:ascii="Arial" w:hAnsi="Arial" w:cs="Arial"/>
          <w:color w:val="000000"/>
          <w:sz w:val="22"/>
          <w:szCs w:val="22"/>
        </w:rPr>
        <w:t xml:space="preserve">wysokość naliczonych </w:t>
      </w:r>
      <w:r w:rsidR="002D2869">
        <w:rPr>
          <w:rFonts w:ascii="Arial" w:hAnsi="Arial" w:cs="Arial"/>
          <w:color w:val="000000"/>
          <w:sz w:val="22"/>
          <w:szCs w:val="22"/>
        </w:rPr>
        <w:t xml:space="preserve">Wykonawcy </w:t>
      </w:r>
      <w:r>
        <w:rPr>
          <w:rFonts w:ascii="Arial" w:hAnsi="Arial" w:cs="Arial"/>
          <w:color w:val="000000"/>
          <w:sz w:val="22"/>
          <w:szCs w:val="22"/>
        </w:rPr>
        <w:t>kar umownych przekroczy 10% wynagrodzenia umownego brutto, o którym mowa w §4 ust. 1 umowy.</w:t>
      </w:r>
    </w:p>
    <w:p w14:paraId="54EEEFF0" w14:textId="77777777" w:rsidR="0049737B" w:rsidRPr="00EF3FEB" w:rsidRDefault="0049737B" w:rsidP="00EF3FEB">
      <w:pPr>
        <w:spacing w:line="276" w:lineRule="auto"/>
        <w:jc w:val="both"/>
        <w:rPr>
          <w:rFonts w:ascii="Arial" w:hAnsi="Arial" w:cs="Arial"/>
          <w:sz w:val="22"/>
          <w:szCs w:val="22"/>
        </w:rPr>
      </w:pPr>
      <w:r w:rsidRPr="00EF3FEB">
        <w:rPr>
          <w:rFonts w:ascii="Arial" w:hAnsi="Arial" w:cs="Arial"/>
          <w:sz w:val="22"/>
          <w:szCs w:val="22"/>
        </w:rPr>
        <w:t>poprzez złożenie Wykonawcy w terminie 30 dni od zaistnienia okoliczności uzasadniających rozwiązanie niniejszej umowy</w:t>
      </w:r>
      <w:r w:rsidRPr="00EF3FEB">
        <w:rPr>
          <w:rFonts w:ascii="Arial" w:hAnsi="Arial" w:cs="Arial"/>
          <w:color w:val="000000"/>
          <w:sz w:val="22"/>
          <w:szCs w:val="22"/>
        </w:rPr>
        <w:t xml:space="preserve">, pisemnego oświadczenia w przedmiocie rozwiązania </w:t>
      </w:r>
      <w:r w:rsidR="009A1A81">
        <w:rPr>
          <w:rFonts w:ascii="Arial" w:hAnsi="Arial" w:cs="Arial"/>
          <w:color w:val="000000"/>
          <w:sz w:val="22"/>
          <w:szCs w:val="22"/>
        </w:rPr>
        <w:t>umowy</w:t>
      </w:r>
      <w:r w:rsidRPr="00EF3FEB">
        <w:rPr>
          <w:rFonts w:ascii="Arial" w:hAnsi="Arial" w:cs="Arial"/>
          <w:color w:val="000000"/>
          <w:sz w:val="22"/>
          <w:szCs w:val="22"/>
        </w:rPr>
        <w:t>.</w:t>
      </w:r>
    </w:p>
    <w:p w14:paraId="6D77B5DB" w14:textId="77777777" w:rsidR="00E349FD" w:rsidRPr="00EF3FEB" w:rsidRDefault="00E349FD" w:rsidP="00EF3FEB">
      <w:pPr>
        <w:pStyle w:val="Akapitzlist"/>
        <w:widowControl w:val="0"/>
        <w:suppressAutoHyphens/>
        <w:spacing w:after="60" w:line="276" w:lineRule="auto"/>
        <w:ind w:left="0"/>
        <w:jc w:val="center"/>
        <w:textAlignment w:val="baseline"/>
        <w:rPr>
          <w:rFonts w:ascii="Arial" w:hAnsi="Arial" w:cs="Arial"/>
          <w:sz w:val="22"/>
          <w:szCs w:val="22"/>
        </w:rPr>
      </w:pPr>
    </w:p>
    <w:p w14:paraId="24889370" w14:textId="77777777" w:rsidR="00E349FD" w:rsidRPr="00EF3FEB" w:rsidRDefault="00E349FD" w:rsidP="00EF3FEB">
      <w:pPr>
        <w:pStyle w:val="Akapitzlist"/>
        <w:widowControl w:val="0"/>
        <w:suppressAutoHyphens/>
        <w:spacing w:after="60" w:line="276" w:lineRule="auto"/>
        <w:ind w:left="0"/>
        <w:jc w:val="center"/>
        <w:textAlignment w:val="baseline"/>
        <w:rPr>
          <w:rFonts w:ascii="Arial" w:hAnsi="Arial" w:cs="Arial"/>
          <w:b/>
          <w:sz w:val="22"/>
          <w:szCs w:val="22"/>
        </w:rPr>
      </w:pPr>
      <w:r w:rsidRPr="00EF3FEB">
        <w:rPr>
          <w:rFonts w:ascii="Arial" w:hAnsi="Arial" w:cs="Arial"/>
          <w:b/>
          <w:sz w:val="22"/>
          <w:szCs w:val="22"/>
        </w:rPr>
        <w:t>§</w:t>
      </w:r>
      <w:r w:rsidR="00EF3FEB">
        <w:rPr>
          <w:rFonts w:ascii="Arial" w:hAnsi="Arial" w:cs="Arial"/>
          <w:b/>
          <w:sz w:val="22"/>
          <w:szCs w:val="22"/>
        </w:rPr>
        <w:t>16</w:t>
      </w:r>
    </w:p>
    <w:p w14:paraId="268CF35A" w14:textId="77777777" w:rsidR="00E349FD" w:rsidRPr="00EF3FEB" w:rsidRDefault="00E349FD" w:rsidP="00EF3FEB">
      <w:pPr>
        <w:spacing w:line="276" w:lineRule="auto"/>
        <w:jc w:val="center"/>
        <w:rPr>
          <w:rFonts w:ascii="Arial" w:hAnsi="Arial" w:cs="Arial"/>
          <w:b/>
          <w:snapToGrid w:val="0"/>
          <w:sz w:val="22"/>
          <w:szCs w:val="22"/>
        </w:rPr>
      </w:pPr>
      <w:r w:rsidRPr="00EF3FEB">
        <w:rPr>
          <w:rFonts w:ascii="Arial" w:hAnsi="Arial" w:cs="Arial"/>
          <w:b/>
          <w:snapToGrid w:val="0"/>
          <w:sz w:val="22"/>
          <w:szCs w:val="22"/>
        </w:rPr>
        <w:t xml:space="preserve">ZABEZPIECZENIE </w:t>
      </w:r>
    </w:p>
    <w:p w14:paraId="08607800" w14:textId="77777777" w:rsidR="00E349FD" w:rsidRPr="00EF3FEB" w:rsidRDefault="00E349FD" w:rsidP="004A558A">
      <w:pPr>
        <w:pStyle w:val="Tekstpodstawowy3"/>
        <w:numPr>
          <w:ilvl w:val="0"/>
          <w:numId w:val="4"/>
        </w:numPr>
        <w:tabs>
          <w:tab w:val="num" w:pos="0"/>
          <w:tab w:val="left" w:pos="360"/>
        </w:tabs>
        <w:autoSpaceDE w:val="0"/>
        <w:autoSpaceDN w:val="0"/>
        <w:spacing w:after="0" w:line="276" w:lineRule="auto"/>
        <w:jc w:val="both"/>
        <w:rPr>
          <w:rFonts w:ascii="Arial" w:hAnsi="Arial" w:cs="Arial"/>
          <w:color w:val="000000" w:themeColor="text1"/>
          <w:sz w:val="22"/>
          <w:szCs w:val="22"/>
        </w:rPr>
      </w:pPr>
      <w:r w:rsidRPr="00DC7A3E">
        <w:rPr>
          <w:rFonts w:ascii="Arial" w:hAnsi="Arial" w:cs="Arial"/>
          <w:color w:val="000000" w:themeColor="text1"/>
          <w:sz w:val="22"/>
          <w:szCs w:val="22"/>
        </w:rPr>
        <w:t xml:space="preserve">Wykonawca wnosi na dzień podpisania niniejszej umowy zabezpieczenie należytego wykonania </w:t>
      </w:r>
      <w:r w:rsidR="00407D72" w:rsidRPr="00DC7A3E">
        <w:rPr>
          <w:rFonts w:ascii="Arial" w:hAnsi="Arial" w:cs="Arial"/>
          <w:color w:val="000000" w:themeColor="text1"/>
          <w:sz w:val="22"/>
          <w:szCs w:val="22"/>
        </w:rPr>
        <w:t xml:space="preserve">zamówień cząstkowych udzielonych w ramach niniejszej umowy </w:t>
      </w:r>
      <w:r w:rsidRPr="00DC7A3E">
        <w:rPr>
          <w:rFonts w:ascii="Arial" w:hAnsi="Arial" w:cs="Arial"/>
          <w:color w:val="000000" w:themeColor="text1"/>
          <w:sz w:val="22"/>
          <w:szCs w:val="22"/>
        </w:rPr>
        <w:t xml:space="preserve">w wysokości  </w:t>
      </w:r>
      <w:r w:rsidR="00897C3B" w:rsidRPr="00DC7A3E">
        <w:rPr>
          <w:rFonts w:ascii="Arial" w:hAnsi="Arial" w:cs="Arial"/>
          <w:color w:val="000000" w:themeColor="text1"/>
          <w:sz w:val="22"/>
          <w:szCs w:val="22"/>
        </w:rPr>
        <w:t xml:space="preserve">5% </w:t>
      </w:r>
      <w:r w:rsidRPr="00DC7A3E">
        <w:rPr>
          <w:rFonts w:ascii="Arial" w:hAnsi="Arial" w:cs="Arial"/>
          <w:color w:val="000000" w:themeColor="text1"/>
          <w:sz w:val="22"/>
          <w:szCs w:val="22"/>
        </w:rPr>
        <w:t xml:space="preserve">wynagrodzenia umownego brutto, czyli kwotę: ………………. zł (słownie złotych: </w:t>
      </w:r>
      <w:r w:rsidRPr="00EF3FEB">
        <w:rPr>
          <w:rFonts w:ascii="Arial" w:hAnsi="Arial" w:cs="Arial"/>
          <w:sz w:val="22"/>
          <w:szCs w:val="22"/>
        </w:rPr>
        <w:t xml:space="preserve">……………….………..)  w formie </w:t>
      </w:r>
      <w:r w:rsidR="00A72F6A" w:rsidRPr="00EF3FEB">
        <w:rPr>
          <w:rFonts w:ascii="Arial" w:hAnsi="Arial" w:cs="Arial"/>
          <w:sz w:val="22"/>
          <w:szCs w:val="22"/>
        </w:rPr>
        <w:t>.........................</w:t>
      </w:r>
    </w:p>
    <w:p w14:paraId="77E8433B" w14:textId="77777777" w:rsidR="00E349FD" w:rsidRPr="00EF3FEB" w:rsidRDefault="00E349FD" w:rsidP="004A558A">
      <w:pPr>
        <w:pStyle w:val="Tekstpodstawowy3"/>
        <w:numPr>
          <w:ilvl w:val="0"/>
          <w:numId w:val="4"/>
        </w:numPr>
        <w:tabs>
          <w:tab w:val="num" w:pos="0"/>
          <w:tab w:val="left" w:pos="360"/>
        </w:tabs>
        <w:autoSpaceDE w:val="0"/>
        <w:autoSpaceDN w:val="0"/>
        <w:spacing w:after="0" w:line="276" w:lineRule="auto"/>
        <w:jc w:val="both"/>
        <w:rPr>
          <w:rFonts w:ascii="Arial" w:hAnsi="Arial" w:cs="Arial"/>
          <w:color w:val="000000" w:themeColor="text1"/>
          <w:sz w:val="22"/>
          <w:szCs w:val="22"/>
        </w:rPr>
      </w:pPr>
      <w:r w:rsidRPr="00EF3FEB">
        <w:rPr>
          <w:rFonts w:ascii="Arial" w:hAnsi="Arial" w:cs="Arial"/>
          <w:color w:val="000000" w:themeColor="text1"/>
          <w:sz w:val="22"/>
          <w:szCs w:val="22"/>
        </w:rPr>
        <w:t>Zabezpieczenie należytego wykonania zostanie zwolnione :</w:t>
      </w:r>
    </w:p>
    <w:p w14:paraId="24682738" w14:textId="77777777" w:rsidR="00E349FD" w:rsidRPr="00EF3FEB" w:rsidRDefault="00E349FD" w:rsidP="004A558A">
      <w:pPr>
        <w:pStyle w:val="Tekstpodstawowy"/>
        <w:numPr>
          <w:ilvl w:val="0"/>
          <w:numId w:val="5"/>
        </w:numPr>
        <w:tabs>
          <w:tab w:val="right" w:pos="858"/>
        </w:tabs>
        <w:spacing w:after="0" w:line="276" w:lineRule="auto"/>
        <w:jc w:val="both"/>
        <w:rPr>
          <w:rFonts w:ascii="Arial" w:hAnsi="Arial" w:cs="Arial"/>
          <w:color w:val="000000" w:themeColor="text1"/>
          <w:sz w:val="22"/>
          <w:szCs w:val="22"/>
        </w:rPr>
      </w:pPr>
      <w:r w:rsidRPr="00EF3FEB">
        <w:rPr>
          <w:rFonts w:ascii="Arial" w:hAnsi="Arial" w:cs="Arial"/>
          <w:color w:val="000000" w:themeColor="text1"/>
          <w:sz w:val="22"/>
          <w:szCs w:val="22"/>
        </w:rPr>
        <w:t>70 % wartości zabezpieczenia w terminie 30 dni od dnia protokolarnego odbioru wszystkich prac</w:t>
      </w:r>
      <w:r w:rsidR="00A72F6A" w:rsidRPr="00EF3FEB">
        <w:rPr>
          <w:rFonts w:ascii="Arial" w:hAnsi="Arial" w:cs="Arial"/>
          <w:color w:val="000000" w:themeColor="text1"/>
          <w:sz w:val="22"/>
          <w:szCs w:val="22"/>
        </w:rPr>
        <w:t xml:space="preserve"> zleconych w ramach niniejszej umowy</w:t>
      </w:r>
      <w:r w:rsidRPr="00EF3FEB">
        <w:rPr>
          <w:rFonts w:ascii="Arial" w:hAnsi="Arial" w:cs="Arial"/>
          <w:color w:val="000000" w:themeColor="text1"/>
          <w:sz w:val="22"/>
          <w:szCs w:val="22"/>
        </w:rPr>
        <w:t xml:space="preserve"> i uznania przez Zamawiającego za należycie wykonane, </w:t>
      </w:r>
    </w:p>
    <w:p w14:paraId="4AB561B1" w14:textId="77777777" w:rsidR="00E349FD" w:rsidRPr="00EF3FEB" w:rsidRDefault="00E349FD" w:rsidP="004A558A">
      <w:pPr>
        <w:pStyle w:val="Tekstpodstawowy"/>
        <w:numPr>
          <w:ilvl w:val="0"/>
          <w:numId w:val="5"/>
        </w:numPr>
        <w:tabs>
          <w:tab w:val="right" w:pos="858"/>
        </w:tabs>
        <w:spacing w:after="0" w:line="276" w:lineRule="auto"/>
        <w:jc w:val="both"/>
        <w:rPr>
          <w:rFonts w:ascii="Arial" w:hAnsi="Arial" w:cs="Arial"/>
          <w:sz w:val="22"/>
          <w:szCs w:val="22"/>
        </w:rPr>
      </w:pPr>
      <w:r w:rsidRPr="00EF3FEB">
        <w:rPr>
          <w:rFonts w:ascii="Arial" w:hAnsi="Arial" w:cs="Arial"/>
          <w:sz w:val="22"/>
          <w:szCs w:val="22"/>
        </w:rPr>
        <w:t xml:space="preserve">30 % wartości zabezpieczenia w terminie 15 dni po upływie okresu gwarancji jakości oraz stwierdzenia usunięcia wad i usterek ujawnionych w tym okresie. </w:t>
      </w:r>
    </w:p>
    <w:p w14:paraId="2B718EAE" w14:textId="77777777" w:rsidR="008F242A" w:rsidRPr="00EF3FEB" w:rsidRDefault="008F242A" w:rsidP="00EF3FEB">
      <w:pPr>
        <w:pStyle w:val="Tekstpodstawowy"/>
        <w:tabs>
          <w:tab w:val="right" w:pos="858"/>
        </w:tabs>
        <w:spacing w:after="0" w:line="276" w:lineRule="auto"/>
        <w:ind w:left="643"/>
        <w:jc w:val="both"/>
        <w:rPr>
          <w:rFonts w:ascii="Arial" w:hAnsi="Arial" w:cs="Arial"/>
          <w:sz w:val="22"/>
          <w:szCs w:val="22"/>
        </w:rPr>
      </w:pPr>
    </w:p>
    <w:p w14:paraId="3E7B78B6" w14:textId="77777777" w:rsidR="008F242A" w:rsidRPr="00EF3FEB" w:rsidRDefault="008F242A" w:rsidP="00EF3FEB">
      <w:pPr>
        <w:pStyle w:val="Akapitzlist"/>
        <w:spacing w:after="160" w:line="276" w:lineRule="auto"/>
        <w:ind w:left="-284"/>
        <w:jc w:val="center"/>
        <w:rPr>
          <w:rFonts w:ascii="Arial" w:hAnsi="Arial" w:cs="Arial"/>
          <w:b/>
          <w:sz w:val="22"/>
          <w:szCs w:val="22"/>
        </w:rPr>
      </w:pPr>
      <w:r w:rsidRPr="00EF3FEB">
        <w:rPr>
          <w:rFonts w:ascii="Arial" w:hAnsi="Arial" w:cs="Arial"/>
          <w:b/>
          <w:sz w:val="22"/>
          <w:szCs w:val="22"/>
        </w:rPr>
        <w:t xml:space="preserve">§ </w:t>
      </w:r>
      <w:r w:rsidR="00EF3FEB">
        <w:rPr>
          <w:rFonts w:ascii="Arial" w:hAnsi="Arial" w:cs="Arial"/>
          <w:b/>
          <w:sz w:val="22"/>
          <w:szCs w:val="22"/>
        </w:rPr>
        <w:t>17</w:t>
      </w:r>
    </w:p>
    <w:p w14:paraId="21D2AD3E" w14:textId="77777777" w:rsidR="008F242A" w:rsidRPr="00EF3FEB" w:rsidRDefault="00D44EF1" w:rsidP="00061898">
      <w:pPr>
        <w:pStyle w:val="Akapitzlist"/>
        <w:spacing w:line="276" w:lineRule="auto"/>
        <w:ind w:left="-284"/>
        <w:jc w:val="center"/>
        <w:rPr>
          <w:rFonts w:ascii="Arial" w:hAnsi="Arial" w:cs="Arial"/>
          <w:sz w:val="22"/>
          <w:szCs w:val="22"/>
        </w:rPr>
      </w:pPr>
      <w:r w:rsidRPr="00EF3FEB">
        <w:rPr>
          <w:rFonts w:ascii="Arial" w:hAnsi="Arial" w:cs="Arial"/>
          <w:b/>
          <w:sz w:val="22"/>
          <w:szCs w:val="22"/>
        </w:rPr>
        <w:t>UBEZPIECZENIE</w:t>
      </w:r>
    </w:p>
    <w:p w14:paraId="2A4CF62C" w14:textId="77777777" w:rsidR="00D44EF1" w:rsidRPr="00EF3FEB" w:rsidRDefault="00D44EF1" w:rsidP="004A558A">
      <w:pPr>
        <w:pStyle w:val="WW-NormalnyWeb"/>
        <w:numPr>
          <w:ilvl w:val="3"/>
          <w:numId w:val="1"/>
        </w:numPr>
        <w:autoSpaceDN w:val="0"/>
        <w:spacing w:before="0" w:after="0" w:line="276" w:lineRule="auto"/>
        <w:ind w:left="284" w:hanging="284"/>
        <w:jc w:val="both"/>
        <w:textAlignment w:val="baseline"/>
        <w:rPr>
          <w:rFonts w:ascii="Arial" w:hAnsi="Arial" w:cs="Arial"/>
          <w:sz w:val="22"/>
          <w:szCs w:val="22"/>
        </w:rPr>
      </w:pPr>
      <w:r w:rsidRPr="00EF3FEB">
        <w:rPr>
          <w:rFonts w:ascii="Arial" w:hAnsi="Arial" w:cs="Arial"/>
          <w:color w:val="00000A"/>
          <w:sz w:val="22"/>
          <w:szCs w:val="22"/>
        </w:rPr>
        <w:t xml:space="preserve">Wykonawca zobowiązuje się na własny koszt do ubezpieczenia od odpowiedzialności cywilnej za szkody oraz od następstw nieszczęśliwych wypadków, dotyczących pracowników i osób trzecich, a powstałych w związku z prowadzonymi robotami budowlanymi, w tym także ruchem pojazdów mechanicznych, na sumę ubezpieczenia nie mniejszą niż </w:t>
      </w:r>
      <w:r w:rsidR="00D81F89" w:rsidRPr="00045A0E">
        <w:rPr>
          <w:rFonts w:ascii="Arial" w:hAnsi="Arial" w:cs="Arial"/>
          <w:b/>
          <w:color w:val="000000" w:themeColor="text1"/>
          <w:sz w:val="22"/>
          <w:szCs w:val="22"/>
        </w:rPr>
        <w:t>5</w:t>
      </w:r>
      <w:r w:rsidRPr="00045A0E">
        <w:rPr>
          <w:rFonts w:ascii="Arial" w:hAnsi="Arial" w:cs="Arial"/>
          <w:b/>
          <w:color w:val="000000" w:themeColor="text1"/>
          <w:sz w:val="22"/>
          <w:szCs w:val="22"/>
        </w:rPr>
        <w:t>00.000</w:t>
      </w:r>
      <w:r w:rsidR="007C45E9" w:rsidRPr="00045A0E">
        <w:rPr>
          <w:rFonts w:ascii="Arial" w:hAnsi="Arial" w:cs="Arial"/>
          <w:b/>
          <w:color w:val="000000" w:themeColor="text1"/>
          <w:sz w:val="22"/>
          <w:szCs w:val="22"/>
        </w:rPr>
        <w:t xml:space="preserve"> </w:t>
      </w:r>
      <w:r w:rsidRPr="00045A0E">
        <w:rPr>
          <w:rFonts w:ascii="Arial" w:hAnsi="Arial" w:cs="Arial"/>
          <w:b/>
          <w:color w:val="000000" w:themeColor="text1"/>
          <w:sz w:val="22"/>
          <w:szCs w:val="22"/>
        </w:rPr>
        <w:t>zł</w:t>
      </w:r>
      <w:r w:rsidRPr="00045A0E">
        <w:rPr>
          <w:rFonts w:ascii="Arial" w:hAnsi="Arial" w:cs="Arial"/>
          <w:color w:val="000000" w:themeColor="text1"/>
          <w:sz w:val="22"/>
          <w:szCs w:val="22"/>
        </w:rPr>
        <w:t xml:space="preserve"> </w:t>
      </w:r>
      <w:r w:rsidRPr="00EF3FEB">
        <w:rPr>
          <w:rFonts w:ascii="Arial" w:hAnsi="Arial" w:cs="Arial"/>
          <w:color w:val="00000A"/>
          <w:sz w:val="22"/>
          <w:szCs w:val="22"/>
        </w:rPr>
        <w:t xml:space="preserve">(słownie: </w:t>
      </w:r>
      <w:r w:rsidR="00D81F89">
        <w:rPr>
          <w:rFonts w:ascii="Arial" w:hAnsi="Arial" w:cs="Arial"/>
          <w:color w:val="00000A"/>
          <w:sz w:val="22"/>
          <w:szCs w:val="22"/>
        </w:rPr>
        <w:t>pięćset</w:t>
      </w:r>
      <w:r w:rsidRPr="00EF3FEB">
        <w:rPr>
          <w:rFonts w:ascii="Arial" w:hAnsi="Arial" w:cs="Arial"/>
          <w:color w:val="00000A"/>
          <w:sz w:val="22"/>
          <w:szCs w:val="22"/>
        </w:rPr>
        <w:t xml:space="preserve"> tysięcy złotych), </w:t>
      </w:r>
      <w:r w:rsidRPr="00DC7A3E">
        <w:rPr>
          <w:rFonts w:ascii="Arial" w:hAnsi="Arial" w:cs="Arial"/>
          <w:color w:val="000000" w:themeColor="text1"/>
          <w:sz w:val="22"/>
          <w:szCs w:val="22"/>
        </w:rPr>
        <w:t xml:space="preserve">na jedno zdarzenie, bez limitu zdarzeń, </w:t>
      </w:r>
      <w:r w:rsidRPr="00EF3FEB">
        <w:rPr>
          <w:rFonts w:ascii="Arial" w:hAnsi="Arial" w:cs="Arial"/>
          <w:color w:val="00000A"/>
          <w:sz w:val="22"/>
          <w:szCs w:val="22"/>
        </w:rPr>
        <w:t>dla szkód osobowych i rzeczowych wraz z ich następstwami w postaci utraconych korzyści</w:t>
      </w:r>
      <w:r w:rsidR="007C45E9">
        <w:rPr>
          <w:rFonts w:ascii="Arial" w:hAnsi="Arial" w:cs="Arial"/>
          <w:color w:val="00000A"/>
          <w:sz w:val="22"/>
          <w:szCs w:val="22"/>
        </w:rPr>
        <w:t>, bez franszyzy</w:t>
      </w:r>
      <w:r w:rsidRPr="00EF3FEB">
        <w:rPr>
          <w:rFonts w:ascii="Arial" w:hAnsi="Arial" w:cs="Arial"/>
          <w:color w:val="00000A"/>
          <w:sz w:val="22"/>
          <w:szCs w:val="22"/>
        </w:rPr>
        <w:t xml:space="preserve">. Umowa ubezpieczenia powinna obejmować cały okres realizacji niniejszej umowy.  </w:t>
      </w:r>
    </w:p>
    <w:p w14:paraId="658CB6DF" w14:textId="77777777" w:rsidR="00D44EF1" w:rsidRPr="00310BE3" w:rsidRDefault="00D44EF1" w:rsidP="004A558A">
      <w:pPr>
        <w:pStyle w:val="WW-NormalnyWeb"/>
        <w:numPr>
          <w:ilvl w:val="3"/>
          <w:numId w:val="1"/>
        </w:numPr>
        <w:autoSpaceDN w:val="0"/>
        <w:spacing w:before="0" w:after="0" w:line="276" w:lineRule="auto"/>
        <w:ind w:left="284" w:hanging="284"/>
        <w:jc w:val="both"/>
        <w:textAlignment w:val="baseline"/>
        <w:rPr>
          <w:rFonts w:ascii="Arial" w:hAnsi="Arial" w:cs="Arial"/>
          <w:color w:val="000000" w:themeColor="text1"/>
          <w:sz w:val="22"/>
          <w:szCs w:val="22"/>
        </w:rPr>
      </w:pPr>
      <w:r w:rsidRPr="00310BE3">
        <w:rPr>
          <w:rFonts w:ascii="Arial" w:hAnsi="Arial" w:cs="Arial"/>
          <w:color w:val="000000" w:themeColor="text1"/>
          <w:sz w:val="22"/>
          <w:szCs w:val="22"/>
        </w:rPr>
        <w:t xml:space="preserve">Wykonawca zobowiązany jest do przekazania Zamawiającemu kserokopii potwierdzonej za zgodność z oryginałem polisy ubezpieczeniowej lub innego dokumentu potwierdzającego posiadanie aktualnego ubezpieczenia oraz dowodu opłacenia składek za ubezpieczenie najpóźniej w terminie </w:t>
      </w:r>
      <w:r w:rsidRPr="00310BE3">
        <w:rPr>
          <w:rFonts w:ascii="Arial" w:hAnsi="Arial" w:cs="Arial"/>
          <w:b/>
          <w:color w:val="000000" w:themeColor="text1"/>
          <w:sz w:val="22"/>
          <w:szCs w:val="22"/>
        </w:rPr>
        <w:t>10 dni</w:t>
      </w:r>
      <w:r w:rsidRPr="00310BE3">
        <w:rPr>
          <w:rFonts w:ascii="Arial" w:hAnsi="Arial" w:cs="Arial"/>
          <w:color w:val="000000" w:themeColor="text1"/>
          <w:sz w:val="22"/>
          <w:szCs w:val="22"/>
        </w:rPr>
        <w:t xml:space="preserve"> od dnia</w:t>
      </w:r>
      <w:r w:rsidRPr="00310BE3">
        <w:rPr>
          <w:rFonts w:ascii="Arial" w:hAnsi="Arial" w:cs="Arial"/>
          <w:iCs/>
          <w:color w:val="000000" w:themeColor="text1"/>
          <w:sz w:val="22"/>
          <w:szCs w:val="22"/>
        </w:rPr>
        <w:t xml:space="preserve"> podpisania umowy. Naruszenie w/w obowiązku uprawnia Zamawiającego do skorzystania </w:t>
      </w:r>
      <w:r w:rsidR="00310BE3" w:rsidRPr="00310BE3">
        <w:rPr>
          <w:rFonts w:ascii="Arial" w:hAnsi="Arial" w:cs="Arial"/>
          <w:iCs/>
          <w:color w:val="000000" w:themeColor="text1"/>
          <w:sz w:val="22"/>
          <w:szCs w:val="22"/>
        </w:rPr>
        <w:t xml:space="preserve">z prawa do odstąpienia od umowy bądź też </w:t>
      </w:r>
      <w:r w:rsidR="00310BE3" w:rsidRPr="00310BE3">
        <w:rPr>
          <w:rFonts w:ascii="Arial" w:hAnsi="Arial" w:cs="Arial"/>
          <w:color w:val="000000" w:themeColor="text1"/>
          <w:sz w:val="22"/>
          <w:szCs w:val="22"/>
        </w:rPr>
        <w:t>dokonania</w:t>
      </w:r>
      <w:r w:rsidRPr="00310BE3">
        <w:rPr>
          <w:rFonts w:ascii="Arial" w:hAnsi="Arial" w:cs="Arial"/>
          <w:color w:val="000000" w:themeColor="text1"/>
          <w:sz w:val="22"/>
          <w:szCs w:val="22"/>
        </w:rPr>
        <w:t xml:space="preserve"> ubezpieczenia na koszt i ryzyko Wykonawcy. Koszt zawarcia stosownego ubezpieczenia przez Zamawiającego zostanie potrącony z wynagrodzenia Wykonawcy, na co ten wyraża zgodę.</w:t>
      </w:r>
    </w:p>
    <w:p w14:paraId="62506E63" w14:textId="77777777" w:rsidR="00D44EF1" w:rsidRPr="00EF3FEB" w:rsidRDefault="00D44EF1" w:rsidP="004A558A">
      <w:pPr>
        <w:pStyle w:val="WW-NormalnyWeb"/>
        <w:numPr>
          <w:ilvl w:val="3"/>
          <w:numId w:val="1"/>
        </w:numPr>
        <w:autoSpaceDN w:val="0"/>
        <w:spacing w:before="0" w:after="0" w:line="276" w:lineRule="auto"/>
        <w:ind w:left="284" w:hanging="284"/>
        <w:jc w:val="both"/>
        <w:textAlignment w:val="baseline"/>
        <w:rPr>
          <w:rFonts w:ascii="Arial" w:hAnsi="Arial" w:cs="Arial"/>
          <w:sz w:val="22"/>
          <w:szCs w:val="22"/>
        </w:rPr>
      </w:pPr>
      <w:r w:rsidRPr="00EF3FEB">
        <w:rPr>
          <w:rFonts w:ascii="Arial" w:hAnsi="Arial" w:cs="Arial"/>
          <w:color w:val="00000A"/>
          <w:sz w:val="22"/>
          <w:szCs w:val="22"/>
        </w:rPr>
        <w:lastRenderedPageBreak/>
        <w:t xml:space="preserve">Wykonawca ponosi pełną odpowiedzialność za teren </w:t>
      </w:r>
      <w:r w:rsidR="003015FE" w:rsidRPr="00EF3FEB">
        <w:rPr>
          <w:rFonts w:ascii="Arial" w:hAnsi="Arial" w:cs="Arial"/>
          <w:color w:val="00000A"/>
          <w:sz w:val="22"/>
          <w:szCs w:val="22"/>
        </w:rPr>
        <w:t>robót</w:t>
      </w:r>
      <w:r w:rsidRPr="00EF3FEB">
        <w:rPr>
          <w:rFonts w:ascii="Arial" w:hAnsi="Arial" w:cs="Arial"/>
          <w:color w:val="00000A"/>
          <w:sz w:val="22"/>
          <w:szCs w:val="22"/>
        </w:rPr>
        <w:t xml:space="preserve">, oraz za całość robot budowlanych z chwilą przejęcia </w:t>
      </w:r>
      <w:r w:rsidR="003015FE" w:rsidRPr="00EF3FEB">
        <w:rPr>
          <w:rFonts w:ascii="Arial" w:hAnsi="Arial" w:cs="Arial"/>
          <w:color w:val="00000A"/>
          <w:sz w:val="22"/>
          <w:szCs w:val="22"/>
        </w:rPr>
        <w:t>terenu robót</w:t>
      </w:r>
      <w:r w:rsidRPr="00EF3FEB">
        <w:rPr>
          <w:rFonts w:ascii="Arial" w:hAnsi="Arial" w:cs="Arial"/>
          <w:color w:val="00000A"/>
          <w:sz w:val="22"/>
          <w:szCs w:val="22"/>
        </w:rPr>
        <w:t>, aż do dnia bezusterkowego</w:t>
      </w:r>
      <w:r w:rsidR="003015FE" w:rsidRPr="00EF3FEB">
        <w:rPr>
          <w:rFonts w:ascii="Arial" w:hAnsi="Arial" w:cs="Arial"/>
          <w:color w:val="00000A"/>
          <w:sz w:val="22"/>
          <w:szCs w:val="22"/>
        </w:rPr>
        <w:t xml:space="preserve"> ich</w:t>
      </w:r>
      <w:r w:rsidRPr="00EF3FEB">
        <w:rPr>
          <w:rFonts w:ascii="Arial" w:hAnsi="Arial" w:cs="Arial"/>
          <w:color w:val="00000A"/>
          <w:sz w:val="22"/>
          <w:szCs w:val="22"/>
        </w:rPr>
        <w:t xml:space="preserve"> odbioru</w:t>
      </w:r>
      <w:r w:rsidR="003015FE" w:rsidRPr="00EF3FEB">
        <w:rPr>
          <w:rFonts w:ascii="Arial" w:hAnsi="Arial" w:cs="Arial"/>
          <w:color w:val="00000A"/>
          <w:sz w:val="22"/>
          <w:szCs w:val="22"/>
        </w:rPr>
        <w:t xml:space="preserve"> przez Zamawiającego</w:t>
      </w:r>
      <w:r w:rsidRPr="00EF3FEB">
        <w:rPr>
          <w:rFonts w:ascii="Arial" w:hAnsi="Arial" w:cs="Arial"/>
          <w:color w:val="00000A"/>
          <w:sz w:val="22"/>
          <w:szCs w:val="22"/>
        </w:rPr>
        <w:t>.</w:t>
      </w:r>
    </w:p>
    <w:p w14:paraId="42A7C2F3" w14:textId="77777777" w:rsidR="008F242A" w:rsidRPr="00EF3FEB" w:rsidRDefault="008F242A" w:rsidP="004A558A">
      <w:pPr>
        <w:pStyle w:val="Akapitzlist"/>
        <w:numPr>
          <w:ilvl w:val="0"/>
          <w:numId w:val="1"/>
        </w:numPr>
        <w:tabs>
          <w:tab w:val="left" w:pos="284"/>
        </w:tabs>
        <w:spacing w:line="276" w:lineRule="auto"/>
        <w:ind w:left="284" w:hanging="283"/>
        <w:jc w:val="both"/>
        <w:rPr>
          <w:rFonts w:ascii="Arial" w:hAnsi="Arial" w:cs="Arial"/>
          <w:sz w:val="22"/>
          <w:szCs w:val="22"/>
        </w:rPr>
      </w:pPr>
      <w:r w:rsidRPr="00EF3FEB">
        <w:rPr>
          <w:rFonts w:ascii="Arial" w:hAnsi="Arial" w:cs="Arial"/>
          <w:sz w:val="22"/>
          <w:szCs w:val="22"/>
        </w:rPr>
        <w:t>Wykonawca zobowiązany jest do niezwłocznego rozpatrywania wszelkich ska</w:t>
      </w:r>
      <w:r w:rsidR="00D44EF1" w:rsidRPr="00EF3FEB">
        <w:rPr>
          <w:rFonts w:ascii="Arial" w:hAnsi="Arial" w:cs="Arial"/>
          <w:sz w:val="22"/>
          <w:szCs w:val="22"/>
        </w:rPr>
        <w:t xml:space="preserve">rg osób trzecich </w:t>
      </w:r>
      <w:r w:rsidR="00D44EF1" w:rsidRPr="00EF3FEB">
        <w:rPr>
          <w:rFonts w:ascii="Arial" w:hAnsi="Arial" w:cs="Arial"/>
          <w:sz w:val="22"/>
          <w:szCs w:val="22"/>
        </w:rPr>
        <w:br/>
        <w:t xml:space="preserve">na działania, </w:t>
      </w:r>
      <w:r w:rsidRPr="00EF3FEB">
        <w:rPr>
          <w:rFonts w:ascii="Arial" w:hAnsi="Arial" w:cs="Arial"/>
          <w:sz w:val="22"/>
          <w:szCs w:val="22"/>
        </w:rPr>
        <w:t xml:space="preserve">bądź zaniechania Wykonawcy przekazanych Zamawiającemu lub za pośrednictwem Zamawiającego oraz poinformowania Zamawiającego w terminie nie dłuższym, niż 14 dni od daty ich otrzymania, o sposobie załatwienia danej sprawy.  </w:t>
      </w:r>
    </w:p>
    <w:p w14:paraId="38EECF33" w14:textId="77777777" w:rsidR="00E349FD" w:rsidRPr="00EF3FEB" w:rsidRDefault="00E349FD" w:rsidP="00EF3FEB">
      <w:pPr>
        <w:pStyle w:val="Tekstpodstawowy"/>
        <w:tabs>
          <w:tab w:val="right" w:pos="858"/>
        </w:tabs>
        <w:spacing w:after="0" w:line="276" w:lineRule="auto"/>
        <w:ind w:left="643"/>
        <w:jc w:val="both"/>
        <w:rPr>
          <w:rFonts w:ascii="Arial" w:hAnsi="Arial" w:cs="Arial"/>
          <w:sz w:val="22"/>
          <w:szCs w:val="22"/>
        </w:rPr>
      </w:pPr>
    </w:p>
    <w:p w14:paraId="3C8FB916" w14:textId="77777777" w:rsidR="00E349FD" w:rsidRPr="00EF3FEB" w:rsidRDefault="00E349FD" w:rsidP="00EF3FEB">
      <w:pPr>
        <w:widowControl w:val="0"/>
        <w:suppressAutoHyphens/>
        <w:spacing w:after="60" w:line="276" w:lineRule="auto"/>
        <w:jc w:val="center"/>
        <w:textAlignment w:val="baseline"/>
        <w:rPr>
          <w:rFonts w:ascii="Arial" w:hAnsi="Arial" w:cs="Arial"/>
          <w:b/>
          <w:sz w:val="22"/>
          <w:szCs w:val="22"/>
        </w:rPr>
      </w:pPr>
      <w:r w:rsidRPr="00EF3FEB">
        <w:rPr>
          <w:rFonts w:ascii="Arial" w:hAnsi="Arial" w:cs="Arial"/>
          <w:b/>
          <w:sz w:val="22"/>
          <w:szCs w:val="22"/>
        </w:rPr>
        <w:t>§</w:t>
      </w:r>
      <w:r w:rsidR="00EF3FEB">
        <w:rPr>
          <w:rFonts w:ascii="Arial" w:hAnsi="Arial" w:cs="Arial"/>
          <w:b/>
          <w:sz w:val="22"/>
          <w:szCs w:val="22"/>
        </w:rPr>
        <w:t>18</w:t>
      </w:r>
    </w:p>
    <w:p w14:paraId="70BC477F" w14:textId="77777777" w:rsidR="00E349FD" w:rsidRPr="00EF3FEB" w:rsidRDefault="00E349FD" w:rsidP="00EF3FEB">
      <w:pPr>
        <w:pStyle w:val="Akapitzlist"/>
        <w:widowControl w:val="0"/>
        <w:suppressAutoHyphens/>
        <w:spacing w:after="60" w:line="276" w:lineRule="auto"/>
        <w:ind w:left="0"/>
        <w:jc w:val="center"/>
        <w:textAlignment w:val="baseline"/>
        <w:rPr>
          <w:rFonts w:ascii="Arial" w:hAnsi="Arial" w:cs="Arial"/>
          <w:color w:val="000000"/>
          <w:sz w:val="22"/>
          <w:szCs w:val="22"/>
        </w:rPr>
      </w:pPr>
      <w:r w:rsidRPr="00EF3FEB">
        <w:rPr>
          <w:rFonts w:ascii="Arial" w:hAnsi="Arial" w:cs="Arial"/>
          <w:b/>
          <w:sz w:val="22"/>
          <w:szCs w:val="22"/>
        </w:rPr>
        <w:t>POSTANOWIENIA KOŃCOWE</w:t>
      </w:r>
    </w:p>
    <w:p w14:paraId="020FD06C" w14:textId="77777777" w:rsidR="00E349FD" w:rsidRPr="00EF3FEB" w:rsidRDefault="00E349FD" w:rsidP="004A558A">
      <w:pPr>
        <w:pStyle w:val="Akapitzlist"/>
        <w:numPr>
          <w:ilvl w:val="0"/>
          <w:numId w:val="2"/>
        </w:numPr>
        <w:tabs>
          <w:tab w:val="clear" w:pos="360"/>
          <w:tab w:val="left" w:pos="-284"/>
          <w:tab w:val="num" w:pos="284"/>
        </w:tabs>
        <w:spacing w:after="160" w:line="276" w:lineRule="auto"/>
        <w:ind w:left="284" w:hanging="283"/>
        <w:jc w:val="both"/>
        <w:rPr>
          <w:rFonts w:ascii="Arial" w:hAnsi="Arial" w:cs="Arial"/>
          <w:sz w:val="22"/>
          <w:szCs w:val="22"/>
        </w:rPr>
      </w:pPr>
      <w:r w:rsidRPr="00EF3FEB">
        <w:rPr>
          <w:rFonts w:ascii="Arial" w:hAnsi="Arial" w:cs="Arial"/>
          <w:sz w:val="22"/>
          <w:szCs w:val="22"/>
        </w:rPr>
        <w:t xml:space="preserve">W sprawach nieuregulowanych niniejszą umową mają zastosowanie przepisy ustawy z dnia </w:t>
      </w:r>
      <w:r w:rsidR="00A72F6A" w:rsidRPr="00EF3FEB">
        <w:rPr>
          <w:rFonts w:ascii="Arial" w:hAnsi="Arial" w:cs="Arial"/>
          <w:sz w:val="22"/>
          <w:szCs w:val="22"/>
        </w:rPr>
        <w:t>29 stycznia 2004 r. - P</w:t>
      </w:r>
      <w:r w:rsidRPr="00EF3FEB">
        <w:rPr>
          <w:rFonts w:ascii="Arial" w:hAnsi="Arial" w:cs="Arial"/>
          <w:sz w:val="22"/>
          <w:szCs w:val="22"/>
        </w:rPr>
        <w:t>rawo zamówień publiczn</w:t>
      </w:r>
      <w:r w:rsidR="00873BE3">
        <w:rPr>
          <w:rFonts w:ascii="Arial" w:hAnsi="Arial" w:cs="Arial"/>
          <w:sz w:val="22"/>
          <w:szCs w:val="22"/>
        </w:rPr>
        <w:t>ych z późniejszymi zmianami,</w:t>
      </w:r>
      <w:r w:rsidRPr="00EF3FEB">
        <w:rPr>
          <w:rFonts w:ascii="Arial" w:hAnsi="Arial" w:cs="Arial"/>
          <w:sz w:val="22"/>
          <w:szCs w:val="22"/>
        </w:rPr>
        <w:t xml:space="preserve"> Kodeksu Cywilnego</w:t>
      </w:r>
      <w:r w:rsidR="00873BE3">
        <w:rPr>
          <w:rFonts w:ascii="Arial" w:hAnsi="Arial" w:cs="Arial"/>
          <w:sz w:val="22"/>
          <w:szCs w:val="22"/>
        </w:rPr>
        <w:t xml:space="preserve"> oraz ustawy – Prawo budowlane</w:t>
      </w:r>
      <w:r w:rsidRPr="00EF3FEB">
        <w:rPr>
          <w:rFonts w:ascii="Arial" w:hAnsi="Arial" w:cs="Arial"/>
          <w:sz w:val="22"/>
          <w:szCs w:val="22"/>
        </w:rPr>
        <w:t xml:space="preserve">. </w:t>
      </w:r>
    </w:p>
    <w:p w14:paraId="33BB6752" w14:textId="77777777" w:rsidR="00E349FD" w:rsidRPr="00EF3FEB" w:rsidRDefault="00E349FD" w:rsidP="004A558A">
      <w:pPr>
        <w:pStyle w:val="Akapitzlist"/>
        <w:numPr>
          <w:ilvl w:val="0"/>
          <w:numId w:val="2"/>
        </w:numPr>
        <w:tabs>
          <w:tab w:val="clear" w:pos="360"/>
          <w:tab w:val="left" w:pos="-284"/>
          <w:tab w:val="num" w:pos="284"/>
        </w:tabs>
        <w:spacing w:after="160" w:line="276" w:lineRule="auto"/>
        <w:ind w:left="284" w:hanging="283"/>
        <w:jc w:val="both"/>
        <w:rPr>
          <w:rFonts w:ascii="Arial" w:hAnsi="Arial" w:cs="Arial"/>
          <w:sz w:val="22"/>
          <w:szCs w:val="22"/>
        </w:rPr>
      </w:pPr>
      <w:r w:rsidRPr="00EF3FEB">
        <w:rPr>
          <w:rFonts w:ascii="Arial" w:hAnsi="Arial" w:cs="Arial"/>
          <w:sz w:val="22"/>
          <w:szCs w:val="22"/>
        </w:rPr>
        <w:t xml:space="preserve">Ewentualne spory wynikające z niniejszej umowy rozstrzygać będzie sąd właściwy miejscowo dla siedziby Zamawiającego. </w:t>
      </w:r>
    </w:p>
    <w:p w14:paraId="37779573" w14:textId="77777777" w:rsidR="00E349FD" w:rsidRPr="00EF3FEB" w:rsidRDefault="00E349FD" w:rsidP="004A558A">
      <w:pPr>
        <w:pStyle w:val="Akapitzlist"/>
        <w:numPr>
          <w:ilvl w:val="0"/>
          <w:numId w:val="2"/>
        </w:numPr>
        <w:tabs>
          <w:tab w:val="clear" w:pos="360"/>
          <w:tab w:val="left" w:pos="-284"/>
          <w:tab w:val="num" w:pos="284"/>
        </w:tabs>
        <w:spacing w:after="200" w:line="276" w:lineRule="auto"/>
        <w:ind w:left="284" w:hanging="283"/>
        <w:jc w:val="both"/>
        <w:rPr>
          <w:rFonts w:ascii="Arial" w:hAnsi="Arial" w:cs="Arial"/>
          <w:b/>
          <w:sz w:val="22"/>
          <w:szCs w:val="22"/>
        </w:rPr>
      </w:pPr>
      <w:r w:rsidRPr="00EF3FEB">
        <w:rPr>
          <w:rFonts w:ascii="Arial" w:hAnsi="Arial" w:cs="Arial"/>
          <w:sz w:val="22"/>
          <w:szCs w:val="22"/>
        </w:rPr>
        <w:t xml:space="preserve">Umowę sporządzono w trzech jednobrzmiących egzemplarzach, 2 egzemplarze dla Zamawiającego </w:t>
      </w:r>
      <w:r w:rsidRPr="00EF3FEB">
        <w:rPr>
          <w:rFonts w:ascii="Arial" w:hAnsi="Arial" w:cs="Arial"/>
          <w:sz w:val="22"/>
          <w:szCs w:val="22"/>
        </w:rPr>
        <w:br/>
        <w:t xml:space="preserve">i 1 egzemplarz dla Wykonawcy. </w:t>
      </w:r>
    </w:p>
    <w:p w14:paraId="01AD3366" w14:textId="77777777" w:rsidR="004E740A" w:rsidRPr="00EF3FEB" w:rsidRDefault="004E740A" w:rsidP="00EF3FEB">
      <w:pPr>
        <w:pStyle w:val="Akapitzlist"/>
        <w:tabs>
          <w:tab w:val="left" w:pos="-284"/>
        </w:tabs>
        <w:spacing w:after="200" w:line="276" w:lineRule="auto"/>
        <w:ind w:left="284"/>
        <w:jc w:val="both"/>
        <w:rPr>
          <w:rFonts w:ascii="Arial" w:hAnsi="Arial" w:cs="Arial"/>
          <w:b/>
          <w:sz w:val="22"/>
          <w:szCs w:val="22"/>
        </w:rPr>
      </w:pPr>
    </w:p>
    <w:p w14:paraId="6C9982A1" w14:textId="77777777" w:rsidR="00746645" w:rsidRPr="00EF3FEB" w:rsidRDefault="00746645" w:rsidP="00EF3FEB">
      <w:pPr>
        <w:spacing w:line="276" w:lineRule="auto"/>
        <w:rPr>
          <w:rFonts w:ascii="Arial" w:hAnsi="Arial" w:cs="Arial"/>
          <w:b/>
          <w:sz w:val="22"/>
          <w:szCs w:val="22"/>
        </w:rPr>
      </w:pPr>
      <w:r w:rsidRPr="00EF3FEB">
        <w:rPr>
          <w:rFonts w:ascii="Arial" w:hAnsi="Arial" w:cs="Arial"/>
          <w:b/>
          <w:sz w:val="22"/>
          <w:szCs w:val="22"/>
        </w:rPr>
        <w:t>Załączniki:</w:t>
      </w:r>
    </w:p>
    <w:p w14:paraId="58354BA2" w14:textId="77777777" w:rsidR="00746645" w:rsidRPr="00EF3FEB" w:rsidRDefault="00746645" w:rsidP="004A558A">
      <w:pPr>
        <w:pStyle w:val="Tekstpodstawowy"/>
        <w:numPr>
          <w:ilvl w:val="0"/>
          <w:numId w:val="12"/>
        </w:numPr>
        <w:tabs>
          <w:tab w:val="left" w:pos="142"/>
        </w:tabs>
        <w:suppressAutoHyphens/>
        <w:spacing w:after="0" w:line="276" w:lineRule="auto"/>
        <w:jc w:val="both"/>
        <w:rPr>
          <w:rFonts w:ascii="Arial" w:hAnsi="Arial" w:cs="Arial"/>
          <w:sz w:val="22"/>
          <w:szCs w:val="22"/>
        </w:rPr>
      </w:pPr>
      <w:r w:rsidRPr="00EF3FEB">
        <w:rPr>
          <w:rFonts w:ascii="Arial" w:hAnsi="Arial" w:cs="Arial"/>
          <w:color w:val="00000A"/>
          <w:sz w:val="22"/>
          <w:szCs w:val="22"/>
        </w:rPr>
        <w:t>Specyfikacja istotnych warunków zamówienia wraz z załącznikami, wyjaśnieniami i wprowadzonymi modyfikacjami;</w:t>
      </w:r>
    </w:p>
    <w:p w14:paraId="0FA35B0C" w14:textId="77777777" w:rsidR="00746645" w:rsidRPr="009D4885" w:rsidRDefault="00746645" w:rsidP="004A558A">
      <w:pPr>
        <w:pStyle w:val="Tekstpodstawowy"/>
        <w:numPr>
          <w:ilvl w:val="0"/>
          <w:numId w:val="12"/>
        </w:numPr>
        <w:tabs>
          <w:tab w:val="left" w:pos="142"/>
        </w:tabs>
        <w:suppressAutoHyphens/>
        <w:spacing w:after="0" w:line="276" w:lineRule="auto"/>
        <w:jc w:val="both"/>
        <w:rPr>
          <w:rFonts w:ascii="Arial" w:hAnsi="Arial" w:cs="Arial"/>
          <w:sz w:val="22"/>
          <w:szCs w:val="22"/>
        </w:rPr>
      </w:pPr>
      <w:r w:rsidRPr="00EF3FEB">
        <w:rPr>
          <w:rFonts w:ascii="Arial" w:hAnsi="Arial" w:cs="Arial"/>
          <w:color w:val="00000A"/>
          <w:sz w:val="22"/>
          <w:szCs w:val="22"/>
        </w:rPr>
        <w:t>Oferta Wykonawcy</w:t>
      </w:r>
      <w:r w:rsidR="00310BE3">
        <w:rPr>
          <w:rFonts w:ascii="Arial" w:hAnsi="Arial" w:cs="Arial"/>
          <w:color w:val="00000A"/>
          <w:sz w:val="22"/>
          <w:szCs w:val="22"/>
        </w:rPr>
        <w:t xml:space="preserve"> wraz z Kosztorysem Ofertowym</w:t>
      </w:r>
      <w:r w:rsidRPr="00EF3FEB">
        <w:rPr>
          <w:rFonts w:ascii="Arial" w:hAnsi="Arial" w:cs="Arial"/>
          <w:color w:val="00000A"/>
          <w:sz w:val="22"/>
          <w:szCs w:val="22"/>
        </w:rPr>
        <w:t>;</w:t>
      </w:r>
    </w:p>
    <w:p w14:paraId="08E8A2FF" w14:textId="77777777" w:rsidR="00746645" w:rsidRPr="00EF3FEB" w:rsidRDefault="00746645" w:rsidP="00EF3FEB">
      <w:pPr>
        <w:spacing w:line="276" w:lineRule="auto"/>
        <w:jc w:val="both"/>
        <w:rPr>
          <w:rFonts w:ascii="Arial" w:hAnsi="Arial" w:cs="Arial"/>
          <w:b/>
          <w:sz w:val="22"/>
          <w:szCs w:val="22"/>
        </w:rPr>
      </w:pPr>
    </w:p>
    <w:p w14:paraId="5FC1B6A0" w14:textId="77777777" w:rsidR="00E349FD" w:rsidRPr="00EF3FEB" w:rsidRDefault="00E349FD" w:rsidP="00EF3FEB">
      <w:pPr>
        <w:spacing w:line="276" w:lineRule="auto"/>
        <w:ind w:left="708"/>
        <w:jc w:val="both"/>
        <w:rPr>
          <w:rFonts w:ascii="Arial" w:hAnsi="Arial" w:cs="Arial"/>
          <w:b/>
          <w:sz w:val="22"/>
          <w:szCs w:val="22"/>
        </w:rPr>
      </w:pPr>
    </w:p>
    <w:p w14:paraId="2587F57D" w14:textId="77777777" w:rsidR="00E349FD" w:rsidRPr="00EF3FEB" w:rsidRDefault="00E349FD" w:rsidP="00EF3FEB">
      <w:pPr>
        <w:spacing w:line="276" w:lineRule="auto"/>
        <w:ind w:left="708"/>
        <w:jc w:val="both"/>
        <w:rPr>
          <w:rFonts w:ascii="Arial" w:hAnsi="Arial" w:cs="Arial"/>
          <w:sz w:val="22"/>
          <w:szCs w:val="22"/>
        </w:rPr>
      </w:pPr>
      <w:r w:rsidRPr="00EF3FEB">
        <w:rPr>
          <w:rFonts w:ascii="Arial" w:hAnsi="Arial" w:cs="Arial"/>
          <w:b/>
          <w:sz w:val="22"/>
          <w:szCs w:val="22"/>
        </w:rPr>
        <w:t>ZAMAWIAJĄCY</w:t>
      </w:r>
      <w:r w:rsidRPr="00EF3FEB">
        <w:rPr>
          <w:rFonts w:ascii="Arial" w:hAnsi="Arial" w:cs="Arial"/>
          <w:b/>
          <w:sz w:val="22"/>
          <w:szCs w:val="22"/>
        </w:rPr>
        <w:tab/>
      </w:r>
      <w:r w:rsidRPr="00EF3FEB">
        <w:rPr>
          <w:rFonts w:ascii="Arial" w:hAnsi="Arial" w:cs="Arial"/>
          <w:b/>
          <w:sz w:val="22"/>
          <w:szCs w:val="22"/>
        </w:rPr>
        <w:tab/>
      </w:r>
      <w:r w:rsidRPr="00EF3FEB">
        <w:rPr>
          <w:rFonts w:ascii="Arial" w:hAnsi="Arial" w:cs="Arial"/>
          <w:b/>
          <w:sz w:val="22"/>
          <w:szCs w:val="22"/>
        </w:rPr>
        <w:tab/>
      </w:r>
      <w:r w:rsidRPr="00EF3FEB">
        <w:rPr>
          <w:rFonts w:ascii="Arial" w:hAnsi="Arial" w:cs="Arial"/>
          <w:b/>
          <w:sz w:val="22"/>
          <w:szCs w:val="22"/>
        </w:rPr>
        <w:tab/>
      </w:r>
      <w:r w:rsidRPr="00EF3FEB">
        <w:rPr>
          <w:rFonts w:ascii="Arial" w:hAnsi="Arial" w:cs="Arial"/>
          <w:b/>
          <w:sz w:val="22"/>
          <w:szCs w:val="22"/>
        </w:rPr>
        <w:tab/>
      </w:r>
      <w:r w:rsidRPr="00EF3FEB">
        <w:rPr>
          <w:rFonts w:ascii="Arial" w:hAnsi="Arial" w:cs="Arial"/>
          <w:b/>
          <w:sz w:val="22"/>
          <w:szCs w:val="22"/>
        </w:rPr>
        <w:tab/>
        <w:t>WYKONAWCA</w:t>
      </w:r>
    </w:p>
    <w:p w14:paraId="6BE17C52" w14:textId="77777777" w:rsidR="00E349FD" w:rsidRPr="00EF3FEB" w:rsidRDefault="00E349FD" w:rsidP="00EF3FEB">
      <w:pPr>
        <w:spacing w:line="276" w:lineRule="auto"/>
        <w:rPr>
          <w:rFonts w:ascii="Arial" w:hAnsi="Arial" w:cs="Arial"/>
          <w:sz w:val="22"/>
          <w:szCs w:val="22"/>
        </w:rPr>
      </w:pPr>
    </w:p>
    <w:p w14:paraId="446B53AB" w14:textId="77777777" w:rsidR="00A2134B" w:rsidRPr="00EF3FEB" w:rsidRDefault="00A2134B" w:rsidP="00EF3FEB">
      <w:pPr>
        <w:spacing w:line="276" w:lineRule="auto"/>
        <w:rPr>
          <w:rFonts w:ascii="Arial" w:hAnsi="Arial" w:cs="Arial"/>
          <w:sz w:val="22"/>
          <w:szCs w:val="22"/>
        </w:rPr>
      </w:pPr>
    </w:p>
    <w:sectPr w:rsidR="00A2134B" w:rsidRPr="00EF3FEB" w:rsidSect="00A2134B">
      <w:footerReference w:type="even" r:id="rId8"/>
      <w:footerReference w:type="default" r:id="rId9"/>
      <w:footerReference w:type="first" r:id="rId10"/>
      <w:pgSz w:w="11907" w:h="16840" w:code="9"/>
      <w:pgMar w:top="1418" w:right="1418" w:bottom="1418" w:left="1418" w:header="709" w:footer="2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3EEFF" w14:textId="77777777" w:rsidR="001C3B11" w:rsidRDefault="001C3B11">
      <w:r>
        <w:separator/>
      </w:r>
    </w:p>
  </w:endnote>
  <w:endnote w:type="continuationSeparator" w:id="0">
    <w:p w14:paraId="144B7B44" w14:textId="77777777" w:rsidR="001C3B11" w:rsidRDefault="001C3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C9DD7" w14:textId="77777777" w:rsidR="0094136E" w:rsidRDefault="0094136E" w:rsidP="00A2134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0D018ED" w14:textId="77777777" w:rsidR="0094136E" w:rsidRDefault="0094136E" w:rsidP="00A2134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915236"/>
      <w:docPartObj>
        <w:docPartGallery w:val="Page Numbers (Bottom of Page)"/>
        <w:docPartUnique/>
      </w:docPartObj>
    </w:sdtPr>
    <w:sdtEndPr/>
    <w:sdtContent>
      <w:p w14:paraId="603F33D5" w14:textId="77777777" w:rsidR="0094136E" w:rsidRDefault="0094136E">
        <w:pPr>
          <w:pStyle w:val="Stopka"/>
          <w:jc w:val="right"/>
        </w:pPr>
        <w:r>
          <w:fldChar w:fldCharType="begin"/>
        </w:r>
        <w:r>
          <w:instrText>PAGE   \* MERGEFORMAT</w:instrText>
        </w:r>
        <w:r>
          <w:fldChar w:fldCharType="separate"/>
        </w:r>
        <w:r w:rsidR="00186EC5">
          <w:rPr>
            <w:noProof/>
          </w:rPr>
          <w:t>2</w:t>
        </w:r>
        <w:r>
          <w:fldChar w:fldCharType="end"/>
        </w:r>
      </w:p>
    </w:sdtContent>
  </w:sdt>
  <w:p w14:paraId="73B45CD9" w14:textId="77777777" w:rsidR="0094136E" w:rsidRDefault="0094136E" w:rsidP="00A2134B">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7679885"/>
      <w:docPartObj>
        <w:docPartGallery w:val="Page Numbers (Bottom of Page)"/>
        <w:docPartUnique/>
      </w:docPartObj>
    </w:sdtPr>
    <w:sdtEndPr/>
    <w:sdtContent>
      <w:p w14:paraId="61819091" w14:textId="77777777" w:rsidR="0094136E" w:rsidRDefault="0094136E">
        <w:pPr>
          <w:pStyle w:val="Stopka"/>
          <w:jc w:val="right"/>
        </w:pPr>
        <w:r>
          <w:fldChar w:fldCharType="begin"/>
        </w:r>
        <w:r>
          <w:instrText>PAGE   \* MERGEFORMAT</w:instrText>
        </w:r>
        <w:r>
          <w:fldChar w:fldCharType="separate"/>
        </w:r>
        <w:r w:rsidR="00186EC5">
          <w:rPr>
            <w:noProof/>
          </w:rPr>
          <w:t>1</w:t>
        </w:r>
        <w:r>
          <w:fldChar w:fldCharType="end"/>
        </w:r>
      </w:p>
    </w:sdtContent>
  </w:sdt>
  <w:p w14:paraId="429405B5" w14:textId="77777777" w:rsidR="0094136E" w:rsidRDefault="0094136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BF641" w14:textId="77777777" w:rsidR="001C3B11" w:rsidRDefault="001C3B11">
      <w:r>
        <w:separator/>
      </w:r>
    </w:p>
  </w:footnote>
  <w:footnote w:type="continuationSeparator" w:id="0">
    <w:p w14:paraId="2075456D" w14:textId="77777777" w:rsidR="001C3B11" w:rsidRDefault="001C3B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ED184496"/>
    <w:name w:val="WW8Num5"/>
    <w:lvl w:ilvl="0">
      <w:start w:val="1"/>
      <w:numFmt w:val="decimal"/>
      <w:lvlText w:val="%1."/>
      <w:lvlJc w:val="left"/>
      <w:pPr>
        <w:tabs>
          <w:tab w:val="num" w:pos="360"/>
        </w:tabs>
        <w:ind w:left="360" w:hanging="360"/>
      </w:pPr>
      <w:rPr>
        <w:rFonts w:ascii="Arial" w:eastAsia="Arial" w:hAnsi="Arial" w:cs="Arial" w:hint="default"/>
        <w:b/>
        <w:i w:val="0"/>
        <w:caps w:val="0"/>
        <w:strike w:val="0"/>
        <w:dstrike w:val="0"/>
        <w:vanish w:val="0"/>
        <w:color w:val="000000"/>
        <w:sz w:val="22"/>
        <w:szCs w:val="22"/>
        <w:vertAlign w:val="baseline"/>
        <w:lang w:bidi="hi-IN"/>
      </w:rPr>
    </w:lvl>
    <w:lvl w:ilvl="1">
      <w:start w:val="1"/>
      <w:numFmt w:val="lowerLetter"/>
      <w:lvlText w:val="%2."/>
      <w:lvlJc w:val="left"/>
      <w:pPr>
        <w:tabs>
          <w:tab w:val="num" w:pos="1080"/>
        </w:tabs>
        <w:ind w:left="1080" w:hanging="360"/>
      </w:pPr>
      <w:rPr>
        <w:rFonts w:hint="default"/>
      </w:rPr>
    </w:lvl>
    <w:lvl w:ilvl="2">
      <w:start w:val="1"/>
      <w:numFmt w:val="lowerRoman"/>
      <w:lvlText w:val="%2.%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ascii="Arial" w:hAnsi="Arial" w:cs="Arial" w:hint="default"/>
        <w:b w:val="0"/>
        <w:i w:val="0"/>
        <w:sz w:val="22"/>
        <w:szCs w:val="22"/>
      </w:rPr>
    </w:lvl>
    <w:lvl w:ilvl="4">
      <w:start w:val="1"/>
      <w:numFmt w:val="lowerLetter"/>
      <w:lvlText w:val="%2.%3.%4.%5."/>
      <w:lvlJc w:val="left"/>
      <w:pPr>
        <w:tabs>
          <w:tab w:val="num" w:pos="3240"/>
        </w:tabs>
        <w:ind w:left="3240" w:hanging="360"/>
      </w:pPr>
      <w:rPr>
        <w:rFonts w:hint="default"/>
      </w:rPr>
    </w:lvl>
    <w:lvl w:ilvl="5">
      <w:start w:val="1"/>
      <w:numFmt w:val="lowerRoman"/>
      <w:lvlText w:val="%2.%3.%4.%5.%6."/>
      <w:lvlJc w:val="lef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left"/>
      <w:pPr>
        <w:tabs>
          <w:tab w:val="num" w:pos="6120"/>
        </w:tabs>
        <w:ind w:left="6120" w:hanging="180"/>
      </w:pPr>
      <w:rPr>
        <w:rFonts w:hint="default"/>
      </w:rPr>
    </w:lvl>
  </w:abstractNum>
  <w:abstractNum w:abstractNumId="1" w15:restartNumberingAfterBreak="0">
    <w:nsid w:val="00000008"/>
    <w:multiLevelType w:val="multilevel"/>
    <w:tmpl w:val="CBBC8CE0"/>
    <w:name w:val="WW8Num9"/>
    <w:lvl w:ilvl="0">
      <w:start w:val="3"/>
      <w:numFmt w:val="decimal"/>
      <w:lvlText w:val="%1)"/>
      <w:lvlJc w:val="left"/>
      <w:pPr>
        <w:tabs>
          <w:tab w:val="num" w:pos="-76"/>
        </w:tabs>
        <w:ind w:left="644" w:hanging="360"/>
      </w:pPr>
      <w:rPr>
        <w:rFonts w:hint="default"/>
        <w:b w:val="0"/>
        <w:i w:val="0"/>
        <w:color w:val="auto"/>
        <w:sz w:val="18"/>
        <w:szCs w:val="18"/>
        <w:lang w:eastAsia="zh-CN" w:bidi="hi-IN"/>
      </w:rPr>
    </w:lvl>
    <w:lvl w:ilvl="1">
      <w:start w:val="1"/>
      <w:numFmt w:val="lowerLetter"/>
      <w:lvlText w:val="%2."/>
      <w:lvlJc w:val="left"/>
      <w:pPr>
        <w:tabs>
          <w:tab w:val="num" w:pos="-284"/>
        </w:tabs>
        <w:ind w:left="1156" w:hanging="360"/>
      </w:pPr>
      <w:rPr>
        <w:rFonts w:hint="default"/>
      </w:rPr>
    </w:lvl>
    <w:lvl w:ilvl="2">
      <w:start w:val="1"/>
      <w:numFmt w:val="lowerRoman"/>
      <w:lvlText w:val="%2.%3."/>
      <w:lvlJc w:val="left"/>
      <w:pPr>
        <w:tabs>
          <w:tab w:val="num" w:pos="-284"/>
        </w:tabs>
        <w:ind w:left="1876" w:hanging="180"/>
      </w:pPr>
      <w:rPr>
        <w:rFonts w:hint="default"/>
      </w:rPr>
    </w:lvl>
    <w:lvl w:ilvl="3">
      <w:start w:val="1"/>
      <w:numFmt w:val="decimal"/>
      <w:lvlText w:val="%2.%3.%4."/>
      <w:lvlJc w:val="left"/>
      <w:pPr>
        <w:tabs>
          <w:tab w:val="num" w:pos="-284"/>
        </w:tabs>
        <w:ind w:left="2596" w:hanging="360"/>
      </w:pPr>
      <w:rPr>
        <w:rFonts w:hint="default"/>
      </w:rPr>
    </w:lvl>
    <w:lvl w:ilvl="4">
      <w:start w:val="1"/>
      <w:numFmt w:val="lowerLetter"/>
      <w:lvlText w:val="%2.%3.%4.%5."/>
      <w:lvlJc w:val="left"/>
      <w:pPr>
        <w:tabs>
          <w:tab w:val="num" w:pos="-284"/>
        </w:tabs>
        <w:ind w:left="3316" w:hanging="360"/>
      </w:pPr>
      <w:rPr>
        <w:rFonts w:hint="default"/>
      </w:rPr>
    </w:lvl>
    <w:lvl w:ilvl="5">
      <w:start w:val="1"/>
      <w:numFmt w:val="lowerRoman"/>
      <w:lvlText w:val="%2.%3.%4.%5.%6."/>
      <w:lvlJc w:val="left"/>
      <w:pPr>
        <w:tabs>
          <w:tab w:val="num" w:pos="-284"/>
        </w:tabs>
        <w:ind w:left="4036" w:hanging="180"/>
      </w:pPr>
      <w:rPr>
        <w:rFonts w:hint="default"/>
      </w:rPr>
    </w:lvl>
    <w:lvl w:ilvl="6">
      <w:start w:val="1"/>
      <w:numFmt w:val="decimal"/>
      <w:lvlText w:val="%2.%3.%4.%5.%6.%7."/>
      <w:lvlJc w:val="left"/>
      <w:pPr>
        <w:tabs>
          <w:tab w:val="num" w:pos="-284"/>
        </w:tabs>
        <w:ind w:left="4756" w:hanging="360"/>
      </w:pPr>
      <w:rPr>
        <w:rFonts w:hint="default"/>
      </w:rPr>
    </w:lvl>
    <w:lvl w:ilvl="7">
      <w:start w:val="1"/>
      <w:numFmt w:val="lowerLetter"/>
      <w:lvlText w:val="%2.%3.%4.%5.%6.%7.%8."/>
      <w:lvlJc w:val="left"/>
      <w:pPr>
        <w:tabs>
          <w:tab w:val="num" w:pos="-284"/>
        </w:tabs>
        <w:ind w:left="5476" w:hanging="360"/>
      </w:pPr>
      <w:rPr>
        <w:rFonts w:hint="default"/>
      </w:rPr>
    </w:lvl>
    <w:lvl w:ilvl="8">
      <w:start w:val="1"/>
      <w:numFmt w:val="lowerRoman"/>
      <w:lvlText w:val="%2.%3.%4.%5.%6.%7.%8.%9."/>
      <w:lvlJc w:val="left"/>
      <w:pPr>
        <w:tabs>
          <w:tab w:val="num" w:pos="-284"/>
        </w:tabs>
        <w:ind w:left="6196" w:hanging="180"/>
      </w:pPr>
      <w:rPr>
        <w:rFonts w:hint="default"/>
      </w:rPr>
    </w:lvl>
  </w:abstractNum>
  <w:abstractNum w:abstractNumId="2" w15:restartNumberingAfterBreak="0">
    <w:nsid w:val="00000009"/>
    <w:multiLevelType w:val="multilevel"/>
    <w:tmpl w:val="B6FE9F56"/>
    <w:name w:val="WW8Num12"/>
    <w:lvl w:ilvl="0">
      <w:start w:val="1"/>
      <w:numFmt w:val="decimal"/>
      <w:lvlText w:val="%1."/>
      <w:lvlJc w:val="left"/>
      <w:pPr>
        <w:tabs>
          <w:tab w:val="num" w:pos="0"/>
        </w:tabs>
        <w:ind w:left="1146" w:hanging="360"/>
      </w:pPr>
      <w:rPr>
        <w:rFonts w:ascii="Arial" w:hAnsi="Arial" w:cs="Arial" w:hint="default"/>
        <w:b w:val="0"/>
        <w:i w:val="0"/>
      </w:rPr>
    </w:lvl>
    <w:lvl w:ilvl="1">
      <w:start w:val="1"/>
      <w:numFmt w:val="lowerLetter"/>
      <w:lvlText w:val="%2)"/>
      <w:lvlJc w:val="left"/>
      <w:pPr>
        <w:tabs>
          <w:tab w:val="num" w:pos="0"/>
        </w:tabs>
        <w:ind w:left="1866" w:hanging="360"/>
      </w:pPr>
      <w:rPr>
        <w:rFonts w:hint="default"/>
        <w:b w:val="0"/>
        <w:i w:val="0"/>
      </w:rPr>
    </w:lvl>
    <w:lvl w:ilvl="2">
      <w:start w:val="1"/>
      <w:numFmt w:val="lowerRoman"/>
      <w:lvlText w:val="%3."/>
      <w:lvlJc w:val="right"/>
      <w:pPr>
        <w:tabs>
          <w:tab w:val="num" w:pos="0"/>
        </w:tabs>
        <w:ind w:left="2586" w:hanging="180"/>
      </w:pPr>
      <w:rPr>
        <w:rFonts w:hint="default"/>
      </w:rPr>
    </w:lvl>
    <w:lvl w:ilvl="3">
      <w:start w:val="1"/>
      <w:numFmt w:val="decimal"/>
      <w:lvlText w:val="%4."/>
      <w:lvlJc w:val="left"/>
      <w:pPr>
        <w:tabs>
          <w:tab w:val="num" w:pos="0"/>
        </w:tabs>
        <w:ind w:left="3306" w:hanging="360"/>
      </w:pPr>
      <w:rPr>
        <w:rFonts w:hint="default"/>
      </w:rPr>
    </w:lvl>
    <w:lvl w:ilvl="4">
      <w:start w:val="1"/>
      <w:numFmt w:val="lowerLetter"/>
      <w:lvlText w:val="%5."/>
      <w:lvlJc w:val="left"/>
      <w:pPr>
        <w:tabs>
          <w:tab w:val="num" w:pos="0"/>
        </w:tabs>
        <w:ind w:left="4026" w:hanging="360"/>
      </w:pPr>
      <w:rPr>
        <w:rFonts w:hint="default"/>
      </w:rPr>
    </w:lvl>
    <w:lvl w:ilvl="5">
      <w:start w:val="1"/>
      <w:numFmt w:val="lowerRoman"/>
      <w:lvlText w:val="%6."/>
      <w:lvlJc w:val="right"/>
      <w:pPr>
        <w:tabs>
          <w:tab w:val="num" w:pos="0"/>
        </w:tabs>
        <w:ind w:left="4746" w:hanging="180"/>
      </w:pPr>
      <w:rPr>
        <w:rFonts w:hint="default"/>
      </w:rPr>
    </w:lvl>
    <w:lvl w:ilvl="6">
      <w:start w:val="1"/>
      <w:numFmt w:val="decimal"/>
      <w:lvlText w:val="%7."/>
      <w:lvlJc w:val="left"/>
      <w:pPr>
        <w:tabs>
          <w:tab w:val="num" w:pos="0"/>
        </w:tabs>
        <w:ind w:left="5466" w:hanging="360"/>
      </w:pPr>
      <w:rPr>
        <w:rFonts w:hint="default"/>
      </w:rPr>
    </w:lvl>
    <w:lvl w:ilvl="7">
      <w:start w:val="1"/>
      <w:numFmt w:val="lowerLetter"/>
      <w:lvlText w:val="%8."/>
      <w:lvlJc w:val="left"/>
      <w:pPr>
        <w:tabs>
          <w:tab w:val="num" w:pos="0"/>
        </w:tabs>
        <w:ind w:left="6186" w:hanging="360"/>
      </w:pPr>
      <w:rPr>
        <w:rFonts w:hint="default"/>
      </w:rPr>
    </w:lvl>
    <w:lvl w:ilvl="8">
      <w:start w:val="1"/>
      <w:numFmt w:val="lowerRoman"/>
      <w:lvlText w:val="%9."/>
      <w:lvlJc w:val="right"/>
      <w:pPr>
        <w:tabs>
          <w:tab w:val="num" w:pos="0"/>
        </w:tabs>
        <w:ind w:left="6906" w:hanging="180"/>
      </w:pPr>
      <w:rPr>
        <w:rFonts w:hint="default"/>
      </w:rPr>
    </w:lvl>
  </w:abstractNum>
  <w:abstractNum w:abstractNumId="3" w15:restartNumberingAfterBreak="0">
    <w:nsid w:val="0000000B"/>
    <w:multiLevelType w:val="multilevel"/>
    <w:tmpl w:val="F9361946"/>
    <w:name w:val="WW8Num15"/>
    <w:lvl w:ilvl="0">
      <w:start w:val="1"/>
      <w:numFmt w:val="bullet"/>
      <w:lvlText w:val="•"/>
      <w:lvlJc w:val="left"/>
      <w:pPr>
        <w:tabs>
          <w:tab w:val="num" w:pos="0"/>
        </w:tabs>
        <w:ind w:left="720" w:hanging="360"/>
      </w:pPr>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right"/>
      <w:pPr>
        <w:tabs>
          <w:tab w:val="num" w:pos="0"/>
        </w:tabs>
        <w:ind w:left="1080" w:hanging="360"/>
      </w:pPr>
      <w:rPr>
        <w:b w:val="0"/>
        <w:bCs w:val="0"/>
        <w:i w:val="0"/>
        <w:iCs w:val="0"/>
        <w:caps w:val="0"/>
        <w:smallCaps w:val="0"/>
        <w:strike w:val="0"/>
        <w:dstrike w:val="0"/>
        <w:color w:val="000000"/>
        <w:spacing w:val="0"/>
        <w:w w:val="100"/>
        <w:sz w:val="18"/>
        <w:szCs w:val="18"/>
        <w:u w:val="none"/>
      </w:rPr>
    </w:lvl>
    <w:lvl w:ilvl="2">
      <w:start w:val="1"/>
      <w:numFmt w:val="lowerLetter"/>
      <w:lvlText w:val="%3)"/>
      <w:lvlJc w:val="left"/>
      <w:pPr>
        <w:tabs>
          <w:tab w:val="num" w:pos="0"/>
        </w:tabs>
        <w:ind w:left="1440" w:hanging="360"/>
      </w:pPr>
      <w:rPr>
        <w:b w:val="0"/>
        <w:bCs w:val="0"/>
        <w:i w:val="0"/>
        <w:iCs w:val="0"/>
        <w:caps w:val="0"/>
        <w:smallCaps w:val="0"/>
        <w:strike w:val="0"/>
        <w:dstrike w:val="0"/>
        <w:color w:val="000000"/>
        <w:spacing w:val="0"/>
        <w:w w:val="100"/>
        <w:sz w:val="18"/>
        <w:szCs w:val="18"/>
        <w:u w:val="none"/>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00000011"/>
    <w:multiLevelType w:val="multilevel"/>
    <w:tmpl w:val="00000011"/>
    <w:name w:val="WW8Num17"/>
    <w:lvl w:ilvl="0">
      <w:start w:val="1"/>
      <w:numFmt w:val="decimal"/>
      <w:lvlText w:val="%1"/>
      <w:lvlJc w:val="left"/>
      <w:pPr>
        <w:tabs>
          <w:tab w:val="num" w:pos="360"/>
        </w:tabs>
        <w:ind w:left="360" w:hanging="360"/>
      </w:pPr>
      <w:rPr>
        <w:rFonts w:ascii="Arial" w:eastAsia="SimSun" w:hAnsi="Arial" w:cs="Arial" w:hint="default"/>
        <w:color w:val="auto"/>
        <w:sz w:val="22"/>
        <w:szCs w:val="22"/>
        <w:lang w:eastAsia="zh-CN" w:bidi="hi-IN"/>
      </w:rPr>
    </w:lvl>
    <w:lvl w:ilvl="1">
      <w:start w:val="1"/>
      <w:numFmt w:val="decimal"/>
      <w:lvlText w:val="%2)"/>
      <w:lvlJc w:val="left"/>
      <w:pPr>
        <w:tabs>
          <w:tab w:val="num" w:pos="810"/>
        </w:tabs>
        <w:ind w:left="810" w:hanging="360"/>
      </w:pPr>
      <w:rPr>
        <w:rFonts w:ascii="Arial" w:eastAsia="SimSun" w:hAnsi="Arial" w:cs="Arial" w:hint="default"/>
        <w:color w:val="auto"/>
        <w:sz w:val="22"/>
        <w:szCs w:val="22"/>
        <w:lang w:eastAsia="zh-CN" w:bidi="hi-IN"/>
      </w:rPr>
    </w:lvl>
    <w:lvl w:ilvl="2">
      <w:start w:val="1"/>
      <w:numFmt w:val="decimal"/>
      <w:lvlText w:val="%1.%2.%3"/>
      <w:lvlJc w:val="left"/>
      <w:pPr>
        <w:tabs>
          <w:tab w:val="num" w:pos="1620"/>
        </w:tabs>
        <w:ind w:left="1620" w:hanging="720"/>
      </w:pPr>
      <w:rPr>
        <w:rFonts w:ascii="Arial" w:eastAsia="SimSun" w:hAnsi="Arial" w:cs="Arial" w:hint="default"/>
        <w:color w:val="auto"/>
        <w:sz w:val="22"/>
        <w:szCs w:val="22"/>
        <w:lang w:eastAsia="zh-CN" w:bidi="hi-IN"/>
      </w:rPr>
    </w:lvl>
    <w:lvl w:ilvl="3">
      <w:start w:val="1"/>
      <w:numFmt w:val="decimal"/>
      <w:lvlText w:val="%1.%2.%3.%4"/>
      <w:lvlJc w:val="left"/>
      <w:pPr>
        <w:tabs>
          <w:tab w:val="num" w:pos="2430"/>
        </w:tabs>
        <w:ind w:left="2430" w:hanging="1080"/>
      </w:pPr>
      <w:rPr>
        <w:rFonts w:ascii="Arial" w:eastAsia="SimSun" w:hAnsi="Arial" w:cs="Arial" w:hint="default"/>
        <w:color w:val="auto"/>
        <w:sz w:val="22"/>
        <w:szCs w:val="22"/>
        <w:lang w:eastAsia="zh-CN" w:bidi="hi-IN"/>
      </w:rPr>
    </w:lvl>
    <w:lvl w:ilvl="4">
      <w:start w:val="1"/>
      <w:numFmt w:val="decimal"/>
      <w:lvlText w:val="%1.%2.%3.%4.%5"/>
      <w:lvlJc w:val="left"/>
      <w:pPr>
        <w:tabs>
          <w:tab w:val="num" w:pos="2880"/>
        </w:tabs>
        <w:ind w:left="2880" w:hanging="1080"/>
      </w:pPr>
      <w:rPr>
        <w:rFonts w:ascii="Arial" w:eastAsia="SimSun" w:hAnsi="Arial" w:cs="Arial" w:hint="default"/>
        <w:color w:val="auto"/>
        <w:sz w:val="22"/>
        <w:szCs w:val="22"/>
        <w:lang w:eastAsia="zh-CN" w:bidi="hi-IN"/>
      </w:rPr>
    </w:lvl>
    <w:lvl w:ilvl="5">
      <w:start w:val="1"/>
      <w:numFmt w:val="decimal"/>
      <w:lvlText w:val="%1.%2.%3.%4.%5.%6"/>
      <w:lvlJc w:val="left"/>
      <w:pPr>
        <w:tabs>
          <w:tab w:val="num" w:pos="3690"/>
        </w:tabs>
        <w:ind w:left="3690" w:hanging="1440"/>
      </w:pPr>
      <w:rPr>
        <w:rFonts w:ascii="Arial" w:eastAsia="SimSun" w:hAnsi="Arial" w:cs="Arial" w:hint="default"/>
        <w:color w:val="auto"/>
        <w:sz w:val="22"/>
        <w:szCs w:val="22"/>
        <w:lang w:eastAsia="zh-CN" w:bidi="hi-IN"/>
      </w:rPr>
    </w:lvl>
    <w:lvl w:ilvl="6">
      <w:start w:val="1"/>
      <w:numFmt w:val="decimal"/>
      <w:lvlText w:val="%1.%2.%3.%4.%5.%6.%7"/>
      <w:lvlJc w:val="left"/>
      <w:pPr>
        <w:tabs>
          <w:tab w:val="num" w:pos="4140"/>
        </w:tabs>
        <w:ind w:left="4140" w:hanging="1440"/>
      </w:pPr>
      <w:rPr>
        <w:rFonts w:ascii="Arial" w:eastAsia="SimSun" w:hAnsi="Arial" w:cs="Arial" w:hint="default"/>
        <w:color w:val="auto"/>
        <w:sz w:val="22"/>
        <w:szCs w:val="22"/>
        <w:lang w:eastAsia="zh-CN" w:bidi="hi-IN"/>
      </w:rPr>
    </w:lvl>
    <w:lvl w:ilvl="7">
      <w:start w:val="1"/>
      <w:numFmt w:val="decimal"/>
      <w:lvlText w:val="%1.%2.%3.%4.%5.%6.%7.%8"/>
      <w:lvlJc w:val="left"/>
      <w:pPr>
        <w:tabs>
          <w:tab w:val="num" w:pos="4950"/>
        </w:tabs>
        <w:ind w:left="4950" w:hanging="1800"/>
      </w:pPr>
      <w:rPr>
        <w:rFonts w:ascii="Arial" w:eastAsia="SimSun" w:hAnsi="Arial" w:cs="Arial" w:hint="default"/>
        <w:color w:val="auto"/>
        <w:sz w:val="22"/>
        <w:szCs w:val="22"/>
        <w:lang w:eastAsia="zh-CN" w:bidi="hi-IN"/>
      </w:rPr>
    </w:lvl>
    <w:lvl w:ilvl="8">
      <w:start w:val="1"/>
      <w:numFmt w:val="decimal"/>
      <w:lvlText w:val="%1.%2.%3.%4.%5.%6.%7.%8.%9"/>
      <w:lvlJc w:val="left"/>
      <w:pPr>
        <w:tabs>
          <w:tab w:val="num" w:pos="5400"/>
        </w:tabs>
        <w:ind w:left="5400" w:hanging="1800"/>
      </w:pPr>
      <w:rPr>
        <w:rFonts w:ascii="Arial" w:eastAsia="SimSun" w:hAnsi="Arial" w:cs="Arial" w:hint="default"/>
        <w:color w:val="auto"/>
        <w:sz w:val="22"/>
        <w:szCs w:val="22"/>
        <w:lang w:eastAsia="zh-CN" w:bidi="hi-IN"/>
      </w:rPr>
    </w:lvl>
  </w:abstractNum>
  <w:abstractNum w:abstractNumId="5" w15:restartNumberingAfterBreak="0">
    <w:nsid w:val="00000015"/>
    <w:multiLevelType w:val="multilevel"/>
    <w:tmpl w:val="B4F0D118"/>
    <w:name w:val="WW8Num22"/>
    <w:lvl w:ilvl="0">
      <w:start w:val="1"/>
      <w:numFmt w:val="decimal"/>
      <w:lvlText w:val="%1."/>
      <w:lvlJc w:val="left"/>
      <w:pPr>
        <w:tabs>
          <w:tab w:val="num" w:pos="360"/>
        </w:tabs>
        <w:ind w:left="360" w:hanging="360"/>
      </w:pPr>
      <w:rPr>
        <w:rFonts w:ascii="Arial" w:eastAsia="Calibri" w:hAnsi="Arial" w:cs="Arial"/>
        <w:color w:val="auto"/>
        <w:sz w:val="22"/>
        <w:szCs w:val="22"/>
        <w:lang w:eastAsia="zh-CN" w:bidi="hi-IN"/>
      </w:rPr>
    </w:lvl>
    <w:lvl w:ilvl="1">
      <w:start w:val="1"/>
      <w:numFmt w:val="lowerLetter"/>
      <w:lvlText w:val="%2)"/>
      <w:lvlJc w:val="left"/>
      <w:pPr>
        <w:tabs>
          <w:tab w:val="num" w:pos="1080"/>
        </w:tabs>
        <w:ind w:left="1080" w:hanging="360"/>
      </w:pPr>
      <w:rPr>
        <w:rFonts w:ascii="Arial" w:eastAsia="Calibri" w:hAnsi="Arial" w:cs="Arial" w:hint="default"/>
        <w:b w:val="0"/>
        <w:i w:val="0"/>
        <w:sz w:val="18"/>
        <w:szCs w:val="18"/>
        <w:lang w:bidi="hi-IN"/>
      </w:r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6" w15:restartNumberingAfterBreak="0">
    <w:nsid w:val="00000018"/>
    <w:multiLevelType w:val="singleLevel"/>
    <w:tmpl w:val="AAAE65CE"/>
    <w:name w:val="WW8Num30"/>
    <w:lvl w:ilvl="0">
      <w:start w:val="1"/>
      <w:numFmt w:val="decimal"/>
      <w:lvlText w:val="%1)"/>
      <w:lvlJc w:val="left"/>
      <w:pPr>
        <w:tabs>
          <w:tab w:val="num" w:pos="0"/>
        </w:tabs>
        <w:ind w:left="720" w:hanging="360"/>
      </w:pPr>
      <w:rPr>
        <w:rFonts w:ascii="Arial" w:hAnsi="Arial" w:cs="Arial"/>
        <w:sz w:val="22"/>
        <w:szCs w:val="18"/>
      </w:rPr>
    </w:lvl>
  </w:abstractNum>
  <w:abstractNum w:abstractNumId="7" w15:restartNumberingAfterBreak="0">
    <w:nsid w:val="0000001C"/>
    <w:multiLevelType w:val="singleLevel"/>
    <w:tmpl w:val="FBB28150"/>
    <w:name w:val="WW8Num35"/>
    <w:lvl w:ilvl="0">
      <w:start w:val="1"/>
      <w:numFmt w:val="decimal"/>
      <w:lvlText w:val="%1."/>
      <w:lvlJc w:val="left"/>
      <w:pPr>
        <w:tabs>
          <w:tab w:val="num" w:pos="0"/>
        </w:tabs>
        <w:ind w:left="720" w:hanging="360"/>
      </w:pPr>
      <w:rPr>
        <w:rFonts w:ascii="Arial" w:hAnsi="Arial" w:cs="Arial" w:hint="default"/>
        <w:sz w:val="22"/>
        <w:szCs w:val="18"/>
      </w:rPr>
    </w:lvl>
  </w:abstractNum>
  <w:abstractNum w:abstractNumId="8" w15:restartNumberingAfterBreak="0">
    <w:nsid w:val="00000022"/>
    <w:multiLevelType w:val="singleLevel"/>
    <w:tmpl w:val="50D8E0CA"/>
    <w:name w:val="WW8Num162"/>
    <w:lvl w:ilvl="0">
      <w:start w:val="1"/>
      <w:numFmt w:val="decimal"/>
      <w:lvlText w:val="%1)"/>
      <w:lvlJc w:val="left"/>
      <w:pPr>
        <w:ind w:left="720" w:hanging="360"/>
      </w:pPr>
      <w:rPr>
        <w:rFonts w:ascii="Arial" w:hAnsi="Arial" w:cs="Arial" w:hint="default"/>
        <w:b w:val="0"/>
        <w:i w:val="0"/>
        <w:sz w:val="18"/>
        <w:szCs w:val="18"/>
      </w:rPr>
    </w:lvl>
  </w:abstractNum>
  <w:abstractNum w:abstractNumId="9" w15:restartNumberingAfterBreak="0">
    <w:nsid w:val="00893C47"/>
    <w:multiLevelType w:val="multilevel"/>
    <w:tmpl w:val="4EA23468"/>
    <w:styleLink w:val="WWNum2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15:restartNumberingAfterBreak="0">
    <w:nsid w:val="00F9796E"/>
    <w:multiLevelType w:val="hybridMultilevel"/>
    <w:tmpl w:val="5896CC48"/>
    <w:lvl w:ilvl="0" w:tplc="145A4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036DA7"/>
    <w:multiLevelType w:val="multilevel"/>
    <w:tmpl w:val="DC9CCA6A"/>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6FA56B2"/>
    <w:multiLevelType w:val="multilevel"/>
    <w:tmpl w:val="7DD02BA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F6964AE"/>
    <w:multiLevelType w:val="multilevel"/>
    <w:tmpl w:val="CFF6C14E"/>
    <w:styleLink w:val="WWNum13"/>
    <w:lvl w:ilvl="0">
      <w:start w:val="1"/>
      <w:numFmt w:val="decimal"/>
      <w:lvlText w:val="%1)"/>
      <w:lvlJc w:val="left"/>
      <w:pPr>
        <w:ind w:left="1069" w:hanging="360"/>
      </w:pPr>
      <w:rPr>
        <w:rFonts w:ascii="Times New Roman" w:eastAsia="Calibri" w:hAnsi="Times New Roman" w:cs="Times New Roman"/>
        <w:sz w:val="22"/>
      </w:rPr>
    </w:lvl>
    <w:lvl w:ilvl="1">
      <w:start w:val="1"/>
      <w:numFmt w:val="lowerLetter"/>
      <w:lvlText w:val="%2)"/>
      <w:lvlJc w:val="left"/>
      <w:pPr>
        <w:ind w:left="1636" w:hanging="360"/>
      </w:pPr>
      <w:rPr>
        <w:rFonts w:ascii="Times New Roman" w:hAnsi="Times New Roman" w:cs="Times New Roman"/>
        <w:sz w:val="22"/>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12017710"/>
    <w:multiLevelType w:val="multilevel"/>
    <w:tmpl w:val="DF7AE1DE"/>
    <w:styleLink w:val="WWNum26"/>
    <w:lvl w:ilvl="0">
      <w:start w:val="1"/>
      <w:numFmt w:val="decimal"/>
      <w:lvlText w:val="%1"/>
      <w:lvlJc w:val="left"/>
      <w:pPr>
        <w:ind w:left="360" w:hanging="360"/>
      </w:pPr>
      <w:rPr>
        <w:rFonts w:ascii="Times New Roman" w:hAnsi="Times New Roman"/>
        <w:b w:val="0"/>
        <w:sz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35007E7"/>
    <w:multiLevelType w:val="hybridMultilevel"/>
    <w:tmpl w:val="0A98AA88"/>
    <w:lvl w:ilvl="0" w:tplc="728281D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728281D0">
      <w:start w:val="1"/>
      <w:numFmt w:val="decimal"/>
      <w:lvlText w:val="%3)"/>
      <w:lvlJc w:val="left"/>
      <w:pPr>
        <w:ind w:left="2160" w:hanging="180"/>
      </w:pPr>
      <w:rPr>
        <w:rFonts w:hint="default"/>
        <w:b w:val="0"/>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A20815"/>
    <w:multiLevelType w:val="hybridMultilevel"/>
    <w:tmpl w:val="98706D5E"/>
    <w:lvl w:ilvl="0" w:tplc="57885090">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D93DC4"/>
    <w:multiLevelType w:val="hybridMultilevel"/>
    <w:tmpl w:val="D2DAA764"/>
    <w:lvl w:ilvl="0" w:tplc="0B565044">
      <w:start w:val="7"/>
      <w:numFmt w:val="decimal"/>
      <w:lvlText w:val="%1."/>
      <w:lvlJc w:val="left"/>
      <w:pPr>
        <w:ind w:left="1069"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FE05F7"/>
    <w:multiLevelType w:val="singleLevel"/>
    <w:tmpl w:val="557AAD7C"/>
    <w:lvl w:ilvl="0">
      <w:start w:val="1"/>
      <w:numFmt w:val="decimal"/>
      <w:lvlText w:val="%1. "/>
      <w:legacy w:legacy="1" w:legacySpace="0" w:legacyIndent="283"/>
      <w:lvlJc w:val="left"/>
      <w:pPr>
        <w:ind w:left="283" w:hanging="283"/>
      </w:pPr>
      <w:rPr>
        <w:rFonts w:ascii="Arial" w:hAnsi="Arial" w:cs="Arial" w:hint="default"/>
        <w:b w:val="0"/>
        <w:bCs w:val="0"/>
        <w:i w:val="0"/>
        <w:iCs w:val="0"/>
        <w:sz w:val="22"/>
        <w:szCs w:val="22"/>
        <w:u w:val="none"/>
      </w:rPr>
    </w:lvl>
  </w:abstractNum>
  <w:abstractNum w:abstractNumId="19" w15:restartNumberingAfterBreak="0">
    <w:nsid w:val="20551A1E"/>
    <w:multiLevelType w:val="multilevel"/>
    <w:tmpl w:val="52C84F3A"/>
    <w:styleLink w:val="WWNum2"/>
    <w:lvl w:ilvl="0">
      <w:start w:val="1"/>
      <w:numFmt w:val="decimal"/>
      <w:lvlText w:val="%1)"/>
      <w:lvlJc w:val="left"/>
      <w:pPr>
        <w:ind w:left="720" w:hanging="360"/>
      </w:pPr>
      <w:rPr>
        <w:rFonts w:cs="Times New Roman"/>
        <w:sz w:val="22"/>
        <w:szCs w:val="22"/>
      </w:r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20" w15:restartNumberingAfterBreak="0">
    <w:nsid w:val="20D24132"/>
    <w:multiLevelType w:val="hybridMultilevel"/>
    <w:tmpl w:val="BC549650"/>
    <w:lvl w:ilvl="0" w:tplc="7374BEE8">
      <w:start w:val="1"/>
      <w:numFmt w:val="decimal"/>
      <w:lvlText w:val="%1."/>
      <w:lvlJc w:val="left"/>
      <w:pPr>
        <w:ind w:left="1069" w:hanging="360"/>
      </w:pPr>
      <w:rPr>
        <w:rFonts w:ascii="Arial" w:hAnsi="Arial" w:hint="default"/>
        <w:strike w:val="0"/>
        <w:dstrike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160287F"/>
    <w:multiLevelType w:val="multilevel"/>
    <w:tmpl w:val="42261B4C"/>
    <w:styleLink w:val="WWNum8"/>
    <w:lvl w:ilvl="0">
      <w:start w:val="1"/>
      <w:numFmt w:val="decimal"/>
      <w:lvlText w:val="%1."/>
      <w:lvlJc w:val="left"/>
      <w:rPr>
        <w:rFonts w:ascii="Times New Roman" w:hAnsi="Times New Roman" w:cs="Times New Roman"/>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283" w:firstLine="0"/>
      </w:pPr>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4CC4DA4"/>
    <w:multiLevelType w:val="multilevel"/>
    <w:tmpl w:val="BC9A070E"/>
    <w:styleLink w:val="WWNum17"/>
    <w:lvl w:ilvl="0">
      <w:start w:val="1"/>
      <w:numFmt w:val="decimal"/>
      <w:lvlText w:val="%1)"/>
      <w:lvlJc w:val="left"/>
      <w:pPr>
        <w:ind w:left="785" w:hanging="360"/>
      </w:pPr>
      <w:rPr>
        <w:rFonts w:cs="Times New Roman"/>
        <w:strike w:val="0"/>
        <w:dstrike w:val="0"/>
        <w:sz w:val="22"/>
        <w:szCs w:val="22"/>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23" w15:restartNumberingAfterBreak="0">
    <w:nsid w:val="255F577E"/>
    <w:multiLevelType w:val="multilevel"/>
    <w:tmpl w:val="99E80008"/>
    <w:styleLink w:val="WWNum6"/>
    <w:lvl w:ilvl="0">
      <w:start w:val="3"/>
      <w:numFmt w:val="decimal"/>
      <w:lvlText w:val="%1."/>
      <w:lvlJc w:val="right"/>
      <w:rPr>
        <w:rFonts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pPr>
        <w:ind w:left="567" w:firstLine="0"/>
      </w:pPr>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273F4A18"/>
    <w:multiLevelType w:val="hybridMultilevel"/>
    <w:tmpl w:val="75D4E854"/>
    <w:lvl w:ilvl="0" w:tplc="D38059D8">
      <w:start w:val="8"/>
      <w:numFmt w:val="decimal"/>
      <w:lvlText w:val="%1."/>
      <w:lvlJc w:val="left"/>
      <w:pPr>
        <w:tabs>
          <w:tab w:val="num" w:pos="2441"/>
        </w:tabs>
        <w:ind w:left="2441" w:hanging="397"/>
      </w:pPr>
      <w:rPr>
        <w:rFonts w:ascii="Arial" w:hAnsi="Arial" w:cs="Arial"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9616B4"/>
    <w:multiLevelType w:val="hybridMultilevel"/>
    <w:tmpl w:val="22F6C3D0"/>
    <w:lvl w:ilvl="0" w:tplc="0CEAD2C2">
      <w:start w:val="4"/>
      <w:numFmt w:val="decimal"/>
      <w:lvlText w:val="%1."/>
      <w:lvlJc w:val="left"/>
      <w:pPr>
        <w:ind w:left="108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BE4D33"/>
    <w:multiLevelType w:val="hybridMultilevel"/>
    <w:tmpl w:val="657A6518"/>
    <w:lvl w:ilvl="0" w:tplc="B920A8B6">
      <w:start w:val="1"/>
      <w:numFmt w:val="decimal"/>
      <w:lvlText w:val="%1)"/>
      <w:lvlJc w:val="left"/>
      <w:pPr>
        <w:ind w:left="643" w:hanging="360"/>
      </w:pPr>
      <w:rPr>
        <w:rFonts w:ascii="Arial" w:eastAsia="Times New Roman" w:hAnsi="Arial" w:cs="Arial"/>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2EE41D46"/>
    <w:multiLevelType w:val="hybridMultilevel"/>
    <w:tmpl w:val="1BE8E552"/>
    <w:lvl w:ilvl="0" w:tplc="12DCFB1E">
      <w:start w:val="1"/>
      <w:numFmt w:val="decimal"/>
      <w:lvlText w:val="%1."/>
      <w:lvlJc w:val="left"/>
      <w:pPr>
        <w:ind w:left="720" w:hanging="360"/>
      </w:pPr>
      <w:rPr>
        <w:rFonts w:ascii="Arial" w:hAnsi="Arial" w:cs="Arial" w:hint="default"/>
        <w:b w:val="0"/>
        <w:i w:val="0"/>
        <w:color w:val="000000" w:themeColor="text1"/>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D45431"/>
    <w:multiLevelType w:val="hybridMultilevel"/>
    <w:tmpl w:val="54F47CA0"/>
    <w:lvl w:ilvl="0" w:tplc="968843A2">
      <w:start w:val="1"/>
      <w:numFmt w:val="decimal"/>
      <w:lvlText w:val="%1."/>
      <w:lvlJc w:val="left"/>
      <w:pPr>
        <w:ind w:left="720" w:hanging="360"/>
      </w:pPr>
      <w:rPr>
        <w:rFonts w:ascii="Arial" w:eastAsia="Calibri"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2352F1"/>
    <w:multiLevelType w:val="multilevel"/>
    <w:tmpl w:val="39BA1274"/>
    <w:styleLink w:val="WWNum4"/>
    <w:lvl w:ilvl="0">
      <w:start w:val="1"/>
      <w:numFmt w:val="decimal"/>
      <w:lvlText w:val="%1)"/>
      <w:lvlJc w:val="left"/>
      <w:pPr>
        <w:ind w:left="720" w:hanging="360"/>
      </w:pPr>
      <w:rPr>
        <w:b w:val="0"/>
        <w:bCs w:val="0"/>
        <w:i w:val="0"/>
        <w:iCs w:val="0"/>
        <w:caps w:val="0"/>
        <w:smallCaps w:val="0"/>
        <w:strike w:val="0"/>
        <w:dstrike w:val="0"/>
        <w:color w:val="000000"/>
        <w:spacing w:val="0"/>
        <w:w w:val="100"/>
        <w:sz w:val="22"/>
        <w:szCs w:val="22"/>
        <w:u w:val="none"/>
      </w:rPr>
    </w:lvl>
    <w:lvl w:ilvl="1">
      <w:start w:val="1"/>
      <w:numFmt w:val="decimal"/>
      <w:lvlText w:val="%2)"/>
      <w:lvlJc w:val="left"/>
      <w:pPr>
        <w:ind w:left="1080" w:hanging="360"/>
      </w:pPr>
      <w:rPr>
        <w:rFonts w:cs="Times New Roman"/>
        <w:b w:val="0"/>
        <w:bCs w:val="0"/>
        <w:i w:val="0"/>
        <w:iCs w:val="0"/>
        <w:caps w:val="0"/>
        <w:smallCaps w:val="0"/>
        <w:strike w:val="0"/>
        <w:dstrike w:val="0"/>
        <w:color w:val="000000"/>
        <w:spacing w:val="0"/>
        <w:w w:val="100"/>
        <w:sz w:val="22"/>
        <w:szCs w:val="22"/>
        <w:u w:val="none"/>
      </w:rPr>
    </w:lvl>
    <w:lvl w:ilvl="2">
      <w:start w:val="2"/>
      <w:numFmt w:val="decimal"/>
      <w:lvlText w:val="%3)"/>
      <w:lvlJc w:val="left"/>
      <w:pPr>
        <w:ind w:left="1440" w:hanging="360"/>
      </w:pPr>
      <w:rPr>
        <w:b w:val="0"/>
        <w:bCs w:val="0"/>
        <w:i w:val="0"/>
        <w:iCs w:val="0"/>
        <w:caps w:val="0"/>
        <w:smallCaps w:val="0"/>
        <w:strike w:val="0"/>
        <w:dstrike w:val="0"/>
        <w:color w:val="000000"/>
        <w:spacing w:val="0"/>
        <w:w w:val="100"/>
        <w:sz w:val="20"/>
        <w:szCs w:val="20"/>
        <w:u w:val="none"/>
      </w:rPr>
    </w:lvl>
    <w:lvl w:ilvl="3">
      <w:start w:val="1"/>
      <w:numFmt w:val="lowerLetter"/>
      <w:lvlText w:val="%4)"/>
      <w:lvlJc w:val="left"/>
      <w:pPr>
        <w:ind w:left="1800" w:hanging="360"/>
      </w:pPr>
      <w:rPr>
        <w:b w:val="0"/>
        <w:bCs w:val="0"/>
        <w:i w:val="0"/>
        <w:iCs w:val="0"/>
        <w:caps w:val="0"/>
        <w:smallCaps w:val="0"/>
        <w:strike w:val="0"/>
        <w:dstrike w:val="0"/>
        <w:color w:val="000000"/>
        <w:spacing w:val="0"/>
        <w:w w:val="100"/>
        <w:sz w:val="20"/>
        <w:szCs w:val="20"/>
        <w:u w:val="none"/>
      </w:rPr>
    </w:lvl>
    <w:lvl w:ilvl="4">
      <w:start w:val="1"/>
      <w:numFmt w:val="decimal"/>
      <w:lvlText w:val="%5)"/>
      <w:lvlJc w:val="left"/>
      <w:pPr>
        <w:ind w:left="2160" w:hanging="360"/>
      </w:pPr>
      <w:rPr>
        <w:b w:val="0"/>
        <w:bCs w:val="0"/>
        <w:i w:val="0"/>
        <w:iCs w:val="0"/>
        <w:caps w:val="0"/>
        <w:smallCaps w:val="0"/>
        <w:strike w:val="0"/>
        <w:dstrike w:val="0"/>
        <w:color w:val="000000"/>
        <w:spacing w:val="0"/>
        <w:w w:val="100"/>
        <w:sz w:val="20"/>
        <w:szCs w:val="20"/>
        <w:u w:val="none"/>
      </w:rPr>
    </w:lvl>
    <w:lvl w:ilvl="5">
      <w:start w:val="1"/>
      <w:numFmt w:val="decimal"/>
      <w:lvlText w:val="%6)"/>
      <w:lvlJc w:val="left"/>
      <w:pPr>
        <w:ind w:left="2520" w:hanging="360"/>
      </w:pPr>
      <w:rPr>
        <w:b w:val="0"/>
        <w:bCs w:val="0"/>
        <w:i w:val="0"/>
        <w:iCs w:val="0"/>
        <w:caps w:val="0"/>
        <w:smallCaps w:val="0"/>
        <w:strike w:val="0"/>
        <w:dstrike w:val="0"/>
        <w:color w:val="000000"/>
        <w:spacing w:val="0"/>
        <w:w w:val="100"/>
        <w:sz w:val="20"/>
        <w:szCs w:val="20"/>
        <w:u w:val="none"/>
      </w:rPr>
    </w:lvl>
    <w:lvl w:ilvl="6">
      <w:start w:val="1"/>
      <w:numFmt w:val="lowerLetter"/>
      <w:lvlText w:val="%7)"/>
      <w:lvlJc w:val="left"/>
      <w:pPr>
        <w:ind w:left="2880" w:hanging="360"/>
      </w:pPr>
      <w:rPr>
        <w:b w:val="0"/>
        <w:bCs w:val="0"/>
        <w:i w:val="0"/>
        <w:iCs w:val="0"/>
        <w:caps w:val="0"/>
        <w:smallCaps w:val="0"/>
        <w:strike w:val="0"/>
        <w:dstrike w:val="0"/>
        <w:color w:val="000000"/>
        <w:spacing w:val="0"/>
        <w:w w:val="100"/>
        <w:sz w:val="20"/>
        <w:szCs w:val="20"/>
        <w:u w:val="none"/>
      </w:rPr>
    </w:lvl>
    <w:lvl w:ilvl="7">
      <w:start w:val="1"/>
      <w:numFmt w:val="lowerRoman"/>
      <w:lvlText w:val="%8)"/>
      <w:lvlJc w:val="left"/>
      <w:pPr>
        <w:ind w:left="3240" w:hanging="360"/>
      </w:pPr>
      <w:rPr>
        <w:b w:val="0"/>
        <w:bCs w:val="0"/>
        <w:i w:val="0"/>
        <w:iCs w:val="0"/>
        <w:caps w:val="0"/>
        <w:smallCaps w:val="0"/>
        <w:strike w:val="0"/>
        <w:dstrike w:val="0"/>
        <w:color w:val="000000"/>
        <w:spacing w:val="0"/>
        <w:w w:val="100"/>
        <w:sz w:val="20"/>
        <w:szCs w:val="20"/>
        <w:u w:val="none"/>
      </w:rPr>
    </w:lvl>
    <w:lvl w:ilvl="8">
      <w:start w:val="7"/>
      <w:numFmt w:val="decimal"/>
      <w:lvlText w:val="%9)"/>
      <w:lvlJc w:val="left"/>
      <w:pPr>
        <w:ind w:left="3600" w:hanging="360"/>
      </w:pPr>
      <w:rPr>
        <w:b w:val="0"/>
        <w:bCs w:val="0"/>
        <w:i w:val="0"/>
        <w:iCs w:val="0"/>
        <w:caps w:val="0"/>
        <w:smallCaps w:val="0"/>
        <w:strike w:val="0"/>
        <w:dstrike w:val="0"/>
        <w:color w:val="000000"/>
        <w:spacing w:val="0"/>
        <w:w w:val="100"/>
        <w:sz w:val="20"/>
        <w:szCs w:val="20"/>
        <w:u w:val="none"/>
      </w:rPr>
    </w:lvl>
  </w:abstractNum>
  <w:abstractNum w:abstractNumId="30" w15:restartNumberingAfterBreak="0">
    <w:nsid w:val="36367C5E"/>
    <w:multiLevelType w:val="hybridMultilevel"/>
    <w:tmpl w:val="40DEE3FA"/>
    <w:lvl w:ilvl="0" w:tplc="A74CBDEE">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8E1BED"/>
    <w:multiLevelType w:val="hybridMultilevel"/>
    <w:tmpl w:val="F84885F4"/>
    <w:lvl w:ilvl="0" w:tplc="728281D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270F51"/>
    <w:multiLevelType w:val="hybridMultilevel"/>
    <w:tmpl w:val="1B9A2EA8"/>
    <w:lvl w:ilvl="0" w:tplc="DEA62620">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737927"/>
    <w:multiLevelType w:val="hybridMultilevel"/>
    <w:tmpl w:val="4A9CD996"/>
    <w:lvl w:ilvl="0" w:tplc="8684DCEA">
      <w:start w:val="2"/>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09670F"/>
    <w:multiLevelType w:val="hybridMultilevel"/>
    <w:tmpl w:val="FA4A6EAC"/>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013A28"/>
    <w:multiLevelType w:val="multilevel"/>
    <w:tmpl w:val="2EF0FF52"/>
    <w:name w:val="WW8Num122"/>
    <w:lvl w:ilvl="0">
      <w:start w:val="2"/>
      <w:numFmt w:val="decimal"/>
      <w:lvlText w:val="%1)"/>
      <w:lvlJc w:val="left"/>
      <w:pPr>
        <w:tabs>
          <w:tab w:val="num" w:pos="0"/>
        </w:tabs>
        <w:ind w:left="1146" w:hanging="360"/>
      </w:pPr>
      <w:rPr>
        <w:rFonts w:hint="default"/>
        <w:b w:val="0"/>
        <w:i w:val="0"/>
      </w:rPr>
    </w:lvl>
    <w:lvl w:ilvl="1">
      <w:start w:val="1"/>
      <w:numFmt w:val="lowerLetter"/>
      <w:lvlText w:val="%2)"/>
      <w:lvlJc w:val="left"/>
      <w:pPr>
        <w:tabs>
          <w:tab w:val="num" w:pos="0"/>
        </w:tabs>
        <w:ind w:left="1866" w:hanging="360"/>
      </w:pPr>
      <w:rPr>
        <w:rFonts w:hint="default"/>
        <w:b w:val="0"/>
        <w:i w:val="0"/>
      </w:rPr>
    </w:lvl>
    <w:lvl w:ilvl="2">
      <w:start w:val="1"/>
      <w:numFmt w:val="lowerRoman"/>
      <w:lvlText w:val="%3."/>
      <w:lvlJc w:val="right"/>
      <w:pPr>
        <w:tabs>
          <w:tab w:val="num" w:pos="0"/>
        </w:tabs>
        <w:ind w:left="2586" w:hanging="180"/>
      </w:pPr>
      <w:rPr>
        <w:rFonts w:hint="default"/>
      </w:rPr>
    </w:lvl>
    <w:lvl w:ilvl="3">
      <w:start w:val="1"/>
      <w:numFmt w:val="decimal"/>
      <w:lvlText w:val="%4."/>
      <w:lvlJc w:val="left"/>
      <w:pPr>
        <w:tabs>
          <w:tab w:val="num" w:pos="0"/>
        </w:tabs>
        <w:ind w:left="3306" w:hanging="360"/>
      </w:pPr>
      <w:rPr>
        <w:rFonts w:hint="default"/>
      </w:rPr>
    </w:lvl>
    <w:lvl w:ilvl="4">
      <w:start w:val="1"/>
      <w:numFmt w:val="lowerLetter"/>
      <w:lvlText w:val="%5."/>
      <w:lvlJc w:val="left"/>
      <w:pPr>
        <w:tabs>
          <w:tab w:val="num" w:pos="0"/>
        </w:tabs>
        <w:ind w:left="4026" w:hanging="360"/>
      </w:pPr>
      <w:rPr>
        <w:rFonts w:hint="default"/>
      </w:rPr>
    </w:lvl>
    <w:lvl w:ilvl="5">
      <w:start w:val="1"/>
      <w:numFmt w:val="lowerRoman"/>
      <w:lvlText w:val="%6."/>
      <w:lvlJc w:val="right"/>
      <w:pPr>
        <w:tabs>
          <w:tab w:val="num" w:pos="0"/>
        </w:tabs>
        <w:ind w:left="4746" w:hanging="180"/>
      </w:pPr>
      <w:rPr>
        <w:rFonts w:hint="default"/>
      </w:rPr>
    </w:lvl>
    <w:lvl w:ilvl="6">
      <w:start w:val="1"/>
      <w:numFmt w:val="decimal"/>
      <w:lvlText w:val="%7."/>
      <w:lvlJc w:val="left"/>
      <w:pPr>
        <w:tabs>
          <w:tab w:val="num" w:pos="0"/>
        </w:tabs>
        <w:ind w:left="5466" w:hanging="360"/>
      </w:pPr>
      <w:rPr>
        <w:rFonts w:hint="default"/>
      </w:rPr>
    </w:lvl>
    <w:lvl w:ilvl="7">
      <w:start w:val="1"/>
      <w:numFmt w:val="lowerLetter"/>
      <w:lvlText w:val="%8."/>
      <w:lvlJc w:val="left"/>
      <w:pPr>
        <w:tabs>
          <w:tab w:val="num" w:pos="0"/>
        </w:tabs>
        <w:ind w:left="6186" w:hanging="360"/>
      </w:pPr>
      <w:rPr>
        <w:rFonts w:hint="default"/>
      </w:rPr>
    </w:lvl>
    <w:lvl w:ilvl="8">
      <w:start w:val="1"/>
      <w:numFmt w:val="lowerRoman"/>
      <w:lvlText w:val="%9."/>
      <w:lvlJc w:val="right"/>
      <w:pPr>
        <w:tabs>
          <w:tab w:val="num" w:pos="0"/>
        </w:tabs>
        <w:ind w:left="6906" w:hanging="180"/>
      </w:pPr>
      <w:rPr>
        <w:rFonts w:hint="default"/>
      </w:rPr>
    </w:lvl>
  </w:abstractNum>
  <w:abstractNum w:abstractNumId="36" w15:restartNumberingAfterBreak="0">
    <w:nsid w:val="3F515227"/>
    <w:multiLevelType w:val="multilevel"/>
    <w:tmpl w:val="D5AA7532"/>
    <w:styleLink w:val="WWNum10"/>
    <w:lvl w:ilvl="0">
      <w:start w:val="1"/>
      <w:numFmt w:val="decimal"/>
      <w:lvlText w:val="%1."/>
      <w:lvlJc w:val="right"/>
      <w:pPr>
        <w:ind w:left="360" w:hanging="360"/>
      </w:pPr>
      <w:rPr>
        <w:rFonts w:ascii="Times New Roman" w:hAnsi="Times New Roman" w:cs="Times New Roman"/>
        <w:color w:val="00000A"/>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0C5021A"/>
    <w:multiLevelType w:val="hybridMultilevel"/>
    <w:tmpl w:val="941EE6C2"/>
    <w:lvl w:ilvl="0" w:tplc="14B8197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6F06F0"/>
    <w:multiLevelType w:val="multilevel"/>
    <w:tmpl w:val="70ACE768"/>
    <w:styleLink w:val="WWNum7"/>
    <w:lvl w:ilvl="0">
      <w:start w:val="1"/>
      <w:numFmt w:val="decimal"/>
      <w:lvlText w:val="%1."/>
      <w:lvlJc w:val="left"/>
      <w:rPr>
        <w:rFonts w:ascii="Times New Roman" w:hAnsi="Times New Roman"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46544C50"/>
    <w:multiLevelType w:val="multilevel"/>
    <w:tmpl w:val="02863036"/>
    <w:styleLink w:val="WW8Num26"/>
    <w:lvl w:ilvl="0">
      <w:start w:val="32"/>
      <w:numFmt w:val="decimal"/>
      <w:lvlText w:val="%1."/>
      <w:lvlJc w:val="left"/>
      <w:pPr>
        <w:ind w:left="645" w:hanging="645"/>
      </w:pPr>
    </w:lvl>
    <w:lvl w:ilvl="1">
      <w:start w:val="2"/>
      <w:numFmt w:val="decimal"/>
      <w:lvlText w:val="%1.%2."/>
      <w:lvlJc w:val="left"/>
      <w:pPr>
        <w:ind w:left="1212" w:hanging="645"/>
      </w:p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0" w15:restartNumberingAfterBreak="0">
    <w:nsid w:val="47C6483F"/>
    <w:multiLevelType w:val="hybridMultilevel"/>
    <w:tmpl w:val="CCC2C31A"/>
    <w:lvl w:ilvl="0" w:tplc="418622C4">
      <w:start w:val="1"/>
      <w:numFmt w:val="decimal"/>
      <w:lvlText w:val="%1)"/>
      <w:lvlJc w:val="left"/>
      <w:pPr>
        <w:ind w:left="1080" w:hanging="360"/>
      </w:pPr>
      <w:rPr>
        <w:rFonts w:ascii="Arial" w:hAnsi="Arial"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9C550A5"/>
    <w:multiLevelType w:val="hybridMultilevel"/>
    <w:tmpl w:val="FF108D2E"/>
    <w:lvl w:ilvl="0" w:tplc="90B85054">
      <w:start w:val="1"/>
      <w:numFmt w:val="decimal"/>
      <w:lvlText w:val="%1)"/>
      <w:lvlJc w:val="left"/>
      <w:pPr>
        <w:tabs>
          <w:tab w:val="num" w:pos="2441"/>
        </w:tabs>
        <w:ind w:left="2441" w:hanging="397"/>
      </w:pPr>
      <w:rPr>
        <w:rFonts w:hint="default"/>
        <w:b w:val="0"/>
        <w:i w:val="0"/>
        <w:color w:val="auto"/>
        <w:sz w:val="22"/>
        <w:szCs w:val="22"/>
      </w:rPr>
    </w:lvl>
    <w:lvl w:ilvl="1" w:tplc="04150019">
      <w:start w:val="1"/>
      <w:numFmt w:val="decimal"/>
      <w:lvlText w:val="%2."/>
      <w:lvlJc w:val="left"/>
      <w:pPr>
        <w:tabs>
          <w:tab w:val="num" w:pos="3144"/>
        </w:tabs>
        <w:ind w:left="3144" w:hanging="360"/>
      </w:pPr>
    </w:lvl>
    <w:lvl w:ilvl="2" w:tplc="0415001B">
      <w:start w:val="1"/>
      <w:numFmt w:val="decimal"/>
      <w:lvlText w:val="%3."/>
      <w:lvlJc w:val="left"/>
      <w:pPr>
        <w:tabs>
          <w:tab w:val="num" w:pos="3864"/>
        </w:tabs>
        <w:ind w:left="3864" w:hanging="360"/>
      </w:pPr>
    </w:lvl>
    <w:lvl w:ilvl="3" w:tplc="0415000F">
      <w:start w:val="1"/>
      <w:numFmt w:val="decimal"/>
      <w:lvlText w:val="%4."/>
      <w:lvlJc w:val="left"/>
      <w:pPr>
        <w:tabs>
          <w:tab w:val="num" w:pos="4584"/>
        </w:tabs>
        <w:ind w:left="4584" w:hanging="360"/>
      </w:pPr>
    </w:lvl>
    <w:lvl w:ilvl="4" w:tplc="04150019">
      <w:start w:val="1"/>
      <w:numFmt w:val="decimal"/>
      <w:lvlText w:val="%5."/>
      <w:lvlJc w:val="left"/>
      <w:pPr>
        <w:tabs>
          <w:tab w:val="num" w:pos="5304"/>
        </w:tabs>
        <w:ind w:left="5304" w:hanging="360"/>
      </w:pPr>
    </w:lvl>
    <w:lvl w:ilvl="5" w:tplc="0415001B">
      <w:start w:val="1"/>
      <w:numFmt w:val="decimal"/>
      <w:lvlText w:val="%6."/>
      <w:lvlJc w:val="left"/>
      <w:pPr>
        <w:tabs>
          <w:tab w:val="num" w:pos="6024"/>
        </w:tabs>
        <w:ind w:left="6024" w:hanging="360"/>
      </w:pPr>
    </w:lvl>
    <w:lvl w:ilvl="6" w:tplc="0415000F">
      <w:start w:val="1"/>
      <w:numFmt w:val="decimal"/>
      <w:lvlText w:val="%7."/>
      <w:lvlJc w:val="left"/>
      <w:pPr>
        <w:tabs>
          <w:tab w:val="num" w:pos="6744"/>
        </w:tabs>
        <w:ind w:left="6744" w:hanging="360"/>
      </w:pPr>
    </w:lvl>
    <w:lvl w:ilvl="7" w:tplc="04150019">
      <w:start w:val="1"/>
      <w:numFmt w:val="decimal"/>
      <w:lvlText w:val="%8."/>
      <w:lvlJc w:val="left"/>
      <w:pPr>
        <w:tabs>
          <w:tab w:val="num" w:pos="7464"/>
        </w:tabs>
        <w:ind w:left="7464" w:hanging="360"/>
      </w:pPr>
    </w:lvl>
    <w:lvl w:ilvl="8" w:tplc="0415001B">
      <w:start w:val="1"/>
      <w:numFmt w:val="decimal"/>
      <w:lvlText w:val="%9."/>
      <w:lvlJc w:val="left"/>
      <w:pPr>
        <w:tabs>
          <w:tab w:val="num" w:pos="8184"/>
        </w:tabs>
        <w:ind w:left="8184" w:hanging="360"/>
      </w:pPr>
    </w:lvl>
  </w:abstractNum>
  <w:abstractNum w:abstractNumId="42" w15:restartNumberingAfterBreak="0">
    <w:nsid w:val="4FD431E3"/>
    <w:multiLevelType w:val="hybridMultilevel"/>
    <w:tmpl w:val="FFA26CDA"/>
    <w:lvl w:ilvl="0" w:tplc="79B0D2F6">
      <w:start w:val="1"/>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A0454F"/>
    <w:multiLevelType w:val="hybridMultilevel"/>
    <w:tmpl w:val="709220A6"/>
    <w:lvl w:ilvl="0" w:tplc="29224050">
      <w:start w:val="7"/>
      <w:numFmt w:val="decimal"/>
      <w:lvlText w:val="%1."/>
      <w:lvlJc w:val="left"/>
      <w:pPr>
        <w:tabs>
          <w:tab w:val="num" w:pos="2441"/>
        </w:tabs>
        <w:ind w:left="2441" w:hanging="397"/>
      </w:pPr>
      <w:rPr>
        <w:rFonts w:ascii="Arial" w:hAnsi="Arial" w:cs="Arial"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A76581"/>
    <w:multiLevelType w:val="multilevel"/>
    <w:tmpl w:val="7B4223AC"/>
    <w:styleLink w:val="WWNum11"/>
    <w:lvl w:ilvl="0">
      <w:start w:val="1"/>
      <w:numFmt w:val="decimal"/>
      <w:lvlText w:val="%1)"/>
      <w:lvlJc w:val="left"/>
      <w:pPr>
        <w:ind w:left="360" w:hanging="360"/>
      </w:pPr>
      <w:rPr>
        <w:rFonts w:ascii="Times New Roman" w:hAnsi="Times New Roman" w:cs="Times New Roman"/>
        <w:sz w:val="22"/>
        <w:szCs w:val="22"/>
      </w:rPr>
    </w:lvl>
    <w:lvl w:ilvl="1">
      <w:start w:val="1"/>
      <w:numFmt w:val="decimal"/>
      <w:lvlText w:val="%2)"/>
      <w:lvlJc w:val="left"/>
      <w:pPr>
        <w:ind w:left="785" w:hanging="360"/>
      </w:pPr>
      <w:rPr>
        <w:rFonts w:ascii="Times New Roman" w:hAnsi="Times New Roman" w:cs="Times New Roman"/>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2857921"/>
    <w:multiLevelType w:val="hybridMultilevel"/>
    <w:tmpl w:val="F9ACD820"/>
    <w:lvl w:ilvl="0" w:tplc="BCEEAC1E">
      <w:start w:val="2"/>
      <w:numFmt w:val="decimal"/>
      <w:lvlText w:val="%1."/>
      <w:lvlJc w:val="left"/>
      <w:pPr>
        <w:ind w:left="360" w:hanging="360"/>
      </w:pPr>
      <w:rPr>
        <w:rFonts w:hint="default"/>
        <w:b w:val="0"/>
        <w:color w:val="000000" w:themeColor="text1"/>
      </w:rPr>
    </w:lvl>
    <w:lvl w:ilvl="1" w:tplc="57885090">
      <w:start w:val="1"/>
      <w:numFmt w:val="lowerLetter"/>
      <w:lvlText w:val="%2)"/>
      <w:lvlJc w:val="left"/>
      <w:pPr>
        <w:ind w:left="1440" w:hanging="360"/>
      </w:pPr>
      <w:rPr>
        <w:rFonts w:hint="default"/>
      </w:rPr>
    </w:lvl>
    <w:lvl w:ilvl="2" w:tplc="728281D0">
      <w:start w:val="1"/>
      <w:numFmt w:val="decimal"/>
      <w:lvlText w:val="%3)"/>
      <w:lvlJc w:val="left"/>
      <w:pPr>
        <w:ind w:left="2160" w:hanging="180"/>
      </w:pPr>
      <w:rPr>
        <w:rFonts w:hint="default"/>
        <w:b w:val="0"/>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0228CB"/>
    <w:multiLevelType w:val="multilevel"/>
    <w:tmpl w:val="D6C01956"/>
    <w:styleLink w:val="WWNum19"/>
    <w:lvl w:ilvl="0">
      <w:start w:val="1"/>
      <w:numFmt w:val="decimal"/>
      <w:lvlText w:val="%1."/>
      <w:lvlJc w:val="right"/>
      <w:pPr>
        <w:ind w:left="360" w:hanging="360"/>
      </w:pPr>
      <w:rPr>
        <w:rFonts w:cs="Times New Roman"/>
        <w:b w:val="0"/>
        <w:sz w:val="22"/>
        <w:szCs w:val="22"/>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A762232"/>
    <w:multiLevelType w:val="hybridMultilevel"/>
    <w:tmpl w:val="67F6D3DE"/>
    <w:lvl w:ilvl="0" w:tplc="7556CA7E">
      <w:start w:val="1"/>
      <w:numFmt w:val="decimal"/>
      <w:lvlText w:val="%1."/>
      <w:lvlJc w:val="left"/>
      <w:pPr>
        <w:ind w:left="720" w:hanging="360"/>
      </w:pPr>
      <w:rPr>
        <w:rFonts w:ascii="Arial" w:hAnsi="Arial" w:cs="Arial" w:hint="default"/>
        <w:b w:val="0"/>
        <w:i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F32522"/>
    <w:multiLevelType w:val="multilevel"/>
    <w:tmpl w:val="40C65FB4"/>
    <w:lvl w:ilvl="0">
      <w:start w:val="1"/>
      <w:numFmt w:val="decimal"/>
      <w:lvlText w:val="%1)"/>
      <w:lvlJc w:val="left"/>
      <w:pPr>
        <w:tabs>
          <w:tab w:val="num" w:pos="720"/>
        </w:tabs>
        <w:ind w:left="720" w:hanging="360"/>
      </w:pPr>
      <w:rPr>
        <w:rFonts w:ascii="Arial" w:hAnsi="Arial" w:cs="Arial"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F1E4EF1"/>
    <w:multiLevelType w:val="hybridMultilevel"/>
    <w:tmpl w:val="441E7E1E"/>
    <w:lvl w:ilvl="0" w:tplc="14B8197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D956A0"/>
    <w:multiLevelType w:val="hybridMultilevel"/>
    <w:tmpl w:val="92AA0C8C"/>
    <w:lvl w:ilvl="0" w:tplc="F7D6684C">
      <w:start w:val="2"/>
      <w:numFmt w:val="decimal"/>
      <w:lvlText w:val="%1)"/>
      <w:lvlJc w:val="left"/>
      <w:pPr>
        <w:ind w:left="2160" w:hanging="18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9573EA"/>
    <w:multiLevelType w:val="hybridMultilevel"/>
    <w:tmpl w:val="3DFA2BC0"/>
    <w:lvl w:ilvl="0" w:tplc="14B81976">
      <w:start w:val="1"/>
      <w:numFmt w:val="upperRoman"/>
      <w:lvlText w:val="%1."/>
      <w:lvlJc w:val="left"/>
      <w:pPr>
        <w:ind w:left="1364" w:hanging="72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53737FC"/>
    <w:multiLevelType w:val="hybridMultilevel"/>
    <w:tmpl w:val="532C3086"/>
    <w:lvl w:ilvl="0" w:tplc="22186F8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7613937"/>
    <w:multiLevelType w:val="multilevel"/>
    <w:tmpl w:val="82AA2362"/>
    <w:styleLink w:val="WWNum25"/>
    <w:lvl w:ilvl="0">
      <w:start w:val="1"/>
      <w:numFmt w:val="decimal"/>
      <w:lvlText w:val="%1."/>
      <w:lvlJc w:val="left"/>
      <w:pPr>
        <w:ind w:left="360" w:hanging="360"/>
      </w:pPr>
      <w:rPr>
        <w:rFonts w:ascii="Times New Roman" w:hAnsi="Times New Roman" w:cs="Times New Roman"/>
        <w:b w:val="0"/>
        <w:color w:val="00000A"/>
        <w:sz w:val="22"/>
        <w:szCs w:val="22"/>
      </w:rPr>
    </w:lvl>
    <w:lvl w:ilvl="1">
      <w:start w:val="1"/>
      <w:numFmt w:val="decimal"/>
      <w:lvlText w:val="%2)"/>
      <w:lvlJc w:val="left"/>
      <w:pPr>
        <w:ind w:left="1080" w:firstLine="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decimal"/>
      <w:lvlText w:val="%5)"/>
      <w:lvlJc w:val="left"/>
      <w:pPr>
        <w:ind w:left="3600" w:hanging="360"/>
      </w:pPr>
      <w:rPr>
        <w:rFonts w:cs="Arial"/>
        <w:sz w:val="22"/>
        <w:szCs w:val="22"/>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7904A2A"/>
    <w:multiLevelType w:val="hybridMultilevel"/>
    <w:tmpl w:val="F7C83958"/>
    <w:lvl w:ilvl="0" w:tplc="2020E318">
      <w:start w:val="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A27532"/>
    <w:multiLevelType w:val="hybridMultilevel"/>
    <w:tmpl w:val="4412D424"/>
    <w:lvl w:ilvl="0" w:tplc="1F882796">
      <w:start w:val="1"/>
      <w:numFmt w:val="decimal"/>
      <w:lvlText w:val="%1)"/>
      <w:lvlJc w:val="left"/>
      <w:pPr>
        <w:ind w:left="1004" w:hanging="360"/>
      </w:pPr>
      <w:rPr>
        <w:rFonts w:ascii="Arial" w:hAnsi="Arial" w:cs="Arial"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7AF5F25"/>
    <w:multiLevelType w:val="hybridMultilevel"/>
    <w:tmpl w:val="387E93C0"/>
    <w:lvl w:ilvl="0" w:tplc="CD606DBA">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AF71BA"/>
    <w:multiLevelType w:val="multilevel"/>
    <w:tmpl w:val="74CC4938"/>
    <w:styleLink w:val="WWNum1"/>
    <w:lvl w:ilvl="0">
      <w:start w:val="1"/>
      <w:numFmt w:val="decimal"/>
      <w:lvlText w:val="%1."/>
      <w:lvlJc w:val="left"/>
      <w:pPr>
        <w:ind w:left="360" w:hanging="360"/>
      </w:pPr>
      <w:rPr>
        <w:rFonts w:cs="Times New Roman"/>
        <w:b w:val="0"/>
        <w:sz w:val="22"/>
        <w:szCs w:val="22"/>
      </w:rPr>
    </w:lvl>
    <w:lvl w:ilvl="1">
      <w:start w:val="1"/>
      <w:numFmt w:val="decimal"/>
      <w:lvlText w:val="%2)"/>
      <w:lvlJc w:val="left"/>
      <w:pPr>
        <w:ind w:left="1080" w:firstLine="0"/>
      </w:pPr>
    </w:lvl>
    <w:lvl w:ilvl="2">
      <w:start w:val="1"/>
      <w:numFmt w:val="lowerRoman"/>
      <w:lvlText w:val="%3."/>
      <w:lvlJc w:val="right"/>
      <w:pPr>
        <w:ind w:left="2160" w:hanging="180"/>
      </w:pPr>
    </w:lvl>
    <w:lvl w:ilvl="3">
      <w:start w:val="1"/>
      <w:numFmt w:val="decimal"/>
      <w:lvlText w:val="%4."/>
      <w:lvlJc w:val="left"/>
      <w:pPr>
        <w:ind w:left="360" w:hanging="360"/>
      </w:pPr>
      <w:rPr>
        <w:rFonts w:ascii="Times New Roman" w:hAnsi="Times New Roman" w:cs="Times New Roman"/>
        <w:sz w:val="22"/>
        <w:szCs w:val="22"/>
      </w:rPr>
    </w:lvl>
    <w:lvl w:ilvl="4">
      <w:start w:val="1"/>
      <w:numFmt w:val="decimal"/>
      <w:lvlText w:val="%5)"/>
      <w:lvlJc w:val="left"/>
      <w:pPr>
        <w:ind w:left="3600" w:hanging="360"/>
      </w:pPr>
      <w:rPr>
        <w:rFonts w:cs="Arial"/>
        <w:sz w:val="22"/>
        <w:szCs w:val="22"/>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A3372F4"/>
    <w:multiLevelType w:val="hybridMultilevel"/>
    <w:tmpl w:val="5F940C70"/>
    <w:lvl w:ilvl="0" w:tplc="69485CE6">
      <w:start w:val="3"/>
      <w:numFmt w:val="decimal"/>
      <w:lvlText w:val="%1."/>
      <w:lvlJc w:val="left"/>
      <w:pPr>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BE3CC9"/>
    <w:multiLevelType w:val="hybridMultilevel"/>
    <w:tmpl w:val="77A4446E"/>
    <w:lvl w:ilvl="0" w:tplc="14B81976">
      <w:start w:val="1"/>
      <w:numFmt w:val="upperRoman"/>
      <w:lvlText w:val="%1."/>
      <w:lvlJc w:val="left"/>
      <w:pPr>
        <w:ind w:left="2444" w:hanging="720"/>
      </w:pPr>
      <w:rPr>
        <w:rFonts w:hint="default"/>
      </w:r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60" w15:restartNumberingAfterBreak="0">
    <w:nsid w:val="6B2B2556"/>
    <w:multiLevelType w:val="multilevel"/>
    <w:tmpl w:val="1EBA24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EA2170D"/>
    <w:multiLevelType w:val="multilevel"/>
    <w:tmpl w:val="9170139A"/>
    <w:styleLink w:val="WWNum18"/>
    <w:lvl w:ilvl="0">
      <w:start w:val="1"/>
      <w:numFmt w:val="decimal"/>
      <w:lvlText w:val="%1."/>
      <w:lvlJc w:val="left"/>
      <w:pPr>
        <w:ind w:left="720" w:hanging="360"/>
      </w:pPr>
      <w:rPr>
        <w:rFonts w:ascii="Times New Roman" w:hAnsi="Times New Roman" w:cs="Times New Roman"/>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F380E1C"/>
    <w:multiLevelType w:val="singleLevel"/>
    <w:tmpl w:val="902EBEA6"/>
    <w:lvl w:ilvl="0">
      <w:start w:val="1"/>
      <w:numFmt w:val="decimal"/>
      <w:lvlText w:val="%1."/>
      <w:lvlJc w:val="left"/>
      <w:pPr>
        <w:tabs>
          <w:tab w:val="num" w:pos="360"/>
        </w:tabs>
        <w:ind w:left="360" w:hanging="360"/>
      </w:pPr>
      <w:rPr>
        <w:rFonts w:ascii="Arial" w:eastAsia="Times New Roman" w:hAnsi="Arial" w:cs="Arial" w:hint="default"/>
        <w:b w:val="0"/>
      </w:rPr>
    </w:lvl>
  </w:abstractNum>
  <w:abstractNum w:abstractNumId="63" w15:restartNumberingAfterBreak="0">
    <w:nsid w:val="720B66A5"/>
    <w:multiLevelType w:val="hybridMultilevel"/>
    <w:tmpl w:val="7982D472"/>
    <w:lvl w:ilvl="0" w:tplc="BCB61D12">
      <w:start w:val="1"/>
      <w:numFmt w:val="lowerLetter"/>
      <w:lvlText w:val="%1)"/>
      <w:lvlJc w:val="left"/>
      <w:pPr>
        <w:ind w:left="1070" w:hanging="360"/>
      </w:pPr>
      <w:rPr>
        <w:strike w:val="0"/>
        <w:color w:val="000000" w:themeColor="text1"/>
        <w:sz w:val="22"/>
        <w:szCs w:val="22"/>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4" w15:restartNumberingAfterBreak="0">
    <w:nsid w:val="72754810"/>
    <w:multiLevelType w:val="hybridMultilevel"/>
    <w:tmpl w:val="BD0ABD16"/>
    <w:lvl w:ilvl="0" w:tplc="145A43A4">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8CB4C91"/>
    <w:multiLevelType w:val="hybridMultilevel"/>
    <w:tmpl w:val="FFD66588"/>
    <w:lvl w:ilvl="0" w:tplc="EDA09A4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728281D0">
      <w:start w:val="1"/>
      <w:numFmt w:val="decimal"/>
      <w:lvlText w:val="%3)"/>
      <w:lvlJc w:val="left"/>
      <w:pPr>
        <w:ind w:left="2160" w:hanging="180"/>
      </w:pPr>
      <w:rPr>
        <w:rFonts w:hint="default"/>
        <w:b w:val="0"/>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AE2D53"/>
    <w:multiLevelType w:val="hybridMultilevel"/>
    <w:tmpl w:val="10501948"/>
    <w:lvl w:ilvl="0" w:tplc="A9A6B472">
      <w:start w:val="23"/>
      <w:numFmt w:val="decimal"/>
      <w:lvlText w:val="%1."/>
      <w:lvlJc w:val="left"/>
      <w:pPr>
        <w:ind w:left="1069"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B94467"/>
    <w:multiLevelType w:val="multilevel"/>
    <w:tmpl w:val="D5106CAC"/>
    <w:styleLink w:val="WWNum3"/>
    <w:lvl w:ilvl="0">
      <w:numFmt w:val="bullet"/>
      <w:lvlText w:val="•"/>
      <w:lvlJc w:val="left"/>
      <w:pPr>
        <w:ind w:left="720" w:hanging="360"/>
      </w:pPr>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rPr>
        <w:rFonts w:cs="Times New Roman"/>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E154FE4"/>
    <w:multiLevelType w:val="multilevel"/>
    <w:tmpl w:val="623880D8"/>
    <w:styleLink w:val="WWNum9"/>
    <w:lvl w:ilvl="0">
      <w:start w:val="1"/>
      <w:numFmt w:val="decimal"/>
      <w:lvlText w:val="%1."/>
      <w:lvlJc w:val="right"/>
      <w:pPr>
        <w:ind w:left="360" w:hanging="360"/>
      </w:pPr>
      <w:rPr>
        <w:rFonts w:ascii="Times New Roman" w:hAnsi="Times New Roman" w:cs="Times New Roman"/>
        <w:color w:val="00000A"/>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62"/>
  </w:num>
  <w:num w:numId="3">
    <w:abstractNumId w:val="2"/>
  </w:num>
  <w:num w:numId="4">
    <w:abstractNumId w:val="18"/>
  </w:num>
  <w:num w:numId="5">
    <w:abstractNumId w:val="26"/>
  </w:num>
  <w:num w:numId="6">
    <w:abstractNumId w:val="28"/>
  </w:num>
  <w:num w:numId="7">
    <w:abstractNumId w:val="65"/>
  </w:num>
  <w:num w:numId="8">
    <w:abstractNumId w:val="54"/>
  </w:num>
  <w:num w:numId="9">
    <w:abstractNumId w:val="47"/>
  </w:num>
  <w:num w:numId="10">
    <w:abstractNumId w:val="27"/>
  </w:num>
  <w:num w:numId="11">
    <w:abstractNumId w:val="31"/>
  </w:num>
  <w:num w:numId="12">
    <w:abstractNumId w:val="52"/>
  </w:num>
  <w:num w:numId="13">
    <w:abstractNumId w:val="67"/>
  </w:num>
  <w:num w:numId="14">
    <w:abstractNumId w:val="23"/>
  </w:num>
  <w:num w:numId="15">
    <w:abstractNumId w:val="29"/>
  </w:num>
  <w:num w:numId="16">
    <w:abstractNumId w:val="38"/>
    <w:lvlOverride w:ilvl="0">
      <w:lvl w:ilvl="0">
        <w:start w:val="1"/>
        <w:numFmt w:val="decimal"/>
        <w:lvlText w:val="%1."/>
        <w:lvlJc w:val="left"/>
        <w:rPr>
          <w:rFonts w:ascii="Arial" w:hAnsi="Arial" w:cs="Arial" w:hint="default"/>
          <w:b w:val="0"/>
          <w:bCs/>
          <w:i w:val="0"/>
          <w:iCs w:val="0"/>
          <w:caps w:val="0"/>
          <w:smallCaps w:val="0"/>
          <w:strike w:val="0"/>
          <w:dstrike w:val="0"/>
          <w:color w:val="000000"/>
          <w:spacing w:val="0"/>
          <w:w w:val="100"/>
          <w:sz w:val="22"/>
          <w:szCs w:val="22"/>
          <w:u w:val="none"/>
        </w:rPr>
      </w:lvl>
    </w:lvlOverride>
  </w:num>
  <w:num w:numId="17">
    <w:abstractNumId w:val="38"/>
    <w:lvlOverride w:ilvl="0">
      <w:startOverride w:val="1"/>
    </w:lvlOverride>
  </w:num>
  <w:num w:numId="18">
    <w:abstractNumId w:val="21"/>
    <w:lvlOverride w:ilvl="0">
      <w:lvl w:ilvl="0">
        <w:start w:val="1"/>
        <w:numFmt w:val="decimal"/>
        <w:lvlText w:val="%1."/>
        <w:lvlJc w:val="left"/>
        <w:rPr>
          <w:rFonts w:ascii="Arial" w:hAnsi="Arial" w:cs="Arial" w:hint="default"/>
          <w:b w:val="0"/>
          <w:bCs/>
          <w:i w:val="0"/>
          <w:iCs w:val="0"/>
          <w:caps w:val="0"/>
          <w:smallCaps w:val="0"/>
          <w:strike w:val="0"/>
          <w:dstrike w:val="0"/>
          <w:color w:val="00000A"/>
          <w:spacing w:val="0"/>
          <w:w w:val="100"/>
          <w:sz w:val="22"/>
          <w:szCs w:val="22"/>
          <w:u w:val="none"/>
        </w:rPr>
      </w:lvl>
    </w:lvlOverride>
    <w:lvlOverride w:ilvl="1">
      <w:lvl w:ilvl="1">
        <w:numFmt w:val="decimal"/>
        <w:lvlText w:val=""/>
        <w:lvlJc w:val="left"/>
      </w:lvl>
    </w:lvlOverride>
    <w:lvlOverride w:ilvl="2">
      <w:lvl w:ilvl="2">
        <w:start w:val="1"/>
        <w:numFmt w:val="decimal"/>
        <w:lvlText w:val="%3)"/>
        <w:lvlJc w:val="left"/>
        <w:pPr>
          <w:ind w:left="283" w:firstLine="0"/>
        </w:pPr>
        <w:rPr>
          <w:rFonts w:ascii="Arial" w:hAnsi="Arial" w:cs="Arial" w:hint="default"/>
          <w:b w:val="0"/>
          <w:bCs w:val="0"/>
          <w:i w:val="0"/>
          <w:iCs w:val="0"/>
          <w:caps w:val="0"/>
          <w:smallCaps w:val="0"/>
          <w:strike w:val="0"/>
          <w:dstrike w:val="0"/>
          <w:color w:val="000000"/>
          <w:spacing w:val="0"/>
          <w:w w:val="100"/>
          <w:sz w:val="22"/>
          <w:szCs w:val="22"/>
          <w:u w:val="none"/>
        </w:rPr>
      </w:lvl>
    </w:lvlOverride>
  </w:num>
  <w:num w:numId="19">
    <w:abstractNumId w:val="11"/>
  </w:num>
  <w:num w:numId="20">
    <w:abstractNumId w:val="14"/>
  </w:num>
  <w:num w:numId="21">
    <w:abstractNumId w:val="68"/>
    <w:lvlOverride w:ilvl="0">
      <w:lvl w:ilvl="0">
        <w:start w:val="1"/>
        <w:numFmt w:val="decimal"/>
        <w:lvlText w:val="%1."/>
        <w:lvlJc w:val="right"/>
        <w:pPr>
          <w:ind w:left="360" w:hanging="360"/>
        </w:pPr>
        <w:rPr>
          <w:rFonts w:ascii="Arial" w:hAnsi="Arial" w:cs="Arial" w:hint="default"/>
          <w:color w:val="00000A"/>
          <w:sz w:val="22"/>
          <w:szCs w:val="22"/>
        </w:rPr>
      </w:lvl>
    </w:lvlOverride>
  </w:num>
  <w:num w:numId="22">
    <w:abstractNumId w:val="22"/>
  </w:num>
  <w:num w:numId="23">
    <w:abstractNumId w:val="12"/>
  </w:num>
  <w:num w:numId="24">
    <w:abstractNumId w:val="68"/>
    <w:lvlOverride w:ilvl="0">
      <w:startOverride w:val="1"/>
      <w:lvl w:ilvl="0">
        <w:start w:val="1"/>
        <w:numFmt w:val="decimal"/>
        <w:lvlText w:val="%1."/>
        <w:lvlJc w:val="right"/>
        <w:pPr>
          <w:ind w:left="360" w:hanging="360"/>
        </w:pPr>
        <w:rPr>
          <w:rFonts w:ascii="Arial" w:hAnsi="Arial" w:cs="Arial" w:hint="default"/>
          <w:color w:val="00000A"/>
          <w:sz w:val="22"/>
          <w:szCs w:val="22"/>
        </w:rPr>
      </w:lvl>
    </w:lvlOverride>
  </w:num>
  <w:num w:numId="25">
    <w:abstractNumId w:val="12"/>
    <w:lvlOverride w:ilvl="0">
      <w:startOverride w:val="1"/>
    </w:lvlOverride>
  </w:num>
  <w:num w:numId="26">
    <w:abstractNumId w:val="22"/>
    <w:lvlOverride w:ilvl="0">
      <w:startOverride w:val="1"/>
    </w:lvlOverride>
  </w:num>
  <w:num w:numId="27">
    <w:abstractNumId w:val="36"/>
  </w:num>
  <w:num w:numId="28">
    <w:abstractNumId w:val="46"/>
  </w:num>
  <w:num w:numId="29">
    <w:abstractNumId w:val="57"/>
  </w:num>
  <w:num w:numId="30">
    <w:abstractNumId w:val="19"/>
  </w:num>
  <w:num w:numId="31">
    <w:abstractNumId w:val="44"/>
    <w:lvlOverride w:ilvl="0">
      <w:lvl w:ilvl="0">
        <w:start w:val="1"/>
        <w:numFmt w:val="decimal"/>
        <w:lvlText w:val="%1)"/>
        <w:lvlJc w:val="left"/>
        <w:pPr>
          <w:ind w:left="360" w:hanging="360"/>
        </w:pPr>
        <w:rPr>
          <w:rFonts w:ascii="Arial" w:hAnsi="Arial" w:cs="Arial" w:hint="default"/>
          <w:sz w:val="22"/>
          <w:szCs w:val="22"/>
        </w:rPr>
      </w:lvl>
    </w:lvlOverride>
  </w:num>
  <w:num w:numId="32">
    <w:abstractNumId w:val="61"/>
    <w:lvlOverride w:ilvl="0">
      <w:lvl w:ilvl="0">
        <w:start w:val="1"/>
        <w:numFmt w:val="decimal"/>
        <w:lvlText w:val="%1."/>
        <w:lvlJc w:val="left"/>
        <w:pPr>
          <w:ind w:left="720" w:hanging="360"/>
        </w:pPr>
        <w:rPr>
          <w:rFonts w:ascii="Arial" w:hAnsi="Arial" w:cs="Arial" w:hint="default"/>
          <w:b w:val="0"/>
          <w:i w:val="0"/>
          <w:sz w:val="22"/>
        </w:rPr>
      </w:lvl>
    </w:lvlOverride>
  </w:num>
  <w:num w:numId="33">
    <w:abstractNumId w:val="44"/>
    <w:lvlOverride w:ilvl="0">
      <w:startOverride w:val="1"/>
    </w:lvlOverride>
  </w:num>
  <w:num w:numId="34">
    <w:abstractNumId w:val="13"/>
    <w:lvlOverride w:ilvl="0">
      <w:lvl w:ilvl="0">
        <w:numFmt w:val="decimal"/>
        <w:lvlText w:val=""/>
        <w:lvlJc w:val="left"/>
      </w:lvl>
    </w:lvlOverride>
    <w:lvlOverride w:ilvl="1">
      <w:lvl w:ilvl="1">
        <w:start w:val="1"/>
        <w:numFmt w:val="lowerLetter"/>
        <w:lvlText w:val="%2)"/>
        <w:lvlJc w:val="left"/>
        <w:pPr>
          <w:ind w:left="1636" w:hanging="360"/>
        </w:pPr>
        <w:rPr>
          <w:rFonts w:ascii="Arial" w:hAnsi="Arial" w:cs="Arial" w:hint="default"/>
          <w:sz w:val="22"/>
        </w:rPr>
      </w:lvl>
    </w:lvlOverride>
  </w:num>
  <w:num w:numId="35">
    <w:abstractNumId w:val="9"/>
  </w:num>
  <w:num w:numId="36">
    <w:abstractNumId w:val="53"/>
    <w:lvlOverride w:ilvl="0">
      <w:lvl w:ilvl="0">
        <w:start w:val="1"/>
        <w:numFmt w:val="decimal"/>
        <w:lvlText w:val="%1."/>
        <w:lvlJc w:val="left"/>
        <w:pPr>
          <w:ind w:left="360" w:hanging="360"/>
        </w:pPr>
        <w:rPr>
          <w:rFonts w:ascii="Arial" w:hAnsi="Arial" w:cs="Arial" w:hint="default"/>
          <w:b w:val="0"/>
          <w:color w:val="00000A"/>
          <w:sz w:val="22"/>
          <w:szCs w:val="22"/>
        </w:rPr>
      </w:lvl>
    </w:lvlOverride>
  </w:num>
  <w:num w:numId="37">
    <w:abstractNumId w:val="9"/>
    <w:lvlOverride w:ilvl="0">
      <w:startOverride w:val="1"/>
    </w:lvlOverride>
  </w:num>
  <w:num w:numId="38">
    <w:abstractNumId w:val="15"/>
  </w:num>
  <w:num w:numId="39">
    <w:abstractNumId w:val="45"/>
  </w:num>
  <w:num w:numId="40">
    <w:abstractNumId w:val="50"/>
  </w:num>
  <w:num w:numId="41">
    <w:abstractNumId w:val="16"/>
  </w:num>
  <w:num w:numId="42">
    <w:abstractNumId w:val="20"/>
  </w:num>
  <w:num w:numId="43">
    <w:abstractNumId w:val="34"/>
  </w:num>
  <w:num w:numId="44">
    <w:abstractNumId w:val="17"/>
  </w:num>
  <w:num w:numId="45">
    <w:abstractNumId w:val="66"/>
  </w:num>
  <w:num w:numId="46">
    <w:abstractNumId w:val="55"/>
  </w:num>
  <w:num w:numId="47">
    <w:abstractNumId w:val="63"/>
  </w:num>
  <w:num w:numId="48">
    <w:abstractNumId w:val="41"/>
  </w:num>
  <w:num w:numId="49">
    <w:abstractNumId w:val="58"/>
  </w:num>
  <w:num w:numId="50">
    <w:abstractNumId w:val="30"/>
  </w:num>
  <w:num w:numId="51">
    <w:abstractNumId w:val="48"/>
  </w:num>
  <w:num w:numId="52">
    <w:abstractNumId w:val="40"/>
  </w:num>
  <w:num w:numId="53">
    <w:abstractNumId w:val="25"/>
  </w:num>
  <w:num w:numId="54">
    <w:abstractNumId w:val="42"/>
  </w:num>
  <w:num w:numId="55">
    <w:abstractNumId w:val="33"/>
  </w:num>
  <w:num w:numId="56">
    <w:abstractNumId w:val="13"/>
  </w:num>
  <w:num w:numId="57">
    <w:abstractNumId w:val="21"/>
  </w:num>
  <w:num w:numId="58">
    <w:abstractNumId w:val="39"/>
  </w:num>
  <w:num w:numId="59">
    <w:abstractNumId w:val="44"/>
  </w:num>
  <w:num w:numId="60">
    <w:abstractNumId w:val="68"/>
  </w:num>
  <w:num w:numId="61">
    <w:abstractNumId w:val="38"/>
  </w:num>
  <w:num w:numId="62">
    <w:abstractNumId w:val="24"/>
  </w:num>
  <w:num w:numId="63">
    <w:abstractNumId w:val="53"/>
  </w:num>
  <w:num w:numId="64">
    <w:abstractNumId w:val="61"/>
  </w:num>
  <w:num w:numId="65">
    <w:abstractNumId w:val="32"/>
  </w:num>
  <w:num w:numId="66">
    <w:abstractNumId w:val="21"/>
    <w:lvlOverride w:ilvl="0">
      <w:lvl w:ilvl="0">
        <w:start w:val="1"/>
        <w:numFmt w:val="decimal"/>
        <w:lvlText w:val="%1."/>
        <w:lvlJc w:val="left"/>
        <w:rPr>
          <w:rFonts w:asciiTheme="minorHAnsi" w:hAnsiTheme="minorHAnsi" w:cs="Arial" w:hint="default"/>
          <w:b w:val="0"/>
          <w:bCs/>
          <w:i w:val="0"/>
          <w:iCs w:val="0"/>
          <w:caps w:val="0"/>
          <w:smallCaps w:val="0"/>
          <w:strike w:val="0"/>
          <w:dstrike w:val="0"/>
          <w:color w:val="00000A"/>
          <w:spacing w:val="0"/>
          <w:w w:val="100"/>
          <w:sz w:val="22"/>
          <w:szCs w:val="22"/>
          <w:u w:val="none"/>
        </w:rPr>
      </w:lvl>
    </w:lvlOverride>
    <w:lvlOverride w:ilvl="1">
      <w:lvl w:ilvl="1">
        <w:numFmt w:val="decimal"/>
        <w:lvlText w:val=""/>
        <w:lvlJc w:val="left"/>
      </w:lvl>
    </w:lvlOverride>
    <w:lvlOverride w:ilvl="2">
      <w:lvl w:ilvl="2">
        <w:start w:val="1"/>
        <w:numFmt w:val="decimal"/>
        <w:lvlText w:val="%3)"/>
        <w:lvlJc w:val="left"/>
        <w:pPr>
          <w:ind w:left="283" w:firstLine="0"/>
        </w:pPr>
        <w:rPr>
          <w:rFonts w:ascii="Arial" w:hAnsi="Arial" w:cs="Arial" w:hint="default"/>
          <w:b w:val="0"/>
          <w:bCs w:val="0"/>
          <w:i w:val="0"/>
          <w:iCs w:val="0"/>
          <w:caps w:val="0"/>
          <w:smallCaps w:val="0"/>
          <w:strike w:val="0"/>
          <w:dstrike w:val="0"/>
          <w:color w:val="000000"/>
          <w:spacing w:val="0"/>
          <w:w w:val="100"/>
          <w:sz w:val="22"/>
          <w:szCs w:val="22"/>
          <w:u w:val="none"/>
        </w:rPr>
      </w:lvl>
    </w:lvlOverride>
  </w:num>
  <w:num w:numId="67">
    <w:abstractNumId w:val="56"/>
  </w:num>
  <w:num w:numId="68">
    <w:abstractNumId w:val="49"/>
  </w:num>
  <w:num w:numId="69">
    <w:abstractNumId w:val="51"/>
  </w:num>
  <w:num w:numId="70">
    <w:abstractNumId w:val="59"/>
  </w:num>
  <w:num w:numId="71">
    <w:abstractNumId w:val="37"/>
  </w:num>
  <w:num w:numId="72">
    <w:abstractNumId w:val="64"/>
  </w:num>
  <w:num w:numId="73">
    <w:abstractNumId w:val="60"/>
  </w:num>
  <w:num w:numId="74">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9FD"/>
    <w:rsid w:val="00000829"/>
    <w:rsid w:val="00045A0E"/>
    <w:rsid w:val="00060A95"/>
    <w:rsid w:val="0006118C"/>
    <w:rsid w:val="00061898"/>
    <w:rsid w:val="0007145E"/>
    <w:rsid w:val="00074B12"/>
    <w:rsid w:val="00080BF8"/>
    <w:rsid w:val="00090786"/>
    <w:rsid w:val="00095B75"/>
    <w:rsid w:val="000A2F80"/>
    <w:rsid w:val="000A6D5C"/>
    <w:rsid w:val="000B0CF6"/>
    <w:rsid w:val="000B522D"/>
    <w:rsid w:val="000C130C"/>
    <w:rsid w:val="000C14F0"/>
    <w:rsid w:val="000C35C6"/>
    <w:rsid w:val="000C3855"/>
    <w:rsid w:val="000D04CE"/>
    <w:rsid w:val="000E23AF"/>
    <w:rsid w:val="000E354F"/>
    <w:rsid w:val="000F52B4"/>
    <w:rsid w:val="000F5DCB"/>
    <w:rsid w:val="001064CE"/>
    <w:rsid w:val="0011758E"/>
    <w:rsid w:val="00125031"/>
    <w:rsid w:val="00133D45"/>
    <w:rsid w:val="00134AAC"/>
    <w:rsid w:val="00174617"/>
    <w:rsid w:val="00186EC5"/>
    <w:rsid w:val="001A4BB5"/>
    <w:rsid w:val="001A4E8D"/>
    <w:rsid w:val="001A50A1"/>
    <w:rsid w:val="001B00B8"/>
    <w:rsid w:val="001B47AD"/>
    <w:rsid w:val="001C1F36"/>
    <w:rsid w:val="001C2AF3"/>
    <w:rsid w:val="001C2CC1"/>
    <w:rsid w:val="001C3B11"/>
    <w:rsid w:val="001C3EB2"/>
    <w:rsid w:val="001E1EE6"/>
    <w:rsid w:val="001F167B"/>
    <w:rsid w:val="001F6D4C"/>
    <w:rsid w:val="002212FE"/>
    <w:rsid w:val="00241630"/>
    <w:rsid w:val="00252BEE"/>
    <w:rsid w:val="00253ADD"/>
    <w:rsid w:val="00276995"/>
    <w:rsid w:val="00296CE5"/>
    <w:rsid w:val="002A2594"/>
    <w:rsid w:val="002A4F7E"/>
    <w:rsid w:val="002B7FBB"/>
    <w:rsid w:val="002C1C07"/>
    <w:rsid w:val="002C5FC0"/>
    <w:rsid w:val="002D0D54"/>
    <w:rsid w:val="002D2175"/>
    <w:rsid w:val="002D2869"/>
    <w:rsid w:val="002D58FE"/>
    <w:rsid w:val="002D5BD7"/>
    <w:rsid w:val="002F055A"/>
    <w:rsid w:val="002F6951"/>
    <w:rsid w:val="003015FE"/>
    <w:rsid w:val="00301D34"/>
    <w:rsid w:val="003049C5"/>
    <w:rsid w:val="00310BE3"/>
    <w:rsid w:val="003126FB"/>
    <w:rsid w:val="0031683D"/>
    <w:rsid w:val="0032404C"/>
    <w:rsid w:val="0033791A"/>
    <w:rsid w:val="00355687"/>
    <w:rsid w:val="00364662"/>
    <w:rsid w:val="00371394"/>
    <w:rsid w:val="00372969"/>
    <w:rsid w:val="003815AB"/>
    <w:rsid w:val="00384BD5"/>
    <w:rsid w:val="00390585"/>
    <w:rsid w:val="0039668F"/>
    <w:rsid w:val="003B6BD3"/>
    <w:rsid w:val="003C42B8"/>
    <w:rsid w:val="003C5AC5"/>
    <w:rsid w:val="003D2378"/>
    <w:rsid w:val="003F0161"/>
    <w:rsid w:val="00402A78"/>
    <w:rsid w:val="00407D72"/>
    <w:rsid w:val="00423C71"/>
    <w:rsid w:val="00424F21"/>
    <w:rsid w:val="004433CD"/>
    <w:rsid w:val="004824C6"/>
    <w:rsid w:val="004837DB"/>
    <w:rsid w:val="0049408F"/>
    <w:rsid w:val="00496D1C"/>
    <w:rsid w:val="0049737B"/>
    <w:rsid w:val="004A558A"/>
    <w:rsid w:val="004B5D99"/>
    <w:rsid w:val="004B6037"/>
    <w:rsid w:val="004C3CB2"/>
    <w:rsid w:val="004E740A"/>
    <w:rsid w:val="00503A3B"/>
    <w:rsid w:val="00515885"/>
    <w:rsid w:val="00530268"/>
    <w:rsid w:val="00545CF8"/>
    <w:rsid w:val="00553735"/>
    <w:rsid w:val="00562D85"/>
    <w:rsid w:val="00565175"/>
    <w:rsid w:val="00576289"/>
    <w:rsid w:val="00591665"/>
    <w:rsid w:val="00592EED"/>
    <w:rsid w:val="005937A5"/>
    <w:rsid w:val="005A671F"/>
    <w:rsid w:val="005A7353"/>
    <w:rsid w:val="005B3571"/>
    <w:rsid w:val="005C2CC1"/>
    <w:rsid w:val="005C5428"/>
    <w:rsid w:val="005D0D58"/>
    <w:rsid w:val="005D0E2A"/>
    <w:rsid w:val="005D35F4"/>
    <w:rsid w:val="005D5044"/>
    <w:rsid w:val="005E4BDD"/>
    <w:rsid w:val="005F00FA"/>
    <w:rsid w:val="005F0FCD"/>
    <w:rsid w:val="00600B22"/>
    <w:rsid w:val="00631634"/>
    <w:rsid w:val="006333C7"/>
    <w:rsid w:val="00642EC5"/>
    <w:rsid w:val="00647993"/>
    <w:rsid w:val="00654539"/>
    <w:rsid w:val="00666E6B"/>
    <w:rsid w:val="00670EC1"/>
    <w:rsid w:val="006802A3"/>
    <w:rsid w:val="00691202"/>
    <w:rsid w:val="00696FA6"/>
    <w:rsid w:val="00697B14"/>
    <w:rsid w:val="006C70FF"/>
    <w:rsid w:val="006E094C"/>
    <w:rsid w:val="00702F66"/>
    <w:rsid w:val="00724520"/>
    <w:rsid w:val="00725DB4"/>
    <w:rsid w:val="00746645"/>
    <w:rsid w:val="0076756F"/>
    <w:rsid w:val="00773810"/>
    <w:rsid w:val="0077792D"/>
    <w:rsid w:val="00784420"/>
    <w:rsid w:val="00795C4C"/>
    <w:rsid w:val="007975E6"/>
    <w:rsid w:val="007A26AB"/>
    <w:rsid w:val="007A3BE5"/>
    <w:rsid w:val="007A6111"/>
    <w:rsid w:val="007B36F1"/>
    <w:rsid w:val="007B4B92"/>
    <w:rsid w:val="007B5AD3"/>
    <w:rsid w:val="007C45E9"/>
    <w:rsid w:val="007D2927"/>
    <w:rsid w:val="007E074E"/>
    <w:rsid w:val="007F2462"/>
    <w:rsid w:val="00805556"/>
    <w:rsid w:val="00806A44"/>
    <w:rsid w:val="00807FBC"/>
    <w:rsid w:val="0081729A"/>
    <w:rsid w:val="00825E4E"/>
    <w:rsid w:val="0083688A"/>
    <w:rsid w:val="00843058"/>
    <w:rsid w:val="00873BE3"/>
    <w:rsid w:val="00873CA4"/>
    <w:rsid w:val="00892B2E"/>
    <w:rsid w:val="00897C3B"/>
    <w:rsid w:val="00897D57"/>
    <w:rsid w:val="008A0601"/>
    <w:rsid w:val="008A1081"/>
    <w:rsid w:val="008A1F69"/>
    <w:rsid w:val="008B1E73"/>
    <w:rsid w:val="008B4821"/>
    <w:rsid w:val="008B6472"/>
    <w:rsid w:val="008C14DC"/>
    <w:rsid w:val="008D44D9"/>
    <w:rsid w:val="008D6C6A"/>
    <w:rsid w:val="008E696A"/>
    <w:rsid w:val="008F0EA7"/>
    <w:rsid w:val="008F242A"/>
    <w:rsid w:val="00903D8D"/>
    <w:rsid w:val="00933A8D"/>
    <w:rsid w:val="00934B45"/>
    <w:rsid w:val="00934F8D"/>
    <w:rsid w:val="009401D1"/>
    <w:rsid w:val="0094136E"/>
    <w:rsid w:val="00967F0E"/>
    <w:rsid w:val="0098236E"/>
    <w:rsid w:val="0098556C"/>
    <w:rsid w:val="0099596C"/>
    <w:rsid w:val="00997514"/>
    <w:rsid w:val="009A07E6"/>
    <w:rsid w:val="009A1A81"/>
    <w:rsid w:val="009A5161"/>
    <w:rsid w:val="009C0A62"/>
    <w:rsid w:val="009C23AB"/>
    <w:rsid w:val="009D4885"/>
    <w:rsid w:val="009D5500"/>
    <w:rsid w:val="009D637D"/>
    <w:rsid w:val="009E1EFA"/>
    <w:rsid w:val="009E266E"/>
    <w:rsid w:val="009E51F7"/>
    <w:rsid w:val="009F06C4"/>
    <w:rsid w:val="00A114A7"/>
    <w:rsid w:val="00A11F47"/>
    <w:rsid w:val="00A2134B"/>
    <w:rsid w:val="00A46BE6"/>
    <w:rsid w:val="00A66CB4"/>
    <w:rsid w:val="00A72F6A"/>
    <w:rsid w:val="00A976FC"/>
    <w:rsid w:val="00AB01E7"/>
    <w:rsid w:val="00AB2171"/>
    <w:rsid w:val="00AD7F4D"/>
    <w:rsid w:val="00AE0F7B"/>
    <w:rsid w:val="00AE5D3C"/>
    <w:rsid w:val="00B04714"/>
    <w:rsid w:val="00B11092"/>
    <w:rsid w:val="00B120D3"/>
    <w:rsid w:val="00B128EC"/>
    <w:rsid w:val="00B27BE6"/>
    <w:rsid w:val="00B31CE4"/>
    <w:rsid w:val="00B341B7"/>
    <w:rsid w:val="00B61FB9"/>
    <w:rsid w:val="00B62928"/>
    <w:rsid w:val="00B6337F"/>
    <w:rsid w:val="00B77B06"/>
    <w:rsid w:val="00BA0C43"/>
    <w:rsid w:val="00BA0FEB"/>
    <w:rsid w:val="00BA2224"/>
    <w:rsid w:val="00BB69F1"/>
    <w:rsid w:val="00BB6B88"/>
    <w:rsid w:val="00BD0C35"/>
    <w:rsid w:val="00BE29B5"/>
    <w:rsid w:val="00BF2A7E"/>
    <w:rsid w:val="00BF2B1A"/>
    <w:rsid w:val="00C10861"/>
    <w:rsid w:val="00C24090"/>
    <w:rsid w:val="00C251BA"/>
    <w:rsid w:val="00C26225"/>
    <w:rsid w:val="00C502D2"/>
    <w:rsid w:val="00C5398A"/>
    <w:rsid w:val="00C53EE8"/>
    <w:rsid w:val="00C5718F"/>
    <w:rsid w:val="00C66A9F"/>
    <w:rsid w:val="00C80CD0"/>
    <w:rsid w:val="00CA6F3F"/>
    <w:rsid w:val="00CB0B04"/>
    <w:rsid w:val="00CC5CB6"/>
    <w:rsid w:val="00CD2779"/>
    <w:rsid w:val="00CE15FC"/>
    <w:rsid w:val="00CE50D5"/>
    <w:rsid w:val="00CF06DD"/>
    <w:rsid w:val="00D0778D"/>
    <w:rsid w:val="00D121E2"/>
    <w:rsid w:val="00D25326"/>
    <w:rsid w:val="00D3462E"/>
    <w:rsid w:val="00D40400"/>
    <w:rsid w:val="00D409B3"/>
    <w:rsid w:val="00D42C11"/>
    <w:rsid w:val="00D44EF1"/>
    <w:rsid w:val="00D51831"/>
    <w:rsid w:val="00D54D5C"/>
    <w:rsid w:val="00D66124"/>
    <w:rsid w:val="00D81A79"/>
    <w:rsid w:val="00D81F89"/>
    <w:rsid w:val="00D82208"/>
    <w:rsid w:val="00D83A7C"/>
    <w:rsid w:val="00D96D14"/>
    <w:rsid w:val="00DA44B1"/>
    <w:rsid w:val="00DA76DB"/>
    <w:rsid w:val="00DB1F04"/>
    <w:rsid w:val="00DC7A3E"/>
    <w:rsid w:val="00DD14FB"/>
    <w:rsid w:val="00DE7573"/>
    <w:rsid w:val="00DE7C86"/>
    <w:rsid w:val="00E1636F"/>
    <w:rsid w:val="00E32689"/>
    <w:rsid w:val="00E349FD"/>
    <w:rsid w:val="00E37078"/>
    <w:rsid w:val="00E6178C"/>
    <w:rsid w:val="00E6180A"/>
    <w:rsid w:val="00E61FDA"/>
    <w:rsid w:val="00E66892"/>
    <w:rsid w:val="00E77B53"/>
    <w:rsid w:val="00EA5A40"/>
    <w:rsid w:val="00ED55E2"/>
    <w:rsid w:val="00EE2A26"/>
    <w:rsid w:val="00EF3FEB"/>
    <w:rsid w:val="00EF45DE"/>
    <w:rsid w:val="00EF49F2"/>
    <w:rsid w:val="00EF7E1E"/>
    <w:rsid w:val="00F05A5B"/>
    <w:rsid w:val="00F07F3D"/>
    <w:rsid w:val="00F32628"/>
    <w:rsid w:val="00F3369C"/>
    <w:rsid w:val="00F363F3"/>
    <w:rsid w:val="00F40ED6"/>
    <w:rsid w:val="00F612D9"/>
    <w:rsid w:val="00F6789B"/>
    <w:rsid w:val="00F7078A"/>
    <w:rsid w:val="00F72AE1"/>
    <w:rsid w:val="00F73798"/>
    <w:rsid w:val="00FB3AFC"/>
    <w:rsid w:val="00FB7C49"/>
    <w:rsid w:val="00FC66DD"/>
    <w:rsid w:val="00FE7930"/>
    <w:rsid w:val="00FF0830"/>
    <w:rsid w:val="00FF4406"/>
    <w:rsid w:val="00FF5E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4DAD3"/>
  <w15:docId w15:val="{D9DE9020-A286-4238-A3A2-6CE7B69FE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49F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824C6"/>
    <w:pPr>
      <w:keepNext/>
      <w:jc w:val="center"/>
      <w:outlineLvl w:val="0"/>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24C6"/>
    <w:rPr>
      <w:rFonts w:ascii="Times New Roman" w:eastAsia="Times New Roman" w:hAnsi="Times New Roman" w:cs="Times New Roman"/>
      <w:b/>
      <w:szCs w:val="20"/>
      <w:lang w:eastAsia="pl-PL"/>
    </w:rPr>
  </w:style>
  <w:style w:type="character" w:styleId="Numerstrony">
    <w:name w:val="page number"/>
    <w:basedOn w:val="Domylnaczcionkaakapitu"/>
    <w:rsid w:val="00E349FD"/>
  </w:style>
  <w:style w:type="paragraph" w:styleId="Stopka">
    <w:name w:val="footer"/>
    <w:basedOn w:val="Normalny"/>
    <w:link w:val="StopkaZnak"/>
    <w:uiPriority w:val="99"/>
    <w:rsid w:val="00E349FD"/>
    <w:pPr>
      <w:tabs>
        <w:tab w:val="center" w:pos="4536"/>
        <w:tab w:val="right" w:pos="9072"/>
      </w:tabs>
      <w:overflowPunct w:val="0"/>
      <w:autoSpaceDE w:val="0"/>
      <w:autoSpaceDN w:val="0"/>
      <w:adjustRightInd w:val="0"/>
      <w:textAlignment w:val="baseline"/>
    </w:pPr>
    <w:rPr>
      <w:sz w:val="26"/>
      <w:szCs w:val="20"/>
    </w:rPr>
  </w:style>
  <w:style w:type="character" w:customStyle="1" w:styleId="StopkaZnak">
    <w:name w:val="Stopka Znak"/>
    <w:basedOn w:val="Domylnaczcionkaakapitu"/>
    <w:link w:val="Stopka"/>
    <w:uiPriority w:val="99"/>
    <w:rsid w:val="00E349FD"/>
    <w:rPr>
      <w:rFonts w:ascii="Times New Roman" w:eastAsia="Times New Roman" w:hAnsi="Times New Roman" w:cs="Times New Roman"/>
      <w:sz w:val="26"/>
      <w:szCs w:val="20"/>
      <w:lang w:eastAsia="pl-PL"/>
    </w:rPr>
  </w:style>
  <w:style w:type="paragraph" w:styleId="Tekstpodstawowywcity">
    <w:name w:val="Body Text Indent"/>
    <w:basedOn w:val="Normalny"/>
    <w:link w:val="TekstpodstawowywcityZnak"/>
    <w:rsid w:val="00E349FD"/>
    <w:pPr>
      <w:spacing w:line="360" w:lineRule="auto"/>
      <w:ind w:left="283" w:hanging="283"/>
    </w:pPr>
  </w:style>
  <w:style w:type="character" w:customStyle="1" w:styleId="TekstpodstawowywcityZnak">
    <w:name w:val="Tekst podstawowy wcięty Znak"/>
    <w:basedOn w:val="Domylnaczcionkaakapitu"/>
    <w:link w:val="Tekstpodstawowywcity"/>
    <w:rsid w:val="00E349FD"/>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E349FD"/>
    <w:pPr>
      <w:spacing w:after="120"/>
    </w:pPr>
  </w:style>
  <w:style w:type="character" w:customStyle="1" w:styleId="TekstpodstawowyZnak">
    <w:name w:val="Tekst podstawowy Znak"/>
    <w:basedOn w:val="Domylnaczcionkaakapitu"/>
    <w:link w:val="Tekstpodstawowy"/>
    <w:rsid w:val="00E349FD"/>
    <w:rPr>
      <w:rFonts w:ascii="Times New Roman" w:eastAsia="Times New Roman" w:hAnsi="Times New Roman" w:cs="Times New Roman"/>
      <w:sz w:val="24"/>
      <w:szCs w:val="24"/>
      <w:lang w:eastAsia="pl-PL"/>
    </w:rPr>
  </w:style>
  <w:style w:type="paragraph" w:styleId="Akapitzlist">
    <w:name w:val="List Paragraph"/>
    <w:basedOn w:val="Normalny"/>
    <w:qFormat/>
    <w:rsid w:val="00E349FD"/>
    <w:pPr>
      <w:ind w:left="720"/>
      <w:contextualSpacing/>
    </w:pPr>
  </w:style>
  <w:style w:type="paragraph" w:customStyle="1" w:styleId="Tretekstu">
    <w:name w:val="Treść tekstu"/>
    <w:basedOn w:val="Normalny"/>
    <w:rsid w:val="00E349FD"/>
    <w:pPr>
      <w:widowControl w:val="0"/>
      <w:suppressAutoHyphens/>
      <w:spacing w:after="120" w:line="276" w:lineRule="auto"/>
      <w:jc w:val="both"/>
    </w:pPr>
    <w:rPr>
      <w:rFonts w:ascii="Arial" w:hAnsi="Arial"/>
      <w:b/>
      <w:bCs/>
      <w:i/>
      <w:iCs/>
      <w:color w:val="00000A"/>
    </w:rPr>
  </w:style>
  <w:style w:type="paragraph" w:customStyle="1" w:styleId="western">
    <w:name w:val="western"/>
    <w:basedOn w:val="Normalny"/>
    <w:rsid w:val="00E349FD"/>
    <w:pPr>
      <w:spacing w:before="280"/>
      <w:jc w:val="both"/>
    </w:pPr>
    <w:rPr>
      <w:rFonts w:ascii="Arial" w:hAnsi="Arial" w:cs="Arial"/>
      <w:b/>
      <w:bCs/>
      <w:i/>
      <w:iCs/>
      <w:color w:val="000000"/>
      <w:kern w:val="2"/>
      <w:lang w:eastAsia="zh-CN"/>
    </w:rPr>
  </w:style>
  <w:style w:type="paragraph" w:styleId="NormalnyWeb">
    <w:name w:val="Normal (Web)"/>
    <w:basedOn w:val="Normalny"/>
    <w:uiPriority w:val="99"/>
    <w:unhideWhenUsed/>
    <w:rsid w:val="00E349FD"/>
    <w:pPr>
      <w:spacing w:before="100" w:beforeAutospacing="1"/>
      <w:jc w:val="both"/>
    </w:pPr>
    <w:rPr>
      <w:color w:val="000000"/>
    </w:rPr>
  </w:style>
  <w:style w:type="paragraph" w:styleId="Bezodstpw">
    <w:name w:val="No Spacing"/>
    <w:rsid w:val="00E349FD"/>
    <w:pPr>
      <w:suppressAutoHyphens/>
      <w:autoSpaceDN w:val="0"/>
      <w:spacing w:line="240" w:lineRule="auto"/>
      <w:textAlignment w:val="baseline"/>
    </w:pPr>
    <w:rPr>
      <w:rFonts w:ascii="Calibri" w:eastAsia="Calibri" w:hAnsi="Calibri" w:cs="Times New Roman"/>
      <w:color w:val="00000A"/>
      <w:kern w:val="3"/>
      <w:sz w:val="24"/>
      <w:lang w:eastAsia="pl-PL"/>
    </w:rPr>
  </w:style>
  <w:style w:type="paragraph" w:styleId="Tekstpodstawowy3">
    <w:name w:val="Body Text 3"/>
    <w:basedOn w:val="Normalny"/>
    <w:link w:val="Tekstpodstawowy3Znak"/>
    <w:uiPriority w:val="99"/>
    <w:unhideWhenUsed/>
    <w:rsid w:val="00E349FD"/>
    <w:pPr>
      <w:spacing w:after="120"/>
    </w:pPr>
    <w:rPr>
      <w:sz w:val="16"/>
      <w:szCs w:val="16"/>
    </w:rPr>
  </w:style>
  <w:style w:type="character" w:customStyle="1" w:styleId="Tekstpodstawowy3Znak">
    <w:name w:val="Tekst podstawowy 3 Znak"/>
    <w:basedOn w:val="Domylnaczcionkaakapitu"/>
    <w:link w:val="Tekstpodstawowy3"/>
    <w:uiPriority w:val="99"/>
    <w:rsid w:val="00E349FD"/>
    <w:rPr>
      <w:rFonts w:ascii="Times New Roman" w:eastAsia="Times New Roman" w:hAnsi="Times New Roman" w:cs="Times New Roman"/>
      <w:sz w:val="16"/>
      <w:szCs w:val="16"/>
      <w:lang w:eastAsia="pl-PL"/>
    </w:rPr>
  </w:style>
  <w:style w:type="paragraph" w:customStyle="1" w:styleId="Teksttreci1">
    <w:name w:val="Tekst treści1"/>
    <w:basedOn w:val="Normalny"/>
    <w:rsid w:val="00A11F47"/>
    <w:pPr>
      <w:shd w:val="clear" w:color="auto" w:fill="FFFFFF"/>
      <w:tabs>
        <w:tab w:val="left" w:pos="708"/>
      </w:tabs>
      <w:suppressAutoHyphens/>
      <w:spacing w:before="240" w:after="1380" w:line="240" w:lineRule="atLeast"/>
      <w:ind w:hanging="1420"/>
    </w:pPr>
    <w:rPr>
      <w:rFonts w:ascii="Calibri" w:eastAsia="Calibri" w:hAnsi="Calibri" w:cs="Calibri"/>
      <w:color w:val="00000A"/>
      <w:kern w:val="1"/>
      <w:sz w:val="23"/>
      <w:szCs w:val="23"/>
      <w:lang w:eastAsia="zh-CN"/>
    </w:rPr>
  </w:style>
  <w:style w:type="paragraph" w:styleId="Nagwek">
    <w:name w:val="header"/>
    <w:basedOn w:val="Normalny"/>
    <w:link w:val="NagwekZnak"/>
    <w:uiPriority w:val="99"/>
    <w:unhideWhenUsed/>
    <w:rsid w:val="000C130C"/>
    <w:pPr>
      <w:tabs>
        <w:tab w:val="center" w:pos="4536"/>
        <w:tab w:val="right" w:pos="9072"/>
      </w:tabs>
    </w:pPr>
  </w:style>
  <w:style w:type="character" w:customStyle="1" w:styleId="NagwekZnak">
    <w:name w:val="Nagłówek Znak"/>
    <w:basedOn w:val="Domylnaczcionkaakapitu"/>
    <w:link w:val="Nagwek"/>
    <w:uiPriority w:val="99"/>
    <w:rsid w:val="000C130C"/>
    <w:rPr>
      <w:rFonts w:ascii="Times New Roman" w:eastAsia="Times New Roman" w:hAnsi="Times New Roman" w:cs="Times New Roman"/>
      <w:sz w:val="24"/>
      <w:szCs w:val="24"/>
      <w:lang w:eastAsia="pl-PL"/>
    </w:rPr>
  </w:style>
  <w:style w:type="paragraph" w:customStyle="1" w:styleId="Default">
    <w:name w:val="Default"/>
    <w:rsid w:val="00576289"/>
    <w:pPr>
      <w:widowControl w:val="0"/>
      <w:suppressAutoHyphens/>
      <w:spacing w:after="0" w:line="240" w:lineRule="auto"/>
    </w:pPr>
    <w:rPr>
      <w:rFonts w:ascii="Times New Roman" w:eastAsia="SimSun" w:hAnsi="Times New Roman" w:cs="Arial"/>
      <w:color w:val="000000"/>
      <w:sz w:val="24"/>
      <w:szCs w:val="24"/>
      <w:lang w:eastAsia="zh-CN" w:bidi="hi-IN"/>
    </w:rPr>
  </w:style>
  <w:style w:type="paragraph" w:customStyle="1" w:styleId="Standard">
    <w:name w:val="Standard"/>
    <w:rsid w:val="00BB69F1"/>
    <w:pPr>
      <w:widowControl w:val="0"/>
      <w:suppressAutoHyphens/>
      <w:autoSpaceDN w:val="0"/>
      <w:textAlignment w:val="baseline"/>
    </w:pPr>
    <w:rPr>
      <w:rFonts w:ascii="Times New Roman" w:eastAsia="Times New Roman" w:hAnsi="Times New Roman" w:cs="Times New Roman"/>
      <w:color w:val="00000A"/>
      <w:kern w:val="3"/>
      <w:sz w:val="24"/>
      <w:szCs w:val="24"/>
      <w:lang w:eastAsia="pl-PL"/>
    </w:rPr>
  </w:style>
  <w:style w:type="numbering" w:customStyle="1" w:styleId="WWNum3">
    <w:name w:val="WWNum3"/>
    <w:basedOn w:val="Bezlisty"/>
    <w:rsid w:val="00BB69F1"/>
    <w:pPr>
      <w:numPr>
        <w:numId w:val="13"/>
      </w:numPr>
    </w:pPr>
  </w:style>
  <w:style w:type="numbering" w:customStyle="1" w:styleId="WWNum6">
    <w:name w:val="WWNum6"/>
    <w:basedOn w:val="Bezlisty"/>
    <w:rsid w:val="00BB69F1"/>
    <w:pPr>
      <w:numPr>
        <w:numId w:val="14"/>
      </w:numPr>
    </w:pPr>
  </w:style>
  <w:style w:type="numbering" w:customStyle="1" w:styleId="WWNum4">
    <w:name w:val="WWNum4"/>
    <w:basedOn w:val="Bezlisty"/>
    <w:rsid w:val="008F242A"/>
    <w:pPr>
      <w:numPr>
        <w:numId w:val="15"/>
      </w:numPr>
    </w:pPr>
  </w:style>
  <w:style w:type="numbering" w:customStyle="1" w:styleId="WWNum7">
    <w:name w:val="WWNum7"/>
    <w:basedOn w:val="Bezlisty"/>
    <w:rsid w:val="008F242A"/>
    <w:pPr>
      <w:numPr>
        <w:numId w:val="61"/>
      </w:numPr>
    </w:pPr>
  </w:style>
  <w:style w:type="paragraph" w:styleId="Lista">
    <w:name w:val="List"/>
    <w:rsid w:val="008F242A"/>
    <w:pPr>
      <w:widowControl w:val="0"/>
      <w:suppressAutoHyphens/>
      <w:autoSpaceDN w:val="0"/>
      <w:spacing w:after="0" w:line="240" w:lineRule="auto"/>
      <w:textAlignment w:val="baseline"/>
    </w:pPr>
    <w:rPr>
      <w:rFonts w:ascii="Calibri" w:eastAsia="Segoe UI" w:hAnsi="Calibri" w:cs="Mangal"/>
      <w:kern w:val="3"/>
      <w:sz w:val="24"/>
      <w:lang w:eastAsia="pl-PL"/>
    </w:rPr>
  </w:style>
  <w:style w:type="paragraph" w:customStyle="1" w:styleId="Tekstpodstawowy1">
    <w:name w:val="Tekst podstawowy1"/>
    <w:basedOn w:val="Standard"/>
    <w:rsid w:val="008F242A"/>
    <w:pPr>
      <w:spacing w:after="120"/>
      <w:jc w:val="both"/>
    </w:pPr>
    <w:rPr>
      <w:rFonts w:ascii="Arial" w:eastAsia="Arial" w:hAnsi="Arial" w:cs="Arial"/>
      <w:b/>
      <w:bCs/>
      <w:i/>
      <w:iCs/>
    </w:rPr>
  </w:style>
  <w:style w:type="numbering" w:customStyle="1" w:styleId="WWNum8">
    <w:name w:val="WWNum8"/>
    <w:basedOn w:val="Bezlisty"/>
    <w:rsid w:val="008F242A"/>
    <w:pPr>
      <w:numPr>
        <w:numId w:val="57"/>
      </w:numPr>
    </w:pPr>
  </w:style>
  <w:style w:type="paragraph" w:customStyle="1" w:styleId="Tekstprzypisudolnego1">
    <w:name w:val="Tekst przypisu dolnego1"/>
    <w:basedOn w:val="Standard"/>
    <w:rsid w:val="008F242A"/>
  </w:style>
  <w:style w:type="character" w:styleId="Odwoanieprzypisudolnego">
    <w:name w:val="footnote reference"/>
    <w:rsid w:val="008F242A"/>
    <w:rPr>
      <w:position w:val="0"/>
      <w:vertAlign w:val="superscript"/>
    </w:rPr>
  </w:style>
  <w:style w:type="numbering" w:customStyle="1" w:styleId="WWNum24">
    <w:name w:val="WWNum24"/>
    <w:basedOn w:val="Bezlisty"/>
    <w:rsid w:val="008F242A"/>
    <w:pPr>
      <w:numPr>
        <w:numId w:val="19"/>
      </w:numPr>
    </w:pPr>
  </w:style>
  <w:style w:type="numbering" w:customStyle="1" w:styleId="WWNum26">
    <w:name w:val="WWNum26"/>
    <w:basedOn w:val="Bezlisty"/>
    <w:rsid w:val="008F242A"/>
    <w:pPr>
      <w:numPr>
        <w:numId w:val="20"/>
      </w:numPr>
    </w:pPr>
  </w:style>
  <w:style w:type="numbering" w:customStyle="1" w:styleId="WWNum9">
    <w:name w:val="WWNum9"/>
    <w:basedOn w:val="Bezlisty"/>
    <w:rsid w:val="008F242A"/>
    <w:pPr>
      <w:numPr>
        <w:numId w:val="60"/>
      </w:numPr>
    </w:pPr>
  </w:style>
  <w:style w:type="numbering" w:customStyle="1" w:styleId="WWNum17">
    <w:name w:val="WWNum17"/>
    <w:basedOn w:val="Bezlisty"/>
    <w:rsid w:val="008F242A"/>
    <w:pPr>
      <w:numPr>
        <w:numId w:val="22"/>
      </w:numPr>
    </w:pPr>
  </w:style>
  <w:style w:type="numbering" w:customStyle="1" w:styleId="WWNum20">
    <w:name w:val="WWNum20"/>
    <w:basedOn w:val="Bezlisty"/>
    <w:rsid w:val="008F242A"/>
    <w:pPr>
      <w:numPr>
        <w:numId w:val="23"/>
      </w:numPr>
    </w:pPr>
  </w:style>
  <w:style w:type="numbering" w:customStyle="1" w:styleId="WWNum10">
    <w:name w:val="WWNum10"/>
    <w:basedOn w:val="Bezlisty"/>
    <w:rsid w:val="008F242A"/>
    <w:pPr>
      <w:numPr>
        <w:numId w:val="27"/>
      </w:numPr>
    </w:pPr>
  </w:style>
  <w:style w:type="character" w:customStyle="1" w:styleId="Nagwek2Bezpogrubienia">
    <w:name w:val="Nagłówek #2 + Bez pogrubienia"/>
    <w:rsid w:val="008F242A"/>
    <w:rPr>
      <w:rFonts w:ascii="Arial Unicode MS" w:eastAsia="Arial Unicode MS" w:hAnsi="Arial Unicode MS" w:cs="Arial Unicode MS"/>
      <w:spacing w:val="0"/>
      <w:sz w:val="23"/>
      <w:szCs w:val="23"/>
      <w:shd w:val="clear" w:color="auto" w:fill="FFFFFF"/>
    </w:rPr>
  </w:style>
  <w:style w:type="character" w:customStyle="1" w:styleId="INS">
    <w:name w:val="INS"/>
    <w:rsid w:val="008F242A"/>
  </w:style>
  <w:style w:type="numbering" w:customStyle="1" w:styleId="WWNum19">
    <w:name w:val="WWNum19"/>
    <w:basedOn w:val="Bezlisty"/>
    <w:rsid w:val="008F242A"/>
    <w:pPr>
      <w:numPr>
        <w:numId w:val="28"/>
      </w:numPr>
    </w:pPr>
  </w:style>
  <w:style w:type="numbering" w:customStyle="1" w:styleId="WWNum1">
    <w:name w:val="WWNum1"/>
    <w:basedOn w:val="Bezlisty"/>
    <w:rsid w:val="008F242A"/>
    <w:pPr>
      <w:numPr>
        <w:numId w:val="29"/>
      </w:numPr>
    </w:pPr>
  </w:style>
  <w:style w:type="numbering" w:customStyle="1" w:styleId="WWNum2">
    <w:name w:val="WWNum2"/>
    <w:basedOn w:val="Bezlisty"/>
    <w:rsid w:val="008F242A"/>
    <w:pPr>
      <w:numPr>
        <w:numId w:val="30"/>
      </w:numPr>
    </w:pPr>
  </w:style>
  <w:style w:type="paragraph" w:customStyle="1" w:styleId="Textbody">
    <w:name w:val="Text body"/>
    <w:basedOn w:val="Standard"/>
    <w:rsid w:val="008F242A"/>
    <w:pPr>
      <w:spacing w:after="140" w:line="288" w:lineRule="auto"/>
    </w:pPr>
  </w:style>
  <w:style w:type="numbering" w:customStyle="1" w:styleId="WWNum11">
    <w:name w:val="WWNum11"/>
    <w:basedOn w:val="Bezlisty"/>
    <w:rsid w:val="008F242A"/>
    <w:pPr>
      <w:numPr>
        <w:numId w:val="59"/>
      </w:numPr>
    </w:pPr>
  </w:style>
  <w:style w:type="numbering" w:customStyle="1" w:styleId="WWNum18">
    <w:name w:val="WWNum18"/>
    <w:basedOn w:val="Bezlisty"/>
    <w:rsid w:val="008F242A"/>
    <w:pPr>
      <w:numPr>
        <w:numId w:val="64"/>
      </w:numPr>
    </w:pPr>
  </w:style>
  <w:style w:type="numbering" w:customStyle="1" w:styleId="WWNum13">
    <w:name w:val="WWNum13"/>
    <w:basedOn w:val="Bezlisty"/>
    <w:rsid w:val="008F242A"/>
    <w:pPr>
      <w:numPr>
        <w:numId w:val="56"/>
      </w:numPr>
    </w:pPr>
  </w:style>
  <w:style w:type="numbering" w:customStyle="1" w:styleId="WWNum21">
    <w:name w:val="WWNum21"/>
    <w:basedOn w:val="Bezlisty"/>
    <w:rsid w:val="008F242A"/>
    <w:pPr>
      <w:numPr>
        <w:numId w:val="35"/>
      </w:numPr>
    </w:pPr>
  </w:style>
  <w:style w:type="numbering" w:customStyle="1" w:styleId="WWNum25">
    <w:name w:val="WWNum25"/>
    <w:basedOn w:val="Bezlisty"/>
    <w:rsid w:val="008F242A"/>
    <w:pPr>
      <w:numPr>
        <w:numId w:val="63"/>
      </w:numPr>
    </w:pPr>
  </w:style>
  <w:style w:type="numbering" w:customStyle="1" w:styleId="WW8Num26">
    <w:name w:val="WW8Num26"/>
    <w:basedOn w:val="Bezlisty"/>
    <w:rsid w:val="008F242A"/>
    <w:pPr>
      <w:numPr>
        <w:numId w:val="58"/>
      </w:numPr>
    </w:pPr>
  </w:style>
  <w:style w:type="character" w:customStyle="1" w:styleId="WW8Num38z1">
    <w:name w:val="WW8Num38z1"/>
    <w:rsid w:val="00B62928"/>
    <w:rPr>
      <w:rFonts w:ascii="Courier New" w:hAnsi="Courier New"/>
      <w:sz w:val="20"/>
    </w:rPr>
  </w:style>
  <w:style w:type="paragraph" w:customStyle="1" w:styleId="WW-NormalnyWeb">
    <w:name w:val="WW-Normalny (Web)"/>
    <w:basedOn w:val="Normalny"/>
    <w:qFormat/>
    <w:rsid w:val="00371394"/>
    <w:pPr>
      <w:suppressAutoHyphens/>
      <w:spacing w:before="280" w:after="119"/>
    </w:pPr>
    <w:rPr>
      <w:rFonts w:ascii="Arial Unicode MS" w:eastAsia="Arial Unicode MS" w:hAnsi="Arial Unicode MS" w:cs="Arial Unicode MS"/>
      <w:lang w:eastAsia="ar-SA"/>
    </w:rPr>
  </w:style>
  <w:style w:type="paragraph" w:styleId="Tekstdymka">
    <w:name w:val="Balloon Text"/>
    <w:basedOn w:val="Normalny"/>
    <w:link w:val="TekstdymkaZnak"/>
    <w:uiPriority w:val="99"/>
    <w:semiHidden/>
    <w:unhideWhenUsed/>
    <w:rsid w:val="00E6689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6892"/>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276995"/>
    <w:rPr>
      <w:sz w:val="16"/>
      <w:szCs w:val="16"/>
    </w:rPr>
  </w:style>
  <w:style w:type="paragraph" w:styleId="Tekstkomentarza">
    <w:name w:val="annotation text"/>
    <w:basedOn w:val="Normalny"/>
    <w:link w:val="TekstkomentarzaZnak"/>
    <w:semiHidden/>
    <w:unhideWhenUsed/>
    <w:rsid w:val="00276995"/>
    <w:rPr>
      <w:sz w:val="20"/>
      <w:szCs w:val="20"/>
    </w:rPr>
  </w:style>
  <w:style w:type="character" w:customStyle="1" w:styleId="TekstkomentarzaZnak">
    <w:name w:val="Tekst komentarza Znak"/>
    <w:basedOn w:val="Domylnaczcionkaakapitu"/>
    <w:link w:val="Tekstkomentarza"/>
    <w:semiHidden/>
    <w:rsid w:val="0027699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B5D99"/>
    <w:rPr>
      <w:b/>
      <w:bCs/>
    </w:rPr>
  </w:style>
  <w:style w:type="character" w:customStyle="1" w:styleId="TematkomentarzaZnak">
    <w:name w:val="Temat komentarza Znak"/>
    <w:basedOn w:val="TekstkomentarzaZnak"/>
    <w:link w:val="Tematkomentarza"/>
    <w:uiPriority w:val="99"/>
    <w:semiHidden/>
    <w:rsid w:val="004B5D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19353">
      <w:bodyDiv w:val="1"/>
      <w:marLeft w:val="0"/>
      <w:marRight w:val="0"/>
      <w:marTop w:val="0"/>
      <w:marBottom w:val="0"/>
      <w:divBdr>
        <w:top w:val="none" w:sz="0" w:space="0" w:color="auto"/>
        <w:left w:val="none" w:sz="0" w:space="0" w:color="auto"/>
        <w:bottom w:val="none" w:sz="0" w:space="0" w:color="auto"/>
        <w:right w:val="none" w:sz="0" w:space="0" w:color="auto"/>
      </w:divBdr>
    </w:div>
    <w:div w:id="528445466">
      <w:bodyDiv w:val="1"/>
      <w:marLeft w:val="0"/>
      <w:marRight w:val="0"/>
      <w:marTop w:val="0"/>
      <w:marBottom w:val="0"/>
      <w:divBdr>
        <w:top w:val="none" w:sz="0" w:space="0" w:color="auto"/>
        <w:left w:val="none" w:sz="0" w:space="0" w:color="auto"/>
        <w:bottom w:val="none" w:sz="0" w:space="0" w:color="auto"/>
        <w:right w:val="none" w:sz="0" w:space="0" w:color="auto"/>
      </w:divBdr>
    </w:div>
    <w:div w:id="894005718">
      <w:bodyDiv w:val="1"/>
      <w:marLeft w:val="0"/>
      <w:marRight w:val="0"/>
      <w:marTop w:val="0"/>
      <w:marBottom w:val="0"/>
      <w:divBdr>
        <w:top w:val="none" w:sz="0" w:space="0" w:color="auto"/>
        <w:left w:val="none" w:sz="0" w:space="0" w:color="auto"/>
        <w:bottom w:val="none" w:sz="0" w:space="0" w:color="auto"/>
        <w:right w:val="none" w:sz="0" w:space="0" w:color="auto"/>
      </w:divBdr>
      <w:divsChild>
        <w:div w:id="1818917244">
          <w:marLeft w:val="0"/>
          <w:marRight w:val="0"/>
          <w:marTop w:val="0"/>
          <w:marBottom w:val="0"/>
          <w:divBdr>
            <w:top w:val="none" w:sz="0" w:space="0" w:color="auto"/>
            <w:left w:val="none" w:sz="0" w:space="0" w:color="auto"/>
            <w:bottom w:val="none" w:sz="0" w:space="0" w:color="auto"/>
            <w:right w:val="none" w:sz="0" w:space="0" w:color="auto"/>
          </w:divBdr>
        </w:div>
      </w:divsChild>
    </w:div>
    <w:div w:id="1006785369">
      <w:bodyDiv w:val="1"/>
      <w:marLeft w:val="0"/>
      <w:marRight w:val="0"/>
      <w:marTop w:val="0"/>
      <w:marBottom w:val="0"/>
      <w:divBdr>
        <w:top w:val="none" w:sz="0" w:space="0" w:color="auto"/>
        <w:left w:val="none" w:sz="0" w:space="0" w:color="auto"/>
        <w:bottom w:val="none" w:sz="0" w:space="0" w:color="auto"/>
        <w:right w:val="none" w:sz="0" w:space="0" w:color="auto"/>
      </w:divBdr>
    </w:div>
    <w:div w:id="177867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EEAD7-CEAD-49BA-987D-C8B717A21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7808</Words>
  <Characters>46848</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Urząd Miasta Opola</Company>
  <LinksUpToDate>false</LinksUpToDate>
  <CharactersWithSpaces>54547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Rącka</dc:creator>
  <cp:keywords/>
  <dc:description/>
  <cp:lastModifiedBy>Miejski Zarząd Dróg w Opolu</cp:lastModifiedBy>
  <cp:revision>5</cp:revision>
  <cp:lastPrinted>2017-10-11T11:24:00Z</cp:lastPrinted>
  <dcterms:created xsi:type="dcterms:W3CDTF">2017-10-11T10:45:00Z</dcterms:created>
  <dcterms:modified xsi:type="dcterms:W3CDTF">2017-10-18T08:41:00Z</dcterms:modified>
</cp:coreProperties>
</file>